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B" w:rsidRDefault="00862A28" w:rsidP="00862A2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64C9" w:rsidRPr="00F26813" w:rsidRDefault="008564C9" w:rsidP="00862A28">
      <w:pPr>
        <w:ind w:left="4678"/>
        <w:jc w:val="center"/>
        <w:rPr>
          <w:sz w:val="28"/>
          <w:szCs w:val="28"/>
        </w:rPr>
      </w:pPr>
      <w:r w:rsidRPr="00F26813">
        <w:rPr>
          <w:sz w:val="28"/>
          <w:szCs w:val="28"/>
        </w:rPr>
        <w:t>постановлени</w:t>
      </w:r>
      <w:r w:rsidR="00C62063">
        <w:rPr>
          <w:sz w:val="28"/>
          <w:szCs w:val="28"/>
        </w:rPr>
        <w:t>ем</w:t>
      </w:r>
      <w:r w:rsidR="003D1FEB">
        <w:rPr>
          <w:sz w:val="28"/>
          <w:szCs w:val="28"/>
        </w:rPr>
        <w:t xml:space="preserve"> </w:t>
      </w:r>
      <w:r w:rsidR="00C62063">
        <w:rPr>
          <w:sz w:val="28"/>
          <w:szCs w:val="28"/>
        </w:rPr>
        <w:t xml:space="preserve">Администрации </w:t>
      </w:r>
      <w:r w:rsidR="00894551" w:rsidRPr="00F26813">
        <w:rPr>
          <w:sz w:val="28"/>
          <w:szCs w:val="28"/>
        </w:rPr>
        <w:t xml:space="preserve">городского округа </w:t>
      </w:r>
      <w:r w:rsidR="00862A28">
        <w:rPr>
          <w:sz w:val="28"/>
          <w:szCs w:val="28"/>
        </w:rPr>
        <w:t>"</w:t>
      </w:r>
      <w:r w:rsidR="00A251B2"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</w:p>
    <w:p w:rsidR="008564C9" w:rsidRPr="005E166E" w:rsidRDefault="005E166E" w:rsidP="00862A28">
      <w:pPr>
        <w:ind w:left="4678"/>
        <w:jc w:val="center"/>
        <w:rPr>
          <w:sz w:val="32"/>
          <w:szCs w:val="28"/>
        </w:rPr>
      </w:pPr>
      <w:r w:rsidRPr="005E166E">
        <w:rPr>
          <w:bCs/>
          <w:sz w:val="28"/>
          <w:szCs w:val="36"/>
        </w:rPr>
        <w:t>от 15 июля 2021 г. № 1370</w:t>
      </w:r>
    </w:p>
    <w:p w:rsidR="008564C9" w:rsidRPr="00F26813" w:rsidRDefault="008564C9" w:rsidP="00A11A70">
      <w:pPr>
        <w:jc w:val="right"/>
        <w:rPr>
          <w:sz w:val="28"/>
          <w:szCs w:val="28"/>
        </w:rPr>
      </w:pPr>
    </w:p>
    <w:p w:rsidR="008564C9" w:rsidRPr="00F26813" w:rsidRDefault="008564C9" w:rsidP="00A11A70">
      <w:pPr>
        <w:jc w:val="right"/>
        <w:rPr>
          <w:sz w:val="28"/>
          <w:szCs w:val="28"/>
        </w:rPr>
      </w:pPr>
    </w:p>
    <w:p w:rsidR="008564C9" w:rsidRPr="00F26813" w:rsidRDefault="008564C9" w:rsidP="00A11A70">
      <w:pPr>
        <w:jc w:val="center"/>
        <w:rPr>
          <w:b/>
          <w:sz w:val="28"/>
          <w:szCs w:val="28"/>
        </w:rPr>
      </w:pPr>
      <w:r w:rsidRPr="00F26813">
        <w:rPr>
          <w:b/>
          <w:sz w:val="28"/>
          <w:szCs w:val="28"/>
        </w:rPr>
        <w:t>ПОЛОЖЕНИЕ</w:t>
      </w:r>
      <w:r w:rsidR="00BA1987">
        <w:rPr>
          <w:b/>
          <w:sz w:val="28"/>
          <w:szCs w:val="28"/>
        </w:rPr>
        <w:t xml:space="preserve"> </w:t>
      </w:r>
    </w:p>
    <w:p w:rsidR="009C783E" w:rsidRDefault="008564C9" w:rsidP="00A11A70">
      <w:pPr>
        <w:jc w:val="center"/>
        <w:rPr>
          <w:b/>
          <w:sz w:val="28"/>
          <w:szCs w:val="28"/>
        </w:rPr>
      </w:pPr>
      <w:r w:rsidRPr="00F26813">
        <w:rPr>
          <w:b/>
          <w:sz w:val="28"/>
          <w:szCs w:val="28"/>
        </w:rPr>
        <w:t xml:space="preserve">о комиссии по установлению </w:t>
      </w:r>
      <w:r w:rsidR="00ED6AFA" w:rsidRPr="00F26813">
        <w:rPr>
          <w:b/>
          <w:sz w:val="28"/>
          <w:szCs w:val="28"/>
        </w:rPr>
        <w:t xml:space="preserve">пенсии за выслугу лет лицам, </w:t>
      </w:r>
    </w:p>
    <w:p w:rsidR="009C783E" w:rsidRDefault="008564C9" w:rsidP="00A11A70">
      <w:pPr>
        <w:jc w:val="center"/>
        <w:rPr>
          <w:b/>
          <w:sz w:val="28"/>
          <w:szCs w:val="28"/>
        </w:rPr>
      </w:pPr>
      <w:r w:rsidRPr="00F26813">
        <w:rPr>
          <w:b/>
          <w:sz w:val="28"/>
          <w:szCs w:val="28"/>
        </w:rPr>
        <w:t xml:space="preserve">замещавшим </w:t>
      </w:r>
      <w:r w:rsidR="009C783E">
        <w:rPr>
          <w:b/>
          <w:sz w:val="28"/>
          <w:szCs w:val="28"/>
        </w:rPr>
        <w:t xml:space="preserve">на постоянной основе </w:t>
      </w:r>
      <w:r w:rsidR="00ED6AFA" w:rsidRPr="00F26813">
        <w:rPr>
          <w:b/>
          <w:sz w:val="28"/>
          <w:szCs w:val="28"/>
        </w:rPr>
        <w:t xml:space="preserve">муниципальные должности, </w:t>
      </w:r>
    </w:p>
    <w:p w:rsidR="009C783E" w:rsidRDefault="00ED6AFA" w:rsidP="00A11A70">
      <w:pPr>
        <w:jc w:val="center"/>
        <w:rPr>
          <w:b/>
          <w:sz w:val="28"/>
          <w:szCs w:val="28"/>
        </w:rPr>
      </w:pPr>
      <w:r w:rsidRPr="00F26813">
        <w:rPr>
          <w:b/>
          <w:sz w:val="28"/>
          <w:szCs w:val="28"/>
        </w:rPr>
        <w:t xml:space="preserve">а также лицам, замещавшим </w:t>
      </w:r>
      <w:r w:rsidR="008564C9" w:rsidRPr="00F26813">
        <w:rPr>
          <w:b/>
          <w:sz w:val="28"/>
          <w:szCs w:val="28"/>
        </w:rPr>
        <w:t>должности муниципальной службы</w:t>
      </w:r>
      <w:r w:rsidRPr="00F26813">
        <w:rPr>
          <w:b/>
          <w:sz w:val="28"/>
          <w:szCs w:val="28"/>
        </w:rPr>
        <w:t xml:space="preserve"> </w:t>
      </w:r>
    </w:p>
    <w:p w:rsidR="008564C9" w:rsidRPr="00F26813" w:rsidRDefault="008564C9" w:rsidP="00A11A70">
      <w:pPr>
        <w:jc w:val="center"/>
        <w:rPr>
          <w:b/>
          <w:sz w:val="28"/>
          <w:szCs w:val="28"/>
        </w:rPr>
      </w:pPr>
      <w:r w:rsidRPr="00F26813">
        <w:rPr>
          <w:b/>
          <w:sz w:val="28"/>
          <w:szCs w:val="28"/>
        </w:rPr>
        <w:t xml:space="preserve">в </w:t>
      </w:r>
      <w:r w:rsidR="00ED6AFA" w:rsidRPr="00F26813">
        <w:rPr>
          <w:b/>
          <w:sz w:val="28"/>
          <w:szCs w:val="28"/>
        </w:rPr>
        <w:t>городском округе</w:t>
      </w:r>
      <w:r w:rsidRPr="00F26813">
        <w:rPr>
          <w:b/>
          <w:sz w:val="28"/>
          <w:szCs w:val="28"/>
        </w:rPr>
        <w:t xml:space="preserve"> </w:t>
      </w:r>
      <w:r w:rsidR="00862A28">
        <w:rPr>
          <w:b/>
          <w:sz w:val="28"/>
          <w:szCs w:val="28"/>
        </w:rPr>
        <w:t>"</w:t>
      </w:r>
      <w:r w:rsidRPr="00F26813">
        <w:rPr>
          <w:b/>
          <w:sz w:val="28"/>
          <w:szCs w:val="28"/>
        </w:rPr>
        <w:t>Город Архангельск</w:t>
      </w:r>
      <w:r w:rsidR="00862A28">
        <w:rPr>
          <w:b/>
          <w:sz w:val="28"/>
          <w:szCs w:val="28"/>
        </w:rPr>
        <w:t>"</w:t>
      </w:r>
    </w:p>
    <w:p w:rsidR="008564C9" w:rsidRPr="00F26813" w:rsidRDefault="008564C9" w:rsidP="00A11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4C9" w:rsidRPr="00F26813" w:rsidRDefault="008564C9" w:rsidP="00BA19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1.</w:t>
      </w:r>
      <w:r w:rsidR="00BA1987">
        <w:rPr>
          <w:sz w:val="28"/>
          <w:szCs w:val="28"/>
        </w:rPr>
        <w:tab/>
      </w:r>
      <w:r w:rsidR="00F53853" w:rsidRPr="00F26813">
        <w:rPr>
          <w:sz w:val="28"/>
          <w:szCs w:val="28"/>
        </w:rPr>
        <w:t xml:space="preserve">Настоящим Положением о комиссии </w:t>
      </w:r>
      <w:r w:rsidRPr="00F26813">
        <w:rPr>
          <w:sz w:val="28"/>
          <w:szCs w:val="28"/>
        </w:rPr>
        <w:t xml:space="preserve">по установлению </w:t>
      </w:r>
      <w:r w:rsidR="00ED6AFA" w:rsidRPr="00F26813">
        <w:rPr>
          <w:sz w:val="28"/>
          <w:szCs w:val="28"/>
        </w:rPr>
        <w:t xml:space="preserve">пенсии </w:t>
      </w:r>
      <w:r w:rsidR="00965BDD" w:rsidRPr="00F26813">
        <w:rPr>
          <w:sz w:val="28"/>
          <w:szCs w:val="28"/>
        </w:rPr>
        <w:br/>
      </w:r>
      <w:r w:rsidR="00ED6AFA" w:rsidRPr="00F26813">
        <w:rPr>
          <w:sz w:val="28"/>
          <w:szCs w:val="28"/>
        </w:rPr>
        <w:t xml:space="preserve">за выслугу лет лицам, замещавшим </w:t>
      </w:r>
      <w:r w:rsidR="009C783E">
        <w:rPr>
          <w:sz w:val="28"/>
          <w:szCs w:val="28"/>
        </w:rPr>
        <w:t xml:space="preserve">на постоянной основе </w:t>
      </w:r>
      <w:r w:rsidR="00ED6AFA" w:rsidRPr="00F26813">
        <w:rPr>
          <w:sz w:val="28"/>
          <w:szCs w:val="28"/>
        </w:rPr>
        <w:t xml:space="preserve">муниципальные должности, а также лицам, замещавшим должности муниципальной службы </w:t>
      </w:r>
      <w:r w:rsidR="009C783E">
        <w:rPr>
          <w:sz w:val="28"/>
          <w:szCs w:val="28"/>
        </w:rPr>
        <w:br/>
      </w:r>
      <w:r w:rsidR="00ED6AFA" w:rsidRPr="00F26813">
        <w:rPr>
          <w:sz w:val="28"/>
          <w:szCs w:val="28"/>
        </w:rPr>
        <w:t xml:space="preserve">в городском округе </w:t>
      </w:r>
      <w:r w:rsidR="00862A28">
        <w:rPr>
          <w:sz w:val="28"/>
          <w:szCs w:val="28"/>
        </w:rPr>
        <w:t>"</w:t>
      </w:r>
      <w:r w:rsidR="00ED6AFA"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="009B3940">
        <w:rPr>
          <w:sz w:val="28"/>
          <w:szCs w:val="28"/>
        </w:rPr>
        <w:t>,</w:t>
      </w:r>
      <w:r w:rsidR="00ED6AFA" w:rsidRPr="00F26813">
        <w:rPr>
          <w:sz w:val="28"/>
          <w:szCs w:val="28"/>
        </w:rPr>
        <w:t xml:space="preserve"> </w:t>
      </w:r>
      <w:r w:rsidR="00F53853" w:rsidRPr="00F26813">
        <w:rPr>
          <w:sz w:val="28"/>
          <w:szCs w:val="28"/>
        </w:rPr>
        <w:t xml:space="preserve">определяется порядок образования </w:t>
      </w:r>
      <w:r w:rsidR="00347F57">
        <w:rPr>
          <w:sz w:val="28"/>
          <w:szCs w:val="28"/>
        </w:rPr>
        <w:br/>
      </w:r>
      <w:r w:rsidR="00F53853" w:rsidRPr="00F26813">
        <w:rPr>
          <w:sz w:val="28"/>
          <w:szCs w:val="28"/>
        </w:rPr>
        <w:t xml:space="preserve">и деятельности комиссии </w:t>
      </w:r>
      <w:r w:rsidR="00A251B2" w:rsidRPr="00F26813">
        <w:rPr>
          <w:sz w:val="28"/>
          <w:szCs w:val="28"/>
        </w:rPr>
        <w:t xml:space="preserve">по </w:t>
      </w:r>
      <w:r w:rsidRPr="00F26813">
        <w:rPr>
          <w:sz w:val="28"/>
          <w:szCs w:val="28"/>
        </w:rPr>
        <w:t>установлени</w:t>
      </w:r>
      <w:r w:rsidR="00A251B2" w:rsidRPr="00F26813">
        <w:rPr>
          <w:sz w:val="28"/>
          <w:szCs w:val="28"/>
        </w:rPr>
        <w:t>ю</w:t>
      </w:r>
      <w:r w:rsidRPr="00F26813">
        <w:rPr>
          <w:sz w:val="28"/>
          <w:szCs w:val="28"/>
        </w:rPr>
        <w:t xml:space="preserve"> </w:t>
      </w:r>
      <w:r w:rsidR="00ED6AFA" w:rsidRPr="00F26813">
        <w:rPr>
          <w:sz w:val="28"/>
          <w:szCs w:val="28"/>
        </w:rPr>
        <w:t>пенсии за выслугу лет</w:t>
      </w:r>
      <w:r w:rsidRPr="00F26813">
        <w:rPr>
          <w:sz w:val="28"/>
          <w:szCs w:val="28"/>
        </w:rPr>
        <w:t xml:space="preserve"> лицам, </w:t>
      </w:r>
      <w:r w:rsidR="00C62063">
        <w:rPr>
          <w:sz w:val="28"/>
          <w:szCs w:val="28"/>
        </w:rPr>
        <w:t>замещавшим на постоянной основе муниципальные должности</w:t>
      </w:r>
      <w:r w:rsidRPr="00F26813">
        <w:rPr>
          <w:sz w:val="28"/>
          <w:szCs w:val="28"/>
        </w:rPr>
        <w:t>,</w:t>
      </w:r>
      <w:r w:rsidR="00C62063">
        <w:rPr>
          <w:sz w:val="28"/>
          <w:szCs w:val="28"/>
        </w:rPr>
        <w:t xml:space="preserve"> </w:t>
      </w:r>
      <w:r w:rsidRPr="00F26813">
        <w:rPr>
          <w:sz w:val="28"/>
          <w:szCs w:val="28"/>
        </w:rPr>
        <w:t xml:space="preserve">а также лицам, замещавшим должности муниципальной службы в </w:t>
      </w:r>
      <w:r w:rsidR="00F53853" w:rsidRPr="00F26813">
        <w:rPr>
          <w:sz w:val="28"/>
          <w:szCs w:val="28"/>
        </w:rPr>
        <w:t>городском округе</w:t>
      </w:r>
      <w:r w:rsidRPr="00F26813">
        <w:rPr>
          <w:sz w:val="28"/>
          <w:szCs w:val="28"/>
        </w:rPr>
        <w:t xml:space="preserve"> 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="00F53853" w:rsidRPr="00F26813">
        <w:rPr>
          <w:sz w:val="28"/>
          <w:szCs w:val="28"/>
        </w:rPr>
        <w:t xml:space="preserve"> (далее – комиссия)</w:t>
      </w:r>
      <w:r w:rsidRPr="00F26813">
        <w:rPr>
          <w:sz w:val="28"/>
          <w:szCs w:val="28"/>
        </w:rPr>
        <w:t xml:space="preserve">. </w:t>
      </w:r>
    </w:p>
    <w:p w:rsidR="008564C9" w:rsidRPr="00F26813" w:rsidRDefault="00BA1987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564C9" w:rsidRPr="00F26813">
        <w:rPr>
          <w:sz w:val="28"/>
          <w:szCs w:val="28"/>
        </w:rPr>
        <w:t xml:space="preserve">Комиссия в своей деятельности руководствуется </w:t>
      </w:r>
      <w:r w:rsidR="008564C9" w:rsidRPr="009B3940">
        <w:rPr>
          <w:sz w:val="28"/>
          <w:szCs w:val="28"/>
        </w:rPr>
        <w:t>законодатель</w:t>
      </w:r>
      <w:r w:rsidR="009B3940" w:rsidRPr="009B3940">
        <w:rPr>
          <w:sz w:val="28"/>
          <w:szCs w:val="28"/>
        </w:rPr>
        <w:t>с</w:t>
      </w:r>
      <w:r w:rsidR="009B3940">
        <w:rPr>
          <w:sz w:val="28"/>
          <w:szCs w:val="28"/>
        </w:rPr>
        <w:t>твом</w:t>
      </w:r>
      <w:r w:rsidR="00004132">
        <w:rPr>
          <w:sz w:val="28"/>
          <w:szCs w:val="28"/>
        </w:rPr>
        <w:t xml:space="preserve"> Российской Федерации, законодательств</w:t>
      </w:r>
      <w:r w:rsidR="009B3940">
        <w:rPr>
          <w:sz w:val="28"/>
          <w:szCs w:val="28"/>
        </w:rPr>
        <w:t>ом</w:t>
      </w:r>
      <w:r w:rsidR="00004132">
        <w:rPr>
          <w:sz w:val="28"/>
          <w:szCs w:val="28"/>
        </w:rPr>
        <w:t xml:space="preserve"> </w:t>
      </w:r>
      <w:r w:rsidR="008564C9" w:rsidRPr="00F26813">
        <w:rPr>
          <w:sz w:val="28"/>
          <w:szCs w:val="28"/>
        </w:rPr>
        <w:t xml:space="preserve">Архангельской области, муниципальными правовыми актами органов и должностных лиц местного самоуправления </w:t>
      </w:r>
      <w:r w:rsidR="00F53853" w:rsidRPr="00F26813">
        <w:rPr>
          <w:sz w:val="28"/>
          <w:szCs w:val="28"/>
        </w:rPr>
        <w:t>городского округа</w:t>
      </w:r>
      <w:r w:rsidR="008564C9" w:rsidRPr="00F26813">
        <w:rPr>
          <w:sz w:val="28"/>
          <w:szCs w:val="28"/>
        </w:rPr>
        <w:t xml:space="preserve"> </w:t>
      </w:r>
      <w:r w:rsidR="00862A28">
        <w:rPr>
          <w:sz w:val="28"/>
          <w:szCs w:val="28"/>
        </w:rPr>
        <w:t>"</w:t>
      </w:r>
      <w:r w:rsidR="008564C9"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="008564C9" w:rsidRPr="00F26813">
        <w:rPr>
          <w:sz w:val="28"/>
          <w:szCs w:val="28"/>
        </w:rPr>
        <w:t>, а также настоящим Положением.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3. Комиссия:</w:t>
      </w:r>
    </w:p>
    <w:p w:rsidR="008564C9" w:rsidRPr="00F26813" w:rsidRDefault="008564C9" w:rsidP="00BA19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1) устанавливает право лиц, </w:t>
      </w:r>
      <w:r w:rsidR="00F00AED" w:rsidRPr="00F26813">
        <w:rPr>
          <w:sz w:val="28"/>
          <w:szCs w:val="28"/>
        </w:rPr>
        <w:t xml:space="preserve">замещавших </w:t>
      </w:r>
      <w:r w:rsidR="00004132">
        <w:rPr>
          <w:sz w:val="28"/>
          <w:szCs w:val="28"/>
        </w:rPr>
        <w:t xml:space="preserve">на постоянной основе </w:t>
      </w:r>
      <w:r w:rsidR="00F00AED" w:rsidRPr="00F26813">
        <w:rPr>
          <w:sz w:val="28"/>
          <w:szCs w:val="28"/>
        </w:rPr>
        <w:t>муниципальные должности, а также лиц, замещавших должности муниципальной службы</w:t>
      </w:r>
      <w:r w:rsidRPr="00F26813">
        <w:rPr>
          <w:sz w:val="28"/>
          <w:szCs w:val="28"/>
        </w:rPr>
        <w:t xml:space="preserve"> в </w:t>
      </w:r>
      <w:r w:rsidR="00F53853" w:rsidRPr="00F26813">
        <w:rPr>
          <w:sz w:val="28"/>
          <w:szCs w:val="28"/>
        </w:rPr>
        <w:t>городском округе</w:t>
      </w:r>
      <w:r w:rsidRPr="00F26813">
        <w:rPr>
          <w:sz w:val="28"/>
          <w:szCs w:val="28"/>
        </w:rPr>
        <w:t xml:space="preserve"> 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 xml:space="preserve">, на </w:t>
      </w:r>
      <w:r w:rsidR="00F53853" w:rsidRPr="00F26813">
        <w:rPr>
          <w:sz w:val="28"/>
          <w:szCs w:val="28"/>
        </w:rPr>
        <w:t xml:space="preserve">пенсию </w:t>
      </w:r>
      <w:r w:rsidR="00347F57">
        <w:rPr>
          <w:sz w:val="28"/>
          <w:szCs w:val="28"/>
        </w:rPr>
        <w:br/>
      </w:r>
      <w:r w:rsidR="00F53853" w:rsidRPr="00F26813">
        <w:rPr>
          <w:sz w:val="28"/>
          <w:szCs w:val="28"/>
        </w:rPr>
        <w:t>за выслугу лет</w:t>
      </w:r>
      <w:r w:rsidRPr="00F26813">
        <w:rPr>
          <w:sz w:val="28"/>
          <w:szCs w:val="28"/>
        </w:rPr>
        <w:t>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2) принимает решение об установлении </w:t>
      </w:r>
      <w:r w:rsidR="00F53853" w:rsidRPr="00F26813">
        <w:rPr>
          <w:sz w:val="28"/>
          <w:szCs w:val="28"/>
        </w:rPr>
        <w:t xml:space="preserve">пенсии за выслугу лет </w:t>
      </w:r>
      <w:r w:rsidR="00965BDD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или об отказе в ее установлении;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3) определяет размер </w:t>
      </w:r>
      <w:r w:rsidR="00F53853" w:rsidRPr="00F26813">
        <w:rPr>
          <w:sz w:val="28"/>
          <w:szCs w:val="28"/>
        </w:rPr>
        <w:t>пенсии за выслугу лет</w:t>
      </w:r>
      <w:r w:rsidRPr="00F26813">
        <w:rPr>
          <w:sz w:val="28"/>
          <w:szCs w:val="28"/>
        </w:rPr>
        <w:t xml:space="preserve"> в процентном выражении </w:t>
      </w:r>
      <w:r w:rsidR="00965BDD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 xml:space="preserve">к денежному вознаграждению лиц, </w:t>
      </w:r>
      <w:r w:rsidR="00F00AED" w:rsidRPr="00F26813">
        <w:rPr>
          <w:sz w:val="28"/>
          <w:szCs w:val="28"/>
        </w:rPr>
        <w:t xml:space="preserve">замещавших </w:t>
      </w:r>
      <w:r w:rsidR="009C783E">
        <w:rPr>
          <w:sz w:val="28"/>
          <w:szCs w:val="28"/>
        </w:rPr>
        <w:t xml:space="preserve">на постоянной основе </w:t>
      </w:r>
      <w:r w:rsidR="00F00AED" w:rsidRPr="00F26813">
        <w:rPr>
          <w:sz w:val="28"/>
          <w:szCs w:val="28"/>
        </w:rPr>
        <w:t>муниципальные должности</w:t>
      </w:r>
      <w:r w:rsidRPr="00F26813">
        <w:rPr>
          <w:sz w:val="28"/>
          <w:szCs w:val="28"/>
        </w:rPr>
        <w:t xml:space="preserve">, к месячному денежному содержанию лиц, замещавших должности муниципальной </w:t>
      </w:r>
      <w:r w:rsidRPr="009B3940">
        <w:rPr>
          <w:sz w:val="28"/>
          <w:szCs w:val="28"/>
        </w:rPr>
        <w:t>службы в</w:t>
      </w:r>
      <w:r w:rsidRPr="00F26813">
        <w:rPr>
          <w:sz w:val="28"/>
          <w:szCs w:val="28"/>
        </w:rPr>
        <w:t xml:space="preserve"> </w:t>
      </w:r>
      <w:r w:rsidR="00F53853" w:rsidRPr="00F26813">
        <w:rPr>
          <w:sz w:val="28"/>
          <w:szCs w:val="28"/>
        </w:rPr>
        <w:t xml:space="preserve">городском округе 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>.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4. Председатель комиссии: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1) возглавляет комиссию и руководит ее деятельностью;</w:t>
      </w:r>
    </w:p>
    <w:p w:rsidR="00FC7418" w:rsidRPr="00347F57" w:rsidRDefault="008564C9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2) </w:t>
      </w:r>
      <w:r w:rsidR="00FC7418" w:rsidRPr="00F26813">
        <w:rPr>
          <w:sz w:val="28"/>
          <w:szCs w:val="28"/>
        </w:rPr>
        <w:t>назначает дату заседания комиссии</w:t>
      </w:r>
      <w:r w:rsidR="009B3940" w:rsidRPr="00347F57">
        <w:rPr>
          <w:sz w:val="28"/>
          <w:szCs w:val="28"/>
        </w:rPr>
        <w:t>;</w:t>
      </w:r>
    </w:p>
    <w:p w:rsidR="008564C9" w:rsidRPr="00F26813" w:rsidRDefault="00FC7418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3)</w:t>
      </w:r>
      <w:r w:rsidR="00665172" w:rsidRPr="00F26813">
        <w:rPr>
          <w:sz w:val="28"/>
          <w:szCs w:val="28"/>
        </w:rPr>
        <w:t xml:space="preserve"> </w:t>
      </w:r>
      <w:r w:rsidR="008564C9" w:rsidRPr="00F26813">
        <w:rPr>
          <w:sz w:val="28"/>
          <w:szCs w:val="28"/>
        </w:rPr>
        <w:t>планирует деятельность комиссии, утверждает повестку дня заседаний комиссии;</w:t>
      </w:r>
    </w:p>
    <w:p w:rsidR="00A11A70" w:rsidRPr="00F26813" w:rsidRDefault="00FC7418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4</w:t>
      </w:r>
      <w:r w:rsidR="008564C9" w:rsidRPr="00F26813">
        <w:rPr>
          <w:sz w:val="28"/>
          <w:szCs w:val="28"/>
        </w:rPr>
        <w:t xml:space="preserve">) </w:t>
      </w:r>
      <w:r w:rsidR="00665172" w:rsidRPr="00F26813">
        <w:rPr>
          <w:sz w:val="28"/>
          <w:szCs w:val="28"/>
        </w:rPr>
        <w:t>председательствует на заседаниях комиссии;</w:t>
      </w:r>
      <w:r w:rsidR="002638DB" w:rsidRPr="00F26813">
        <w:rPr>
          <w:sz w:val="28"/>
          <w:szCs w:val="28"/>
        </w:rPr>
        <w:t xml:space="preserve"> </w:t>
      </w:r>
    </w:p>
    <w:p w:rsidR="008564C9" w:rsidRPr="00F26813" w:rsidRDefault="00FC7418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5</w:t>
      </w:r>
      <w:r w:rsidR="008564C9" w:rsidRPr="00F26813">
        <w:rPr>
          <w:sz w:val="28"/>
          <w:szCs w:val="28"/>
        </w:rPr>
        <w:t xml:space="preserve">) </w:t>
      </w:r>
      <w:r w:rsidR="00665172" w:rsidRPr="00F26813">
        <w:rPr>
          <w:sz w:val="28"/>
          <w:szCs w:val="28"/>
        </w:rPr>
        <w:t xml:space="preserve">распределяет обязанности между членами комиссии; </w:t>
      </w:r>
    </w:p>
    <w:p w:rsidR="008564C9" w:rsidRPr="00F26813" w:rsidRDefault="00FC7418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lastRenderedPageBreak/>
        <w:t>6</w:t>
      </w:r>
      <w:r w:rsidR="008564C9" w:rsidRPr="00F26813">
        <w:rPr>
          <w:sz w:val="28"/>
          <w:szCs w:val="28"/>
        </w:rPr>
        <w:t>) организует рассмотрение вопросов повестки дня заседания комиссии;</w:t>
      </w:r>
      <w:r w:rsidR="004861CB">
        <w:rPr>
          <w:sz w:val="28"/>
          <w:szCs w:val="28"/>
        </w:rPr>
        <w:t xml:space="preserve"> </w:t>
      </w:r>
    </w:p>
    <w:p w:rsidR="008564C9" w:rsidRPr="00F26813" w:rsidRDefault="00FC7418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7</w:t>
      </w:r>
      <w:r w:rsidR="008564C9" w:rsidRPr="00F26813">
        <w:rPr>
          <w:sz w:val="28"/>
          <w:szCs w:val="28"/>
        </w:rPr>
        <w:t>)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8564C9" w:rsidRPr="00F26813" w:rsidRDefault="00FC7418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8</w:t>
      </w:r>
      <w:r w:rsidR="008564C9" w:rsidRPr="00F26813">
        <w:rPr>
          <w:sz w:val="28"/>
          <w:szCs w:val="28"/>
        </w:rPr>
        <w:t>) подписывает запросы, обращения и другие документы, направляемые от имени комиссии.</w:t>
      </w:r>
    </w:p>
    <w:p w:rsidR="008564C9" w:rsidRPr="00F26813" w:rsidRDefault="008564C9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5.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8564C9" w:rsidRPr="00F26813" w:rsidRDefault="00BA1987" w:rsidP="004861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8564C9" w:rsidRPr="00F26813">
        <w:rPr>
          <w:sz w:val="28"/>
          <w:szCs w:val="28"/>
        </w:rPr>
        <w:t>Секретарь комиссии: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1) организует сбор и подготовку материалов для рассмотрения </w:t>
      </w:r>
      <w:r w:rsidR="00965BDD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на заседаниях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2) формирует проект повестки дня заседания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3) уведомляет членов комиссии о времени и месте проведения, а также </w:t>
      </w:r>
      <w:r w:rsidR="00965BDD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о повестке дня заседания комиссии, по их просьбе знакомит с материалами, подготовленными к заседанию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4)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>ведет протоколы заседаний комиссии;</w:t>
      </w:r>
    </w:p>
    <w:p w:rsidR="008564C9" w:rsidRPr="00BA1987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A1987">
        <w:rPr>
          <w:spacing w:val="-6"/>
          <w:sz w:val="28"/>
          <w:szCs w:val="28"/>
        </w:rPr>
        <w:t xml:space="preserve">5) готовит </w:t>
      </w:r>
      <w:r w:rsidR="00965BDD" w:rsidRPr="00BA1987">
        <w:rPr>
          <w:spacing w:val="-6"/>
          <w:sz w:val="28"/>
          <w:szCs w:val="28"/>
        </w:rPr>
        <w:t xml:space="preserve">проект </w:t>
      </w:r>
      <w:r w:rsidRPr="00BA1987">
        <w:rPr>
          <w:spacing w:val="-6"/>
          <w:sz w:val="28"/>
          <w:szCs w:val="28"/>
        </w:rPr>
        <w:t xml:space="preserve">решения комиссии об установлении </w:t>
      </w:r>
      <w:r w:rsidR="00665172" w:rsidRPr="00BA1987">
        <w:rPr>
          <w:spacing w:val="-6"/>
          <w:sz w:val="28"/>
          <w:szCs w:val="28"/>
        </w:rPr>
        <w:t>пенсии за выслугу лет</w:t>
      </w:r>
      <w:r w:rsidRPr="00BA1987">
        <w:rPr>
          <w:spacing w:val="-6"/>
          <w:sz w:val="28"/>
          <w:szCs w:val="28"/>
        </w:rPr>
        <w:t xml:space="preserve">; 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6)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 xml:space="preserve">оформляет запросы, обращения и другие документы, направляемые </w:t>
      </w:r>
      <w:r w:rsidR="00965BDD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от имени комиссии;</w:t>
      </w:r>
    </w:p>
    <w:p w:rsidR="00A274F0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7)</w:t>
      </w:r>
      <w:r w:rsidR="00BA1987">
        <w:rPr>
          <w:sz w:val="28"/>
          <w:szCs w:val="28"/>
        </w:rPr>
        <w:tab/>
      </w:r>
      <w:r w:rsidR="00A274F0" w:rsidRPr="00F26813">
        <w:rPr>
          <w:sz w:val="28"/>
          <w:szCs w:val="28"/>
        </w:rPr>
        <w:t>организует рассылку запросов, обращений, уведомлений и других документов, направляемых от имени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8)</w:t>
      </w:r>
      <w:r w:rsidR="00BA1987">
        <w:rPr>
          <w:sz w:val="28"/>
          <w:szCs w:val="28"/>
        </w:rPr>
        <w:tab/>
      </w:r>
      <w:r w:rsidR="00A274F0" w:rsidRPr="00F26813">
        <w:rPr>
          <w:sz w:val="28"/>
          <w:szCs w:val="28"/>
        </w:rPr>
        <w:t xml:space="preserve">осуществляет действия, предусмотренные </w:t>
      </w:r>
      <w:r w:rsidR="00F00AED" w:rsidRPr="00F26813">
        <w:rPr>
          <w:sz w:val="28"/>
          <w:szCs w:val="28"/>
        </w:rPr>
        <w:t>П</w:t>
      </w:r>
      <w:r w:rsidR="00A274F0" w:rsidRPr="00F26813">
        <w:rPr>
          <w:sz w:val="28"/>
          <w:szCs w:val="28"/>
        </w:rPr>
        <w:t xml:space="preserve">оложением о порядке установления и выплаты пенсии за выслугу лет лицам, замещавшим </w:t>
      </w:r>
      <w:r w:rsidR="00BA1987">
        <w:rPr>
          <w:sz w:val="28"/>
          <w:szCs w:val="28"/>
        </w:rPr>
        <w:br/>
      </w:r>
      <w:r w:rsidR="009C783E">
        <w:rPr>
          <w:sz w:val="28"/>
          <w:szCs w:val="28"/>
        </w:rPr>
        <w:t xml:space="preserve">на постоянной основе </w:t>
      </w:r>
      <w:r w:rsidR="00A274F0" w:rsidRPr="00F26813">
        <w:rPr>
          <w:sz w:val="28"/>
          <w:szCs w:val="28"/>
        </w:rPr>
        <w:t xml:space="preserve">муниципальные должности, а также лицам, замещавшим должности муниципальной службы в городском округе </w:t>
      </w:r>
      <w:r w:rsidR="00862A28">
        <w:rPr>
          <w:sz w:val="28"/>
          <w:szCs w:val="28"/>
        </w:rPr>
        <w:t>"</w:t>
      </w:r>
      <w:r w:rsidR="00A274F0"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="00A274F0" w:rsidRPr="00F26813">
        <w:rPr>
          <w:sz w:val="28"/>
          <w:szCs w:val="28"/>
        </w:rPr>
        <w:t xml:space="preserve">, </w:t>
      </w:r>
      <w:r w:rsidR="009C783E">
        <w:rPr>
          <w:sz w:val="28"/>
          <w:szCs w:val="28"/>
        </w:rPr>
        <w:br/>
      </w:r>
      <w:r w:rsidR="00A274F0" w:rsidRPr="00BA1987">
        <w:rPr>
          <w:spacing w:val="-6"/>
          <w:sz w:val="28"/>
          <w:szCs w:val="28"/>
        </w:rPr>
        <w:t>в том числе связанные с ведением базы данных получателей пенсии за выслугу лет;</w:t>
      </w:r>
    </w:p>
    <w:p w:rsidR="00665172" w:rsidRPr="00F26813" w:rsidRDefault="00596574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9)</w:t>
      </w:r>
      <w:r w:rsidR="00BA1987">
        <w:rPr>
          <w:sz w:val="28"/>
          <w:szCs w:val="28"/>
        </w:rPr>
        <w:tab/>
      </w:r>
      <w:r w:rsidR="00EA7E2B" w:rsidRPr="00F26813">
        <w:rPr>
          <w:sz w:val="28"/>
          <w:szCs w:val="28"/>
        </w:rPr>
        <w:t xml:space="preserve">обеспечивает формирование, ведение и хранение документов </w:t>
      </w:r>
      <w:r w:rsidR="00965BDD" w:rsidRPr="00F26813">
        <w:rPr>
          <w:sz w:val="28"/>
          <w:szCs w:val="28"/>
        </w:rPr>
        <w:br/>
      </w:r>
      <w:r w:rsidR="00EA7E2B" w:rsidRPr="00F26813">
        <w:rPr>
          <w:sz w:val="28"/>
          <w:szCs w:val="28"/>
        </w:rPr>
        <w:t>по итогам деятельности комиссии (протоколы и решения комиссии, личные дела получателей пенсии за выслугу лет);</w:t>
      </w:r>
    </w:p>
    <w:p w:rsidR="00A274F0" w:rsidRPr="00F26813" w:rsidRDefault="00596574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10) </w:t>
      </w:r>
      <w:r w:rsidR="00A274F0" w:rsidRPr="00F26813">
        <w:rPr>
          <w:sz w:val="28"/>
          <w:szCs w:val="28"/>
        </w:rPr>
        <w:t>обеспечивает правильност</w:t>
      </w:r>
      <w:r w:rsidR="006C64CC" w:rsidRPr="00F26813">
        <w:rPr>
          <w:sz w:val="28"/>
          <w:szCs w:val="28"/>
        </w:rPr>
        <w:t>ь</w:t>
      </w:r>
      <w:r w:rsidR="00A274F0" w:rsidRPr="00F26813">
        <w:rPr>
          <w:sz w:val="28"/>
          <w:szCs w:val="28"/>
        </w:rPr>
        <w:t xml:space="preserve"> </w:t>
      </w:r>
      <w:r w:rsidR="006C64CC" w:rsidRPr="00F26813">
        <w:rPr>
          <w:sz w:val="28"/>
          <w:szCs w:val="28"/>
        </w:rPr>
        <w:t>начисляемого и выплачиваемого</w:t>
      </w:r>
      <w:r w:rsidR="00A274F0" w:rsidRPr="00F26813">
        <w:rPr>
          <w:sz w:val="28"/>
          <w:szCs w:val="28"/>
        </w:rPr>
        <w:t xml:space="preserve"> размера </w:t>
      </w:r>
      <w:r w:rsidR="00A274F0" w:rsidRPr="00BA1987">
        <w:rPr>
          <w:spacing w:val="-6"/>
          <w:sz w:val="28"/>
          <w:szCs w:val="28"/>
        </w:rPr>
        <w:t>пенсии за выслугу лет, а также своевременное приостановление, возобновление</w:t>
      </w:r>
      <w:r w:rsidR="002638DB" w:rsidRPr="00F26813">
        <w:rPr>
          <w:sz w:val="28"/>
          <w:szCs w:val="28"/>
        </w:rPr>
        <w:t>,</w:t>
      </w:r>
      <w:r w:rsidR="00A274F0" w:rsidRPr="00F26813">
        <w:rPr>
          <w:sz w:val="28"/>
          <w:szCs w:val="28"/>
        </w:rPr>
        <w:t xml:space="preserve"> прекращение</w:t>
      </w:r>
      <w:r w:rsidR="002638DB" w:rsidRPr="00F26813">
        <w:rPr>
          <w:sz w:val="28"/>
          <w:szCs w:val="28"/>
        </w:rPr>
        <w:t xml:space="preserve"> и восстановление</w:t>
      </w:r>
      <w:r w:rsidR="00A274F0" w:rsidRPr="00F26813">
        <w:rPr>
          <w:sz w:val="28"/>
          <w:szCs w:val="28"/>
        </w:rPr>
        <w:t xml:space="preserve"> ее выплаты;</w:t>
      </w:r>
    </w:p>
    <w:p w:rsidR="00EA7E2B" w:rsidRPr="00F26813" w:rsidRDefault="00A274F0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11) </w:t>
      </w:r>
      <w:r w:rsidR="002638DB" w:rsidRPr="00F26813">
        <w:rPr>
          <w:sz w:val="28"/>
          <w:szCs w:val="28"/>
        </w:rPr>
        <w:t>размещает информаци</w:t>
      </w:r>
      <w:r w:rsidR="00F00AED" w:rsidRPr="00F26813">
        <w:rPr>
          <w:sz w:val="28"/>
          <w:szCs w:val="28"/>
        </w:rPr>
        <w:t>ю</w:t>
      </w:r>
      <w:r w:rsidR="002638DB" w:rsidRPr="00F26813">
        <w:rPr>
          <w:sz w:val="28"/>
          <w:szCs w:val="28"/>
        </w:rPr>
        <w:t xml:space="preserve"> об установлении и выплате пенсии </w:t>
      </w:r>
      <w:r w:rsidR="006C64CC" w:rsidRPr="00F26813">
        <w:rPr>
          <w:sz w:val="28"/>
          <w:szCs w:val="28"/>
        </w:rPr>
        <w:br/>
      </w:r>
      <w:r w:rsidR="002638DB" w:rsidRPr="00F26813">
        <w:rPr>
          <w:sz w:val="28"/>
          <w:szCs w:val="28"/>
        </w:rPr>
        <w:t>за выслугу лет в соответствии с действующим законодательством в Единой государственной информационной системе социального обеспечения;</w:t>
      </w:r>
    </w:p>
    <w:p w:rsidR="002638DB" w:rsidRPr="00F26813" w:rsidRDefault="002638DB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12) готовит предложения по внесению изменений в муниципальные нормативные акты по вопросам деятельности комиссии.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7. Члены комиссии: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а) имеют право: 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вносить предложения о созыве заседаний комиссии, предложения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 xml:space="preserve">в проект повестки дня заседания комиссии и соответствующие материалы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к ним;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знакомиться с материалами, подготовленными к заседанию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lastRenderedPageBreak/>
        <w:t xml:space="preserve">выступать и вносить предложения по рассматриваемым вопросам,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 xml:space="preserve">в том числе о внесении поправок в проекты решений комиссии или </w:t>
      </w:r>
      <w:r w:rsidR="00347F57">
        <w:rPr>
          <w:sz w:val="28"/>
          <w:szCs w:val="28"/>
        </w:rPr>
        <w:br/>
      </w:r>
      <w:r w:rsidRPr="00F26813">
        <w:rPr>
          <w:sz w:val="28"/>
          <w:szCs w:val="28"/>
        </w:rPr>
        <w:t>их доработке, о переносе рассмотрения вопроса на другое заседание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задавать на заседании комиссии вопросы другим членам комиссии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по вопросам повестки дня заседания комиссии;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A11A70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б)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 xml:space="preserve">обязаны соблюдать конфиденциальность в отношении информации ограниченного доступа, ставшей им известной в связи с участием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в деятельности комиссии.</w:t>
      </w:r>
    </w:p>
    <w:p w:rsidR="00A11A70" w:rsidRPr="00F26813" w:rsidRDefault="00BA1987" w:rsidP="00BA1987">
      <w:pPr>
        <w:tabs>
          <w:tab w:val="left" w:pos="99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A11A70" w:rsidRPr="00F26813">
        <w:rPr>
          <w:sz w:val="28"/>
          <w:szCs w:val="28"/>
        </w:rPr>
        <w:t>Члены комиссии участвуют в заседаниях лично и не вправе передавать право участия в заседании комиссии иным лицам.</w:t>
      </w:r>
    </w:p>
    <w:p w:rsidR="008564C9" w:rsidRPr="00F26813" w:rsidRDefault="008564C9" w:rsidP="00BA1987">
      <w:pPr>
        <w:tabs>
          <w:tab w:val="left" w:pos="99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2023C">
        <w:rPr>
          <w:sz w:val="28"/>
          <w:szCs w:val="28"/>
        </w:rPr>
        <w:t>9.</w:t>
      </w:r>
      <w:r w:rsidR="00BA1987">
        <w:rPr>
          <w:sz w:val="28"/>
          <w:szCs w:val="28"/>
        </w:rPr>
        <w:tab/>
      </w:r>
      <w:r w:rsidR="00587014" w:rsidRPr="0042023C">
        <w:rPr>
          <w:sz w:val="28"/>
          <w:szCs w:val="28"/>
        </w:rPr>
        <w:t xml:space="preserve">Для установления пенсии за выслугу лет, </w:t>
      </w:r>
      <w:r w:rsidR="0042023C" w:rsidRPr="0042023C">
        <w:rPr>
          <w:sz w:val="28"/>
          <w:szCs w:val="28"/>
        </w:rPr>
        <w:t>и</w:t>
      </w:r>
      <w:r w:rsidR="00587014" w:rsidRPr="0042023C">
        <w:rPr>
          <w:sz w:val="28"/>
          <w:szCs w:val="28"/>
        </w:rPr>
        <w:t xml:space="preserve"> с целью соблюдения требований к периодам замещения на постоянной основе муниципальных должностей, а также должностей муниципальной службы</w:t>
      </w:r>
      <w:r w:rsidR="00CE7A7D" w:rsidRPr="0042023C">
        <w:rPr>
          <w:sz w:val="28"/>
          <w:szCs w:val="28"/>
        </w:rPr>
        <w:t xml:space="preserve">, </w:t>
      </w:r>
      <w:r w:rsidR="00587014" w:rsidRPr="0042023C">
        <w:rPr>
          <w:sz w:val="28"/>
          <w:szCs w:val="28"/>
        </w:rPr>
        <w:t xml:space="preserve">необходимых </w:t>
      </w:r>
      <w:r w:rsidR="00347F57">
        <w:rPr>
          <w:sz w:val="28"/>
          <w:szCs w:val="28"/>
        </w:rPr>
        <w:br/>
      </w:r>
      <w:r w:rsidR="00587014" w:rsidRPr="0042023C">
        <w:rPr>
          <w:sz w:val="28"/>
          <w:szCs w:val="28"/>
        </w:rPr>
        <w:t>для установления</w:t>
      </w:r>
      <w:r w:rsidRPr="0042023C">
        <w:rPr>
          <w:sz w:val="28"/>
          <w:szCs w:val="28"/>
        </w:rPr>
        <w:t xml:space="preserve"> пенсии</w:t>
      </w:r>
      <w:r w:rsidR="002638DB" w:rsidRPr="0042023C">
        <w:rPr>
          <w:sz w:val="28"/>
          <w:szCs w:val="28"/>
        </w:rPr>
        <w:t xml:space="preserve"> за выслугу лет</w:t>
      </w:r>
      <w:r w:rsidRPr="0042023C">
        <w:rPr>
          <w:sz w:val="28"/>
          <w:szCs w:val="28"/>
        </w:rPr>
        <w:t>, комиссия имеет право:</w:t>
      </w:r>
    </w:p>
    <w:p w:rsidR="008564C9" w:rsidRPr="00F26813" w:rsidRDefault="008564C9" w:rsidP="00BA1987">
      <w:pPr>
        <w:pStyle w:val="11"/>
        <w:tabs>
          <w:tab w:val="left" w:pos="993"/>
        </w:tabs>
        <w:autoSpaceDE w:val="0"/>
        <w:autoSpaceDN w:val="0"/>
        <w:adjustRightInd w:val="0"/>
        <w:spacing w:line="310" w:lineRule="exact"/>
        <w:ind w:left="0"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запрашивать и получать в установленном порядке необходимые документы;</w:t>
      </w:r>
    </w:p>
    <w:p w:rsidR="008564C9" w:rsidRPr="00F26813" w:rsidRDefault="008564C9" w:rsidP="00BA1987">
      <w:pPr>
        <w:pStyle w:val="11"/>
        <w:tabs>
          <w:tab w:val="left" w:pos="993"/>
        </w:tabs>
        <w:autoSpaceDE w:val="0"/>
        <w:autoSpaceDN w:val="0"/>
        <w:adjustRightInd w:val="0"/>
        <w:spacing w:line="310" w:lineRule="exact"/>
        <w:ind w:left="0"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вести переписку и взаимодействовать в иных формах с органами государственной власти Архангельской области, органами государственной власти иных субъектов Российской Федерации, органами местного самоуправления, иными организациями, а также гражданами по вопросам осуществления своих полномочий;</w:t>
      </w:r>
    </w:p>
    <w:p w:rsidR="008564C9" w:rsidRPr="00F26813" w:rsidRDefault="008564C9" w:rsidP="00BA1987">
      <w:pPr>
        <w:pStyle w:val="11"/>
        <w:tabs>
          <w:tab w:val="left" w:pos="993"/>
        </w:tabs>
        <w:autoSpaceDE w:val="0"/>
        <w:autoSpaceDN w:val="0"/>
        <w:adjustRightInd w:val="0"/>
        <w:spacing w:line="310" w:lineRule="exact"/>
        <w:ind w:left="0" w:firstLine="709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проверять законность и обоснованность выдачи документов, представленных для подтверждения права на установление и выплату </w:t>
      </w:r>
      <w:r w:rsidR="006C64CC" w:rsidRPr="00F26813">
        <w:rPr>
          <w:sz w:val="28"/>
          <w:szCs w:val="28"/>
        </w:rPr>
        <w:t xml:space="preserve">пенсии </w:t>
      </w:r>
      <w:r w:rsidR="006C64CC" w:rsidRPr="00F26813">
        <w:rPr>
          <w:sz w:val="28"/>
          <w:szCs w:val="28"/>
        </w:rPr>
        <w:br/>
        <w:t>за выслугу лет</w:t>
      </w:r>
      <w:r w:rsidRPr="00F26813">
        <w:rPr>
          <w:sz w:val="28"/>
          <w:szCs w:val="28"/>
        </w:rPr>
        <w:t>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10.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 xml:space="preserve">Заседание комиссии считается правомочным, если в нем участвует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не менее 2/3 от общего числа ее членов.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11.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>Решения комиссии принимаются большинством голосов от числа членов комиссии, участвующих в заседании комиссии. В случае равенства голосов решающим является голос председательствующего на заседании комиссии.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 xml:space="preserve">О принятом решении сообщается заявителю в письменной форме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в течение 10 дней с даты его принятия.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Решение подписывается председателем, секретарем и членами комиссии, принимавшими участие в заседании комиссии.</w:t>
      </w:r>
    </w:p>
    <w:p w:rsidR="008564C9" w:rsidRPr="00F26813" w:rsidRDefault="00BA1987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8564C9" w:rsidRPr="00F26813">
        <w:rPr>
          <w:sz w:val="28"/>
          <w:szCs w:val="28"/>
        </w:rPr>
        <w:t>Решения комиссии носят обязательный характер.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13.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 xml:space="preserve">Решение об установлении </w:t>
      </w:r>
      <w:r w:rsidR="00F00AED" w:rsidRPr="00F26813">
        <w:rPr>
          <w:sz w:val="28"/>
          <w:szCs w:val="28"/>
        </w:rPr>
        <w:t>пенсии за выслугу лет</w:t>
      </w:r>
      <w:r w:rsidRPr="00F26813">
        <w:rPr>
          <w:sz w:val="28"/>
          <w:szCs w:val="28"/>
        </w:rPr>
        <w:t xml:space="preserve"> с приложением документов, предусмотренных </w:t>
      </w:r>
      <w:r w:rsidR="00F00AED" w:rsidRPr="00F26813">
        <w:rPr>
          <w:sz w:val="28"/>
          <w:szCs w:val="28"/>
        </w:rPr>
        <w:t>П</w:t>
      </w:r>
      <w:r w:rsidR="002638DB" w:rsidRPr="00F26813">
        <w:rPr>
          <w:sz w:val="28"/>
          <w:szCs w:val="28"/>
        </w:rPr>
        <w:t xml:space="preserve">оложением о порядке установления и выплаты пенсии за выслугу лет лицам, замещавшим муниципальные должности, а также лицам, замещавшим должности муниципальной службы в городском округе </w:t>
      </w:r>
      <w:r w:rsidR="00862A28">
        <w:rPr>
          <w:sz w:val="28"/>
          <w:szCs w:val="28"/>
        </w:rPr>
        <w:t>"</w:t>
      </w:r>
      <w:r w:rsidR="002638DB"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 xml:space="preserve">, направляется в </w:t>
      </w:r>
      <w:r w:rsidR="002638DB" w:rsidRPr="00F26813">
        <w:rPr>
          <w:sz w:val="28"/>
          <w:szCs w:val="28"/>
        </w:rPr>
        <w:t xml:space="preserve">управление по вопросам семьи, опеки </w:t>
      </w:r>
      <w:r w:rsidR="00643F35">
        <w:rPr>
          <w:sz w:val="28"/>
          <w:szCs w:val="28"/>
        </w:rPr>
        <w:br/>
      </w:r>
      <w:r w:rsidR="002638DB" w:rsidRPr="00F26813">
        <w:rPr>
          <w:sz w:val="28"/>
          <w:szCs w:val="28"/>
        </w:rPr>
        <w:t xml:space="preserve">и попечительства Администрации городского округа </w:t>
      </w:r>
      <w:r w:rsidR="00862A28">
        <w:rPr>
          <w:sz w:val="28"/>
          <w:szCs w:val="28"/>
        </w:rPr>
        <w:t>"</w:t>
      </w:r>
      <w:r w:rsidR="002638DB"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  <w:r w:rsidR="006C64CC" w:rsidRPr="00F26813">
        <w:rPr>
          <w:sz w:val="28"/>
          <w:szCs w:val="28"/>
        </w:rPr>
        <w:t xml:space="preserve"> </w:t>
      </w:r>
      <w:r w:rsidR="006C64CC" w:rsidRPr="00F26813">
        <w:rPr>
          <w:sz w:val="28"/>
          <w:szCs w:val="28"/>
        </w:rPr>
        <w:br/>
        <w:t>в течение 3 дней с даты его принятия.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lastRenderedPageBreak/>
        <w:t>14.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 xml:space="preserve">Ход заседания комиссии фиксируется путем ведения протокола заседания комиссии, который подписывается председательствующим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 xml:space="preserve">на заседании комиссии и секретарем комиссии. Протокол должен быть подписан в течение </w:t>
      </w:r>
      <w:r w:rsidR="006C64CC" w:rsidRPr="00F26813">
        <w:rPr>
          <w:sz w:val="28"/>
          <w:szCs w:val="28"/>
        </w:rPr>
        <w:t>3</w:t>
      </w:r>
      <w:r w:rsidRPr="00F26813">
        <w:rPr>
          <w:sz w:val="28"/>
          <w:szCs w:val="28"/>
        </w:rPr>
        <w:t xml:space="preserve"> рабочих дней со дня заседания комиссии.</w:t>
      </w:r>
    </w:p>
    <w:p w:rsidR="008564C9" w:rsidRPr="00F26813" w:rsidRDefault="00BA1987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8564C9" w:rsidRPr="00F26813">
        <w:rPr>
          <w:sz w:val="28"/>
          <w:szCs w:val="28"/>
        </w:rPr>
        <w:t>В протоколе заседания содержится:</w:t>
      </w:r>
    </w:p>
    <w:p w:rsidR="008564C9" w:rsidRPr="00F26813" w:rsidRDefault="008564C9" w:rsidP="00BA1987">
      <w:pPr>
        <w:pStyle w:val="11"/>
        <w:tabs>
          <w:tab w:val="left" w:pos="1134"/>
        </w:tabs>
        <w:autoSpaceDE w:val="0"/>
        <w:autoSpaceDN w:val="0"/>
        <w:adjustRightInd w:val="0"/>
        <w:spacing w:line="310" w:lineRule="exact"/>
        <w:ind w:left="0"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дата, время и место проведения заседания комиссии;</w:t>
      </w:r>
    </w:p>
    <w:p w:rsidR="008564C9" w:rsidRPr="00F26813" w:rsidRDefault="008564C9" w:rsidP="00BA1987">
      <w:pPr>
        <w:pStyle w:val="11"/>
        <w:tabs>
          <w:tab w:val="left" w:pos="1134"/>
        </w:tabs>
        <w:autoSpaceDE w:val="0"/>
        <w:autoSpaceDN w:val="0"/>
        <w:adjustRightInd w:val="0"/>
        <w:spacing w:line="310" w:lineRule="exact"/>
        <w:ind w:left="0"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утвержденная повестка дня заседания комиссии;</w:t>
      </w:r>
    </w:p>
    <w:p w:rsidR="008564C9" w:rsidRPr="00F26813" w:rsidRDefault="0042023C" w:rsidP="00BA1987">
      <w:pPr>
        <w:pStyle w:val="11"/>
        <w:tabs>
          <w:tab w:val="left" w:pos="1134"/>
        </w:tabs>
        <w:autoSpaceDE w:val="0"/>
        <w:autoSpaceDN w:val="0"/>
        <w:adjustRightInd w:val="0"/>
        <w:spacing w:line="31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лиц, включая должности,</w:t>
      </w:r>
      <w:r w:rsidR="008564C9" w:rsidRPr="00F26813">
        <w:rPr>
          <w:sz w:val="28"/>
          <w:szCs w:val="28"/>
        </w:rPr>
        <w:t xml:space="preserve"> участвовавших в заседании комиссии;</w:t>
      </w:r>
    </w:p>
    <w:p w:rsidR="008564C9" w:rsidRPr="00F26813" w:rsidRDefault="008564C9" w:rsidP="00BA1987">
      <w:pPr>
        <w:pStyle w:val="11"/>
        <w:tabs>
          <w:tab w:val="left" w:pos="1134"/>
        </w:tabs>
        <w:autoSpaceDE w:val="0"/>
        <w:autoSpaceDN w:val="0"/>
        <w:adjustRightInd w:val="0"/>
        <w:spacing w:line="310" w:lineRule="exact"/>
        <w:ind w:left="0"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принятые решения по вопросам повестки дня заседания комиссии.</w:t>
      </w:r>
    </w:p>
    <w:p w:rsidR="008564C9" w:rsidRPr="00F26813" w:rsidRDefault="008564C9" w:rsidP="00BA1987">
      <w:pPr>
        <w:tabs>
          <w:tab w:val="left" w:pos="1134"/>
        </w:tabs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F26813">
        <w:rPr>
          <w:sz w:val="28"/>
          <w:szCs w:val="28"/>
        </w:rPr>
        <w:t>16.</w:t>
      </w:r>
      <w:r w:rsidR="00BA1987">
        <w:rPr>
          <w:sz w:val="28"/>
          <w:szCs w:val="28"/>
        </w:rPr>
        <w:tab/>
      </w:r>
      <w:r w:rsidRPr="00F26813">
        <w:rPr>
          <w:sz w:val="28"/>
          <w:szCs w:val="28"/>
        </w:rPr>
        <w:t xml:space="preserve">Протоколы заседаний комиссии хранятся у секретаря комиссии </w:t>
      </w:r>
      <w:r w:rsidR="006C64CC" w:rsidRPr="00F26813">
        <w:rPr>
          <w:sz w:val="28"/>
          <w:szCs w:val="28"/>
        </w:rPr>
        <w:br/>
      </w:r>
      <w:r w:rsidRPr="00F26813">
        <w:rPr>
          <w:sz w:val="28"/>
          <w:szCs w:val="28"/>
        </w:rPr>
        <w:t>в течение трех лет.</w:t>
      </w:r>
    </w:p>
    <w:p w:rsidR="00517991" w:rsidRPr="00F26813" w:rsidRDefault="00517991" w:rsidP="008564C9">
      <w:pPr>
        <w:jc w:val="both"/>
      </w:pPr>
    </w:p>
    <w:p w:rsidR="00A11A70" w:rsidRPr="00F26813" w:rsidRDefault="00A11A70" w:rsidP="008564C9">
      <w:pPr>
        <w:jc w:val="both"/>
      </w:pPr>
    </w:p>
    <w:p w:rsidR="00A11A70" w:rsidRDefault="00A11A70" w:rsidP="00A11A70">
      <w:pPr>
        <w:jc w:val="center"/>
      </w:pPr>
      <w:r w:rsidRPr="00F26813">
        <w:t>___________</w:t>
      </w: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Default="001A0754" w:rsidP="00A11A70">
      <w:pPr>
        <w:jc w:val="center"/>
      </w:pPr>
    </w:p>
    <w:p w:rsidR="001A0754" w:rsidRPr="00F26813" w:rsidRDefault="001A0754" w:rsidP="00A11A70">
      <w:pPr>
        <w:jc w:val="center"/>
        <w:sectPr w:rsidR="001A0754" w:rsidRPr="00F26813" w:rsidSect="004861C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1FEB" w:rsidRDefault="004861CB" w:rsidP="00BA1987">
      <w:pPr>
        <w:ind w:left="4678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FAD9" wp14:editId="2F152283">
                <wp:simplePos x="0" y="0"/>
                <wp:positionH relativeFrom="column">
                  <wp:posOffset>2821305</wp:posOffset>
                </wp:positionH>
                <wp:positionV relativeFrom="paragraph">
                  <wp:posOffset>-441960</wp:posOffset>
                </wp:positionV>
                <wp:extent cx="472440" cy="396240"/>
                <wp:effectExtent l="0" t="0" r="3810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15pt;margin-top:-34.8pt;width:37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" stroked="f"/>
            </w:pict>
          </mc:Fallback>
        </mc:AlternateContent>
      </w:r>
      <w:r w:rsidR="00C20B7B">
        <w:rPr>
          <w:sz w:val="28"/>
          <w:szCs w:val="28"/>
        </w:rPr>
        <w:t>УТВЕРЖДЕН</w:t>
      </w:r>
    </w:p>
    <w:p w:rsidR="00A251B2" w:rsidRPr="00F26813" w:rsidRDefault="00A251B2" w:rsidP="00BA1987">
      <w:pPr>
        <w:ind w:left="4678"/>
        <w:jc w:val="center"/>
        <w:rPr>
          <w:sz w:val="28"/>
          <w:szCs w:val="28"/>
        </w:rPr>
      </w:pPr>
      <w:r w:rsidRPr="00F26813">
        <w:rPr>
          <w:sz w:val="28"/>
          <w:szCs w:val="28"/>
        </w:rPr>
        <w:t>постановлени</w:t>
      </w:r>
      <w:r w:rsidR="00991122">
        <w:rPr>
          <w:sz w:val="28"/>
          <w:szCs w:val="28"/>
        </w:rPr>
        <w:t>ем</w:t>
      </w:r>
      <w:r w:rsidR="00BA1987">
        <w:rPr>
          <w:sz w:val="28"/>
          <w:szCs w:val="28"/>
        </w:rPr>
        <w:t xml:space="preserve"> </w:t>
      </w:r>
      <w:r w:rsidR="00991122">
        <w:rPr>
          <w:sz w:val="28"/>
          <w:szCs w:val="28"/>
        </w:rPr>
        <w:t>Администрации</w:t>
      </w:r>
      <w:r w:rsidRPr="00F26813">
        <w:rPr>
          <w:sz w:val="28"/>
          <w:szCs w:val="28"/>
        </w:rPr>
        <w:t xml:space="preserve"> городского округа </w:t>
      </w:r>
      <w:r w:rsidR="00862A28">
        <w:rPr>
          <w:sz w:val="28"/>
          <w:szCs w:val="28"/>
        </w:rPr>
        <w:t>"</w:t>
      </w:r>
      <w:r w:rsidRPr="00F26813">
        <w:rPr>
          <w:sz w:val="28"/>
          <w:szCs w:val="28"/>
        </w:rPr>
        <w:t>Город Архангельск</w:t>
      </w:r>
      <w:r w:rsidR="00862A28">
        <w:rPr>
          <w:sz w:val="28"/>
          <w:szCs w:val="28"/>
        </w:rPr>
        <w:t>"</w:t>
      </w:r>
    </w:p>
    <w:p w:rsidR="00A251B2" w:rsidRPr="005E166E" w:rsidRDefault="005E166E" w:rsidP="00BA1987">
      <w:pPr>
        <w:ind w:left="4678"/>
        <w:jc w:val="center"/>
        <w:rPr>
          <w:sz w:val="32"/>
          <w:szCs w:val="28"/>
        </w:rPr>
      </w:pPr>
      <w:r w:rsidRPr="005E166E">
        <w:rPr>
          <w:bCs/>
          <w:sz w:val="28"/>
          <w:szCs w:val="36"/>
        </w:rPr>
        <w:t>от 15 июля 2021 г. № 1370</w:t>
      </w:r>
    </w:p>
    <w:p w:rsidR="00517991" w:rsidRDefault="00517991" w:rsidP="00517991">
      <w:pPr>
        <w:jc w:val="center"/>
        <w:rPr>
          <w:b/>
        </w:rPr>
      </w:pPr>
    </w:p>
    <w:p w:rsidR="00BA1987" w:rsidRPr="00F26813" w:rsidRDefault="00BA1987" w:rsidP="00517991">
      <w:pPr>
        <w:jc w:val="center"/>
        <w:rPr>
          <w:b/>
        </w:rPr>
      </w:pPr>
    </w:p>
    <w:p w:rsidR="00517991" w:rsidRPr="00991122" w:rsidRDefault="00517991" w:rsidP="00517991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>СОСТАВ</w:t>
      </w:r>
      <w:r w:rsidR="00BA1987">
        <w:rPr>
          <w:b/>
          <w:sz w:val="28"/>
          <w:szCs w:val="28"/>
        </w:rPr>
        <w:t xml:space="preserve"> </w:t>
      </w:r>
    </w:p>
    <w:p w:rsidR="00991122" w:rsidRPr="00991122" w:rsidRDefault="00A251B2" w:rsidP="00A251B2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комиссии по установлению пенсии за выслугу лет лицам, </w:t>
      </w:r>
    </w:p>
    <w:p w:rsidR="00991122" w:rsidRPr="00991122" w:rsidRDefault="00A251B2" w:rsidP="00A251B2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замещавшим </w:t>
      </w:r>
      <w:r w:rsidR="00991122" w:rsidRPr="00991122">
        <w:rPr>
          <w:b/>
          <w:sz w:val="28"/>
          <w:szCs w:val="28"/>
        </w:rPr>
        <w:t xml:space="preserve">на постоянной основе </w:t>
      </w:r>
      <w:r w:rsidRPr="00991122">
        <w:rPr>
          <w:b/>
          <w:sz w:val="28"/>
          <w:szCs w:val="28"/>
        </w:rPr>
        <w:t xml:space="preserve">муниципальные должности, </w:t>
      </w:r>
    </w:p>
    <w:p w:rsidR="00991122" w:rsidRPr="00991122" w:rsidRDefault="00A251B2" w:rsidP="00A251B2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а также лицам, замещавшим должности муниципальной службы </w:t>
      </w:r>
    </w:p>
    <w:p w:rsidR="00A251B2" w:rsidRPr="00991122" w:rsidRDefault="00A251B2" w:rsidP="00A251B2">
      <w:pPr>
        <w:jc w:val="center"/>
        <w:rPr>
          <w:b/>
          <w:sz w:val="28"/>
          <w:szCs w:val="28"/>
        </w:rPr>
      </w:pPr>
      <w:r w:rsidRPr="00991122">
        <w:rPr>
          <w:b/>
          <w:sz w:val="28"/>
          <w:szCs w:val="28"/>
        </w:rPr>
        <w:t xml:space="preserve">в городском округе </w:t>
      </w:r>
      <w:r w:rsidR="00862A28">
        <w:rPr>
          <w:b/>
          <w:sz w:val="28"/>
          <w:szCs w:val="28"/>
        </w:rPr>
        <w:t>"</w:t>
      </w:r>
      <w:r w:rsidRPr="00991122">
        <w:rPr>
          <w:b/>
          <w:sz w:val="28"/>
          <w:szCs w:val="28"/>
        </w:rPr>
        <w:t>Город Архангельск</w:t>
      </w:r>
      <w:r w:rsidR="00862A28">
        <w:rPr>
          <w:b/>
          <w:sz w:val="28"/>
          <w:szCs w:val="28"/>
        </w:rPr>
        <w:t>"</w:t>
      </w:r>
    </w:p>
    <w:p w:rsidR="00A251B2" w:rsidRPr="00991122" w:rsidRDefault="00A251B2" w:rsidP="00A251B2">
      <w:pPr>
        <w:jc w:val="center"/>
        <w:rPr>
          <w:b/>
          <w:sz w:val="28"/>
          <w:szCs w:val="28"/>
        </w:rPr>
      </w:pPr>
    </w:p>
    <w:p w:rsidR="00517991" w:rsidRPr="00991122" w:rsidRDefault="00517991" w:rsidP="00517991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077"/>
        <w:gridCol w:w="356"/>
        <w:gridCol w:w="6395"/>
      </w:tblGrid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991122">
              <w:rPr>
                <w:sz w:val="28"/>
                <w:szCs w:val="28"/>
              </w:rPr>
              <w:t>Лапин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Денис Викторович </w:t>
            </w: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  <w:r w:rsidRPr="00991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 xml:space="preserve">" – руководитель аппарата </w:t>
            </w:r>
            <w:r w:rsidRPr="00991122">
              <w:rPr>
                <w:sz w:val="28"/>
                <w:szCs w:val="28"/>
              </w:rPr>
              <w:t>(председатель комиссии)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Мартынова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начальник управления муниципального службы </w:t>
            </w:r>
            <w:r>
              <w:rPr>
                <w:sz w:val="28"/>
                <w:szCs w:val="28"/>
              </w:rPr>
              <w:br/>
            </w:r>
            <w:r w:rsidRPr="00991122">
              <w:rPr>
                <w:sz w:val="28"/>
                <w:szCs w:val="28"/>
              </w:rPr>
              <w:t xml:space="preserve">и кадров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 xml:space="preserve">Город </w:t>
            </w:r>
            <w:r w:rsidRPr="00BA1987">
              <w:rPr>
                <w:spacing w:val="-4"/>
                <w:sz w:val="28"/>
                <w:szCs w:val="28"/>
              </w:rPr>
              <w:t>Архангельск" (заместитель председателя комиссии)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991122">
              <w:rPr>
                <w:sz w:val="28"/>
                <w:szCs w:val="28"/>
              </w:rPr>
              <w:t>Тютрина</w:t>
            </w:r>
            <w:proofErr w:type="spellEnd"/>
            <w:r w:rsidRPr="00991122">
              <w:rPr>
                <w:sz w:val="28"/>
                <w:szCs w:val="28"/>
              </w:rPr>
              <w:t xml:space="preserve"> 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главный специалист отдела демографии </w:t>
            </w:r>
            <w:r>
              <w:rPr>
                <w:sz w:val="28"/>
                <w:szCs w:val="28"/>
              </w:rPr>
              <w:br/>
            </w:r>
            <w:r w:rsidRPr="00991122">
              <w:rPr>
                <w:sz w:val="28"/>
                <w:szCs w:val="28"/>
              </w:rPr>
              <w:t xml:space="preserve">и семейной политики управления по вопросам семьи, </w:t>
            </w:r>
            <w:r w:rsidRPr="00BA1987">
              <w:rPr>
                <w:spacing w:val="-4"/>
                <w:sz w:val="28"/>
                <w:szCs w:val="28"/>
              </w:rPr>
              <w:t>опеки и попечительства Администрации городского</w:t>
            </w:r>
            <w:r w:rsidRPr="00991122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 xml:space="preserve"> (секретарь комиссии) 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991122">
              <w:rPr>
                <w:sz w:val="28"/>
                <w:szCs w:val="28"/>
              </w:rPr>
              <w:t>Засолоцкий</w:t>
            </w:r>
            <w:proofErr w:type="spellEnd"/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директор департамента экономического развития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Пирогова 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Валентина Ивановна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991122">
              <w:rPr>
                <w:sz w:val="28"/>
                <w:szCs w:val="28"/>
              </w:rPr>
              <w:t>Потеряшная</w:t>
            </w:r>
            <w:proofErr w:type="spellEnd"/>
            <w:r w:rsidRPr="00991122">
              <w:rPr>
                <w:sz w:val="28"/>
                <w:szCs w:val="28"/>
              </w:rPr>
              <w:t xml:space="preserve"> 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Ольга Васильевна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</w:t>
            </w:r>
            <w:r>
              <w:rPr>
                <w:sz w:val="28"/>
                <w:szCs w:val="28"/>
              </w:rPr>
              <w:br/>
            </w:r>
            <w:r w:rsidRPr="00991122">
              <w:rPr>
                <w:sz w:val="28"/>
                <w:szCs w:val="28"/>
              </w:rPr>
              <w:t xml:space="preserve">и попечительства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заместителя начальника отдела организации финансового обеспечения социальной сферы департамента финансов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Самойлова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Мария Сергеевна </w:t>
            </w: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>начальник отдела учета и отчетности – главный бухгалтер аппарата Архангельской городской Думы (по согласованию)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04C1" w:rsidRPr="00991122" w:rsidTr="00A251B2">
        <w:tc>
          <w:tcPr>
            <w:tcW w:w="3086" w:type="dxa"/>
            <w:hideMark/>
          </w:tcPr>
          <w:p w:rsidR="007904C1" w:rsidRPr="00991122" w:rsidRDefault="007904C1" w:rsidP="00A251B2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91122">
              <w:rPr>
                <w:bCs/>
                <w:sz w:val="28"/>
                <w:szCs w:val="28"/>
              </w:rPr>
              <w:t xml:space="preserve">Фролова 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bCs/>
                <w:sz w:val="28"/>
                <w:szCs w:val="28"/>
              </w:rPr>
              <w:t xml:space="preserve">Елена Евгеньевна         </w:t>
            </w:r>
            <w:r w:rsidRPr="009911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hideMark/>
          </w:tcPr>
          <w:p w:rsidR="007904C1" w:rsidRDefault="007904C1">
            <w:r w:rsidRPr="00F106D7">
              <w:rPr>
                <w:sz w:val="28"/>
                <w:szCs w:val="28"/>
              </w:rPr>
              <w:t>–</w:t>
            </w:r>
          </w:p>
        </w:tc>
        <w:tc>
          <w:tcPr>
            <w:tcW w:w="6432" w:type="dxa"/>
          </w:tcPr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1122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91122">
              <w:rPr>
                <w:sz w:val="28"/>
                <w:szCs w:val="28"/>
              </w:rPr>
              <w:t>муниципально</w:t>
            </w:r>
            <w:proofErr w:type="spellEnd"/>
            <w:r w:rsidRPr="00991122">
              <w:rPr>
                <w:sz w:val="28"/>
                <w:szCs w:val="28"/>
              </w:rPr>
              <w:t xml:space="preserve">-правового департамента Администрации городского округа 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  <w:r w:rsidRPr="00991122">
              <w:rPr>
                <w:sz w:val="28"/>
                <w:szCs w:val="28"/>
              </w:rPr>
              <w:t xml:space="preserve"> – начальник управления правового обеспечения организационной, кадровой работы и социальной сферы</w:t>
            </w:r>
            <w:r>
              <w:rPr>
                <w:sz w:val="28"/>
                <w:szCs w:val="28"/>
              </w:rPr>
              <w:t>"</w:t>
            </w:r>
          </w:p>
          <w:p w:rsidR="007904C1" w:rsidRPr="00991122" w:rsidRDefault="007904C1" w:rsidP="00A251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517991" w:rsidRPr="00991122" w:rsidRDefault="00517991" w:rsidP="00517991">
      <w:pPr>
        <w:jc w:val="both"/>
        <w:rPr>
          <w:sz w:val="28"/>
          <w:szCs w:val="28"/>
        </w:rPr>
      </w:pPr>
    </w:p>
    <w:p w:rsidR="005169F6" w:rsidRDefault="005169F6" w:rsidP="005169F6">
      <w:pPr>
        <w:jc w:val="center"/>
        <w:rPr>
          <w:sz w:val="28"/>
          <w:szCs w:val="28"/>
        </w:rPr>
      </w:pPr>
      <w:r w:rsidRPr="00991122">
        <w:rPr>
          <w:sz w:val="28"/>
          <w:szCs w:val="28"/>
        </w:rPr>
        <w:t>__________</w:t>
      </w:r>
      <w:r w:rsidR="001A0754">
        <w:rPr>
          <w:sz w:val="28"/>
          <w:szCs w:val="28"/>
        </w:rPr>
        <w:t xml:space="preserve"> </w:t>
      </w:r>
    </w:p>
    <w:p w:rsidR="001A0754" w:rsidRDefault="001A0754" w:rsidP="005169F6">
      <w:pPr>
        <w:jc w:val="center"/>
        <w:rPr>
          <w:sz w:val="28"/>
          <w:szCs w:val="28"/>
        </w:rPr>
      </w:pPr>
    </w:p>
    <w:sectPr w:rsidR="001A0754" w:rsidSect="00BA1987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A3" w:rsidRDefault="00A342A3" w:rsidP="00A251B2">
      <w:r>
        <w:separator/>
      </w:r>
    </w:p>
  </w:endnote>
  <w:endnote w:type="continuationSeparator" w:id="0">
    <w:p w:rsidR="00A342A3" w:rsidRDefault="00A342A3" w:rsidP="00A2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A3" w:rsidRDefault="00A342A3" w:rsidP="00A251B2">
      <w:r>
        <w:separator/>
      </w:r>
    </w:p>
  </w:footnote>
  <w:footnote w:type="continuationSeparator" w:id="0">
    <w:p w:rsidR="00A342A3" w:rsidRDefault="00A342A3" w:rsidP="00A2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29632"/>
      <w:docPartObj>
        <w:docPartGallery w:val="Page Numbers (Top of Page)"/>
        <w:docPartUnique/>
      </w:docPartObj>
    </w:sdtPr>
    <w:sdtEndPr/>
    <w:sdtContent>
      <w:p w:rsidR="004861CB" w:rsidRDefault="004861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9A">
          <w:rPr>
            <w:noProof/>
          </w:rPr>
          <w:t>2</w:t>
        </w:r>
        <w:r>
          <w:fldChar w:fldCharType="end"/>
        </w:r>
      </w:p>
    </w:sdtContent>
  </w:sdt>
  <w:p w:rsidR="004861CB" w:rsidRDefault="004861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B" w:rsidRDefault="004861CB">
    <w:pPr>
      <w:pStyle w:val="a4"/>
      <w:jc w:val="center"/>
    </w:pPr>
  </w:p>
  <w:p w:rsidR="00B542CC" w:rsidRDefault="00B542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109"/>
    <w:multiLevelType w:val="hybridMultilevel"/>
    <w:tmpl w:val="9306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C2F"/>
    <w:multiLevelType w:val="hybridMultilevel"/>
    <w:tmpl w:val="99E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4340C"/>
    <w:multiLevelType w:val="hybridMultilevel"/>
    <w:tmpl w:val="EEFC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4616"/>
    <w:multiLevelType w:val="hybridMultilevel"/>
    <w:tmpl w:val="8DE6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7"/>
    <w:rsid w:val="00004132"/>
    <w:rsid w:val="00030AAB"/>
    <w:rsid w:val="00075FF1"/>
    <w:rsid w:val="00085C60"/>
    <w:rsid w:val="0012121A"/>
    <w:rsid w:val="00162BF7"/>
    <w:rsid w:val="001743AF"/>
    <w:rsid w:val="001A0754"/>
    <w:rsid w:val="001B35DF"/>
    <w:rsid w:val="002002A3"/>
    <w:rsid w:val="00233055"/>
    <w:rsid w:val="00236EEB"/>
    <w:rsid w:val="00257CF9"/>
    <w:rsid w:val="002638DB"/>
    <w:rsid w:val="002B0361"/>
    <w:rsid w:val="002B341B"/>
    <w:rsid w:val="002D7C7F"/>
    <w:rsid w:val="00335A7D"/>
    <w:rsid w:val="00346895"/>
    <w:rsid w:val="00347F57"/>
    <w:rsid w:val="00357B28"/>
    <w:rsid w:val="003950AF"/>
    <w:rsid w:val="003D1FEB"/>
    <w:rsid w:val="0042023C"/>
    <w:rsid w:val="00434FC3"/>
    <w:rsid w:val="004560B7"/>
    <w:rsid w:val="004665C1"/>
    <w:rsid w:val="004861CB"/>
    <w:rsid w:val="00511F16"/>
    <w:rsid w:val="005169F6"/>
    <w:rsid w:val="00517991"/>
    <w:rsid w:val="00522307"/>
    <w:rsid w:val="0055629E"/>
    <w:rsid w:val="00570E08"/>
    <w:rsid w:val="00587014"/>
    <w:rsid w:val="00596574"/>
    <w:rsid w:val="005E166E"/>
    <w:rsid w:val="00643F35"/>
    <w:rsid w:val="00657D06"/>
    <w:rsid w:val="00665172"/>
    <w:rsid w:val="006C64CC"/>
    <w:rsid w:val="00712035"/>
    <w:rsid w:val="00737AA1"/>
    <w:rsid w:val="0078717A"/>
    <w:rsid w:val="007904C1"/>
    <w:rsid w:val="007B6C02"/>
    <w:rsid w:val="008564C9"/>
    <w:rsid w:val="00862A28"/>
    <w:rsid w:val="00882D6D"/>
    <w:rsid w:val="00894551"/>
    <w:rsid w:val="008A1CBA"/>
    <w:rsid w:val="00956FE4"/>
    <w:rsid w:val="00961572"/>
    <w:rsid w:val="00965BDD"/>
    <w:rsid w:val="00991122"/>
    <w:rsid w:val="009950DA"/>
    <w:rsid w:val="009969D9"/>
    <w:rsid w:val="009B3940"/>
    <w:rsid w:val="009C31E9"/>
    <w:rsid w:val="009C783E"/>
    <w:rsid w:val="00A037E9"/>
    <w:rsid w:val="00A11A70"/>
    <w:rsid w:val="00A14F31"/>
    <w:rsid w:val="00A251B2"/>
    <w:rsid w:val="00A274F0"/>
    <w:rsid w:val="00A342A3"/>
    <w:rsid w:val="00A34C9D"/>
    <w:rsid w:val="00A4118C"/>
    <w:rsid w:val="00AB7588"/>
    <w:rsid w:val="00B517C9"/>
    <w:rsid w:val="00B542CC"/>
    <w:rsid w:val="00B64AFC"/>
    <w:rsid w:val="00B66C66"/>
    <w:rsid w:val="00BA1987"/>
    <w:rsid w:val="00C0128C"/>
    <w:rsid w:val="00C0379A"/>
    <w:rsid w:val="00C20B7B"/>
    <w:rsid w:val="00C62063"/>
    <w:rsid w:val="00CE4CF4"/>
    <w:rsid w:val="00CE7A7D"/>
    <w:rsid w:val="00D04083"/>
    <w:rsid w:val="00D30C48"/>
    <w:rsid w:val="00D44B15"/>
    <w:rsid w:val="00D51E68"/>
    <w:rsid w:val="00D826D4"/>
    <w:rsid w:val="00E113FC"/>
    <w:rsid w:val="00E44158"/>
    <w:rsid w:val="00E96D48"/>
    <w:rsid w:val="00EA3C94"/>
    <w:rsid w:val="00EA7E2B"/>
    <w:rsid w:val="00ED6AFA"/>
    <w:rsid w:val="00F00AED"/>
    <w:rsid w:val="00F26813"/>
    <w:rsid w:val="00F53853"/>
    <w:rsid w:val="00F76CBB"/>
    <w:rsid w:val="00F82240"/>
    <w:rsid w:val="00FB392C"/>
    <w:rsid w:val="00FC7418"/>
    <w:rsid w:val="00FE25C3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B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2BF7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qFormat/>
    <w:locked/>
    <w:rsid w:val="00A1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A11A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2BF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075FF1"/>
    <w:pPr>
      <w:ind w:left="720"/>
      <w:contextualSpacing/>
    </w:pPr>
  </w:style>
  <w:style w:type="paragraph" w:styleId="20">
    <w:name w:val="Body Text 2"/>
    <w:basedOn w:val="a"/>
    <w:link w:val="21"/>
    <w:rsid w:val="00085C60"/>
    <w:pPr>
      <w:jc w:val="both"/>
    </w:pPr>
    <w:rPr>
      <w:lang w:val="x-none" w:eastAsia="x-none"/>
    </w:rPr>
  </w:style>
  <w:style w:type="character" w:customStyle="1" w:styleId="21">
    <w:name w:val="Основной текст 2 Знак"/>
    <w:link w:val="20"/>
    <w:semiHidden/>
    <w:locked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locked/>
    <w:rsid w:val="0051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5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1B2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A25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51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B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2BF7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qFormat/>
    <w:locked/>
    <w:rsid w:val="00A1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A11A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2BF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075FF1"/>
    <w:pPr>
      <w:ind w:left="720"/>
      <w:contextualSpacing/>
    </w:pPr>
  </w:style>
  <w:style w:type="paragraph" w:styleId="20">
    <w:name w:val="Body Text 2"/>
    <w:basedOn w:val="a"/>
    <w:link w:val="21"/>
    <w:rsid w:val="00085C60"/>
    <w:pPr>
      <w:jc w:val="both"/>
    </w:pPr>
    <w:rPr>
      <w:lang w:val="x-none" w:eastAsia="x-none"/>
    </w:rPr>
  </w:style>
  <w:style w:type="character" w:customStyle="1" w:styleId="21">
    <w:name w:val="Основной текст 2 Знак"/>
    <w:link w:val="20"/>
    <w:semiHidden/>
    <w:locked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locked/>
    <w:rsid w:val="0051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5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1B2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A25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51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Tutrinala</dc:creator>
  <cp:lastModifiedBy>Любовь Федоровна Фадеева</cp:lastModifiedBy>
  <cp:revision>2</cp:revision>
  <cp:lastPrinted>2021-07-15T07:29:00Z</cp:lastPrinted>
  <dcterms:created xsi:type="dcterms:W3CDTF">2021-07-15T12:38:00Z</dcterms:created>
  <dcterms:modified xsi:type="dcterms:W3CDTF">2021-07-15T12:38:00Z</dcterms:modified>
</cp:coreProperties>
</file>