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78266" w14:textId="4FE86A2F" w:rsidR="003B6986" w:rsidRDefault="009D365A">
      <w:pPr>
        <w:pStyle w:val="a3"/>
        <w:spacing w:before="67"/>
        <w:ind w:left="5655" w:right="975"/>
        <w:jc w:val="center"/>
      </w:pPr>
      <w:bookmarkStart w:id="0" w:name="_GoBack"/>
      <w:bookmarkEnd w:id="0"/>
      <w:r>
        <w:rPr>
          <w:spacing w:val="-2"/>
        </w:rPr>
        <w:t>УТВЕРЖДЕНО</w:t>
      </w:r>
    </w:p>
    <w:p w14:paraId="642B957B" w14:textId="77777777" w:rsidR="0031027B" w:rsidRDefault="009D365A">
      <w:pPr>
        <w:pStyle w:val="a3"/>
        <w:spacing w:before="5" w:line="242" w:lineRule="auto"/>
        <w:ind w:left="4893" w:right="209" w:hanging="4"/>
        <w:jc w:val="center"/>
        <w:rPr>
          <w:spacing w:val="-11"/>
        </w:rPr>
      </w:pPr>
      <w:r>
        <w:t>постановлением Администрации городского</w:t>
      </w:r>
      <w:r>
        <w:rPr>
          <w:spacing w:val="-10"/>
        </w:rPr>
        <w:t xml:space="preserve"> </w:t>
      </w:r>
      <w:r>
        <w:t>округа</w:t>
      </w:r>
      <w:r>
        <w:rPr>
          <w:spacing w:val="-11"/>
        </w:rPr>
        <w:t xml:space="preserve"> </w:t>
      </w:r>
    </w:p>
    <w:p w14:paraId="50456EE2" w14:textId="77128A7E" w:rsidR="006471E4" w:rsidRDefault="00E36ED6">
      <w:pPr>
        <w:pStyle w:val="a3"/>
        <w:spacing w:before="5" w:line="242" w:lineRule="auto"/>
        <w:ind w:left="4893" w:right="209" w:hanging="4"/>
        <w:jc w:val="center"/>
      </w:pPr>
      <w:r>
        <w:t>"</w:t>
      </w:r>
      <w:r w:rsidR="009D365A">
        <w:t>Город</w:t>
      </w:r>
      <w:r w:rsidR="009D365A">
        <w:rPr>
          <w:spacing w:val="-10"/>
        </w:rPr>
        <w:t xml:space="preserve"> </w:t>
      </w:r>
      <w:r w:rsidR="00C51A7A">
        <w:t>Архангельск</w:t>
      </w:r>
      <w:r>
        <w:t>"</w:t>
      </w:r>
    </w:p>
    <w:p w14:paraId="5A3247FD" w14:textId="5E36EA0D" w:rsidR="003B6986" w:rsidRDefault="00C51A7A">
      <w:pPr>
        <w:pStyle w:val="a3"/>
        <w:spacing w:before="5" w:line="242" w:lineRule="auto"/>
        <w:ind w:left="4893" w:right="209" w:hanging="4"/>
        <w:jc w:val="center"/>
      </w:pPr>
      <w:r>
        <w:t xml:space="preserve">от </w:t>
      </w:r>
      <w:r w:rsidR="0031027B">
        <w:t>2</w:t>
      </w:r>
      <w:r w:rsidR="00FE610D">
        <w:t>2</w:t>
      </w:r>
      <w:r w:rsidR="0031027B">
        <w:t xml:space="preserve"> октября </w:t>
      </w:r>
      <w:r w:rsidR="00E11D6D">
        <w:t xml:space="preserve">2025 г. № </w:t>
      </w:r>
      <w:r w:rsidR="00FE610D">
        <w:t>1729</w:t>
      </w:r>
    </w:p>
    <w:p w14:paraId="560092F2" w14:textId="77777777" w:rsidR="003B6986" w:rsidRPr="00E639CF" w:rsidRDefault="003B6986">
      <w:pPr>
        <w:pStyle w:val="a3"/>
        <w:ind w:left="0"/>
        <w:rPr>
          <w:sz w:val="40"/>
        </w:rPr>
      </w:pPr>
    </w:p>
    <w:p w14:paraId="264F8B81" w14:textId="77777777" w:rsidR="003B6986" w:rsidRDefault="009D365A" w:rsidP="000D3E09">
      <w:pPr>
        <w:spacing w:before="1"/>
        <w:ind w:right="97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3B6A15FC" w14:textId="07CF64A2" w:rsidR="003B6986" w:rsidRDefault="009D365A" w:rsidP="00FE610D">
      <w:pPr>
        <w:spacing w:before="2"/>
        <w:ind w:right="975"/>
        <w:jc w:val="center"/>
        <w:rPr>
          <w:b/>
          <w:spacing w:val="-2"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6"/>
          <w:sz w:val="28"/>
        </w:rPr>
        <w:t xml:space="preserve"> </w:t>
      </w:r>
      <w:r w:rsidR="00E36ED6">
        <w:rPr>
          <w:b/>
          <w:sz w:val="28"/>
        </w:rPr>
        <w:t>"</w:t>
      </w:r>
      <w:r>
        <w:rPr>
          <w:b/>
          <w:sz w:val="28"/>
        </w:rPr>
        <w:t>Педагог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года</w:t>
      </w:r>
      <w:r w:rsidR="00E36ED6">
        <w:rPr>
          <w:b/>
          <w:spacing w:val="-2"/>
          <w:sz w:val="28"/>
        </w:rPr>
        <w:t>"</w:t>
      </w:r>
    </w:p>
    <w:p w14:paraId="3A545DB0" w14:textId="77777777" w:rsidR="00FE610D" w:rsidRDefault="00FE610D" w:rsidP="00FE610D">
      <w:pPr>
        <w:spacing w:before="2"/>
        <w:ind w:right="975"/>
        <w:jc w:val="center"/>
        <w:rPr>
          <w:b/>
        </w:rPr>
      </w:pPr>
    </w:p>
    <w:p w14:paraId="6FDA2967" w14:textId="77777777" w:rsidR="003B6986" w:rsidRDefault="009D365A" w:rsidP="00FE610D">
      <w:pPr>
        <w:pStyle w:val="a4"/>
        <w:numPr>
          <w:ilvl w:val="0"/>
          <w:numId w:val="3"/>
        </w:numPr>
        <w:ind w:left="0" w:firstLine="35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1F7351DA" w14:textId="77777777" w:rsidR="003B6986" w:rsidRDefault="003B6986" w:rsidP="00141E1D">
      <w:pPr>
        <w:pStyle w:val="a3"/>
        <w:spacing w:before="2"/>
        <w:ind w:left="0"/>
        <w:rPr>
          <w:b/>
        </w:rPr>
      </w:pPr>
    </w:p>
    <w:p w14:paraId="2617CE5F" w14:textId="400B80F1" w:rsidR="003B6986" w:rsidRDefault="005D21AC" w:rsidP="00FE610D">
      <w:pPr>
        <w:pStyle w:val="a4"/>
        <w:tabs>
          <w:tab w:val="left" w:pos="1162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1. </w:t>
      </w:r>
      <w:r w:rsidR="009D365A">
        <w:rPr>
          <w:sz w:val="28"/>
        </w:rPr>
        <w:t xml:space="preserve">Настоящее Положение определяет правила организации </w:t>
      </w:r>
      <w:r w:rsidR="00E639CF">
        <w:rPr>
          <w:sz w:val="28"/>
        </w:rPr>
        <w:br/>
      </w:r>
      <w:r w:rsidR="009D365A">
        <w:rPr>
          <w:sz w:val="28"/>
        </w:rPr>
        <w:t>и проведения городского</w:t>
      </w:r>
      <w:r w:rsidR="009D365A">
        <w:rPr>
          <w:spacing w:val="80"/>
          <w:w w:val="150"/>
          <w:sz w:val="28"/>
        </w:rPr>
        <w:t xml:space="preserve"> </w:t>
      </w:r>
      <w:r w:rsidR="009D365A">
        <w:rPr>
          <w:sz w:val="28"/>
        </w:rPr>
        <w:t>конкурса</w:t>
      </w:r>
      <w:r w:rsidR="009D365A">
        <w:rPr>
          <w:spacing w:val="80"/>
          <w:w w:val="150"/>
          <w:sz w:val="28"/>
        </w:rPr>
        <w:t xml:space="preserve"> </w:t>
      </w:r>
      <w:r w:rsidR="00E36ED6">
        <w:rPr>
          <w:sz w:val="28"/>
        </w:rPr>
        <w:t>"</w:t>
      </w:r>
      <w:r w:rsidR="009D365A">
        <w:rPr>
          <w:sz w:val="28"/>
        </w:rPr>
        <w:t>Педагог</w:t>
      </w:r>
      <w:r w:rsidR="009D365A">
        <w:rPr>
          <w:spacing w:val="80"/>
          <w:w w:val="150"/>
          <w:sz w:val="28"/>
        </w:rPr>
        <w:t xml:space="preserve"> </w:t>
      </w:r>
      <w:r w:rsidR="009D365A">
        <w:rPr>
          <w:sz w:val="28"/>
        </w:rPr>
        <w:t>года</w:t>
      </w:r>
      <w:r w:rsidR="00E36ED6">
        <w:rPr>
          <w:sz w:val="28"/>
        </w:rPr>
        <w:t>"</w:t>
      </w:r>
      <w:r w:rsidR="009D365A">
        <w:rPr>
          <w:spacing w:val="80"/>
          <w:w w:val="150"/>
          <w:sz w:val="28"/>
        </w:rPr>
        <w:t xml:space="preserve"> </w:t>
      </w:r>
      <w:r w:rsidR="009D365A">
        <w:rPr>
          <w:sz w:val="28"/>
        </w:rPr>
        <w:t>(далее</w:t>
      </w:r>
      <w:r w:rsidR="009D365A">
        <w:rPr>
          <w:spacing w:val="80"/>
          <w:w w:val="150"/>
          <w:sz w:val="28"/>
        </w:rPr>
        <w:t xml:space="preserve"> </w:t>
      </w:r>
      <w:r w:rsidR="009D365A">
        <w:rPr>
          <w:sz w:val="28"/>
        </w:rPr>
        <w:t>–</w:t>
      </w:r>
      <w:r w:rsidR="009D365A">
        <w:rPr>
          <w:spacing w:val="80"/>
          <w:w w:val="150"/>
          <w:sz w:val="28"/>
        </w:rPr>
        <w:t xml:space="preserve"> </w:t>
      </w:r>
      <w:r w:rsidR="009D365A">
        <w:rPr>
          <w:sz w:val="28"/>
        </w:rPr>
        <w:t>конкурс),</w:t>
      </w:r>
      <w:r w:rsidR="009D365A">
        <w:rPr>
          <w:spacing w:val="80"/>
          <w:w w:val="150"/>
          <w:sz w:val="28"/>
        </w:rPr>
        <w:t xml:space="preserve"> </w:t>
      </w:r>
      <w:r w:rsidR="009D365A">
        <w:rPr>
          <w:sz w:val="28"/>
        </w:rPr>
        <w:t>правила</w:t>
      </w:r>
      <w:r w:rsidR="009D365A">
        <w:rPr>
          <w:spacing w:val="80"/>
          <w:w w:val="150"/>
          <w:sz w:val="28"/>
        </w:rPr>
        <w:t xml:space="preserve"> </w:t>
      </w:r>
      <w:r w:rsidR="009D365A">
        <w:rPr>
          <w:sz w:val="28"/>
        </w:rPr>
        <w:t>участия и определения победителей и призеров конкурса.</w:t>
      </w:r>
    </w:p>
    <w:p w14:paraId="7A54D27F" w14:textId="3F5351D3" w:rsidR="003B6986" w:rsidRPr="00FE610D" w:rsidRDefault="002B5395" w:rsidP="00FE610D">
      <w:pPr>
        <w:tabs>
          <w:tab w:val="left" w:pos="1122"/>
        </w:tabs>
        <w:spacing w:line="242" w:lineRule="auto"/>
        <w:ind w:firstLine="709"/>
        <w:jc w:val="both"/>
        <w:rPr>
          <w:sz w:val="28"/>
        </w:rPr>
      </w:pPr>
      <w:r>
        <w:rPr>
          <w:spacing w:val="-8"/>
          <w:sz w:val="28"/>
        </w:rPr>
        <w:t>2</w:t>
      </w:r>
      <w:r w:rsidR="00A75B36" w:rsidRPr="002B5395">
        <w:rPr>
          <w:spacing w:val="-8"/>
          <w:sz w:val="28"/>
        </w:rPr>
        <w:t>.</w:t>
      </w:r>
      <w:r w:rsidR="005D21AC" w:rsidRPr="002B5395">
        <w:rPr>
          <w:spacing w:val="-8"/>
          <w:sz w:val="28"/>
        </w:rPr>
        <w:t xml:space="preserve"> </w:t>
      </w:r>
      <w:r w:rsidR="009D365A" w:rsidRPr="00FE610D">
        <w:rPr>
          <w:sz w:val="28"/>
        </w:rPr>
        <w:t xml:space="preserve">Организатор </w:t>
      </w:r>
      <w:r w:rsidR="00A75B36" w:rsidRPr="00FE610D">
        <w:rPr>
          <w:sz w:val="28"/>
        </w:rPr>
        <w:t xml:space="preserve">конкурса </w:t>
      </w:r>
      <w:r w:rsidR="009D365A" w:rsidRPr="00FE610D">
        <w:rPr>
          <w:sz w:val="28"/>
        </w:rPr>
        <w:t xml:space="preserve">– департамент образования Администрации </w:t>
      </w:r>
      <w:r w:rsidR="00FE610D" w:rsidRPr="00FE610D">
        <w:rPr>
          <w:sz w:val="28"/>
        </w:rPr>
        <w:t>г</w:t>
      </w:r>
      <w:r w:rsidR="009D365A" w:rsidRPr="00FE610D">
        <w:rPr>
          <w:sz w:val="28"/>
        </w:rPr>
        <w:t xml:space="preserve">ородского округа </w:t>
      </w:r>
      <w:r w:rsidR="00E36ED6" w:rsidRPr="00FE610D">
        <w:rPr>
          <w:sz w:val="28"/>
        </w:rPr>
        <w:t>"</w:t>
      </w:r>
      <w:r w:rsidR="009D365A" w:rsidRPr="00FE610D">
        <w:rPr>
          <w:sz w:val="28"/>
        </w:rPr>
        <w:t>Город Архангельск</w:t>
      </w:r>
      <w:r w:rsidR="00E36ED6" w:rsidRPr="00FE610D">
        <w:rPr>
          <w:sz w:val="28"/>
        </w:rPr>
        <w:t>"</w:t>
      </w:r>
      <w:r w:rsidR="009D365A" w:rsidRPr="00FE610D">
        <w:rPr>
          <w:sz w:val="28"/>
        </w:rPr>
        <w:t xml:space="preserve"> (далее – департамент образования):</w:t>
      </w:r>
    </w:p>
    <w:p w14:paraId="231C56FD" w14:textId="77777777" w:rsidR="003B6986" w:rsidRDefault="009D365A" w:rsidP="00141E1D">
      <w:pPr>
        <w:pStyle w:val="a3"/>
        <w:ind w:left="0" w:firstLine="851"/>
        <w:jc w:val="both"/>
      </w:pPr>
      <w:r>
        <w:t>осуществляет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rPr>
          <w:spacing w:val="-2"/>
        </w:rPr>
        <w:t>конкурсом;</w:t>
      </w:r>
    </w:p>
    <w:p w14:paraId="1141DD56" w14:textId="2600BD48" w:rsidR="003B6986" w:rsidRDefault="009D365A" w:rsidP="00141E1D">
      <w:pPr>
        <w:pStyle w:val="a3"/>
        <w:spacing w:line="242" w:lineRule="auto"/>
        <w:ind w:left="0" w:firstLine="851"/>
        <w:jc w:val="both"/>
      </w:pPr>
      <w:r>
        <w:t>освещает итоги конкурса на странице департамента образования официального</w:t>
      </w:r>
      <w:r>
        <w:rPr>
          <w:spacing w:val="80"/>
        </w:rPr>
        <w:t xml:space="preserve"> </w:t>
      </w:r>
      <w:r>
        <w:t>информационного</w:t>
      </w:r>
      <w:r>
        <w:rPr>
          <w:spacing w:val="80"/>
        </w:rPr>
        <w:t xml:space="preserve"> </w:t>
      </w:r>
      <w:r>
        <w:t>интернет-портала</w:t>
      </w:r>
      <w:r>
        <w:rPr>
          <w:spacing w:val="80"/>
        </w:rPr>
        <w:t xml:space="preserve"> </w:t>
      </w:r>
      <w:r>
        <w:t>городского</w:t>
      </w:r>
      <w:r>
        <w:rPr>
          <w:spacing w:val="80"/>
        </w:rPr>
        <w:t xml:space="preserve"> </w:t>
      </w:r>
      <w:r>
        <w:t>округа</w:t>
      </w:r>
      <w:r>
        <w:rPr>
          <w:spacing w:val="40"/>
        </w:rPr>
        <w:t xml:space="preserve"> </w:t>
      </w:r>
      <w:r w:rsidR="00E36ED6">
        <w:t>"</w:t>
      </w:r>
      <w:r>
        <w:t>Город Архангельск</w:t>
      </w:r>
      <w:r w:rsidR="00E36ED6">
        <w:t>"</w:t>
      </w:r>
      <w:r>
        <w:t>.</w:t>
      </w:r>
    </w:p>
    <w:p w14:paraId="26D4F347" w14:textId="7BB36973" w:rsidR="003B6986" w:rsidRDefault="00A75B36" w:rsidP="00141E1D">
      <w:pPr>
        <w:pStyle w:val="a4"/>
        <w:tabs>
          <w:tab w:val="left" w:pos="1299"/>
        </w:tabs>
        <w:spacing w:line="242" w:lineRule="auto"/>
        <w:ind w:left="0" w:firstLine="851"/>
        <w:rPr>
          <w:sz w:val="28"/>
        </w:rPr>
      </w:pPr>
      <w:r>
        <w:rPr>
          <w:sz w:val="28"/>
        </w:rPr>
        <w:t>3.</w:t>
      </w:r>
      <w:r w:rsidR="005D21AC">
        <w:rPr>
          <w:sz w:val="28"/>
        </w:rPr>
        <w:t xml:space="preserve"> </w:t>
      </w:r>
      <w:r w:rsidR="009D365A">
        <w:rPr>
          <w:sz w:val="28"/>
        </w:rPr>
        <w:t xml:space="preserve">Исполнитель конкурса – муниципальное бюджетное учреждение дополнительного образования городского округа </w:t>
      </w:r>
      <w:r w:rsidR="00E36ED6">
        <w:rPr>
          <w:sz w:val="28"/>
        </w:rPr>
        <w:t>"</w:t>
      </w:r>
      <w:r w:rsidR="009D365A">
        <w:rPr>
          <w:sz w:val="28"/>
        </w:rPr>
        <w:t>Город Архангельск</w:t>
      </w:r>
      <w:r w:rsidR="00E36ED6">
        <w:rPr>
          <w:sz w:val="28"/>
        </w:rPr>
        <w:t>"</w:t>
      </w:r>
      <w:r w:rsidR="009D365A">
        <w:rPr>
          <w:spacing w:val="40"/>
          <w:sz w:val="28"/>
        </w:rPr>
        <w:t xml:space="preserve"> </w:t>
      </w:r>
      <w:r w:rsidR="00E36ED6">
        <w:rPr>
          <w:sz w:val="28"/>
        </w:rPr>
        <w:t>"</w:t>
      </w:r>
      <w:r w:rsidR="009D365A">
        <w:rPr>
          <w:sz w:val="28"/>
        </w:rPr>
        <w:t xml:space="preserve">Детский подростковый центр </w:t>
      </w:r>
      <w:r w:rsidR="00E36ED6">
        <w:rPr>
          <w:sz w:val="28"/>
        </w:rPr>
        <w:t>"</w:t>
      </w:r>
      <w:r w:rsidR="009D365A">
        <w:rPr>
          <w:sz w:val="28"/>
        </w:rPr>
        <w:t>Радуга</w:t>
      </w:r>
      <w:r w:rsidR="00E36ED6">
        <w:rPr>
          <w:sz w:val="28"/>
        </w:rPr>
        <w:t>"</w:t>
      </w:r>
      <w:r w:rsidR="009D365A">
        <w:rPr>
          <w:sz w:val="28"/>
        </w:rPr>
        <w:t xml:space="preserve"> (далее – МБУ ДО </w:t>
      </w:r>
      <w:r w:rsidR="00E36ED6">
        <w:rPr>
          <w:sz w:val="28"/>
        </w:rPr>
        <w:t>"</w:t>
      </w:r>
      <w:r w:rsidR="009D365A">
        <w:rPr>
          <w:sz w:val="28"/>
        </w:rPr>
        <w:t xml:space="preserve">ДПЦ </w:t>
      </w:r>
      <w:r w:rsidR="00E36ED6">
        <w:rPr>
          <w:sz w:val="28"/>
        </w:rPr>
        <w:t>"</w:t>
      </w:r>
      <w:r w:rsidR="009D365A">
        <w:rPr>
          <w:sz w:val="28"/>
        </w:rPr>
        <w:t>Радуга</w:t>
      </w:r>
      <w:r w:rsidR="00E36ED6">
        <w:rPr>
          <w:sz w:val="28"/>
        </w:rPr>
        <w:t>"</w:t>
      </w:r>
      <w:r w:rsidR="009D365A">
        <w:rPr>
          <w:sz w:val="28"/>
        </w:rPr>
        <w:t>).</w:t>
      </w:r>
    </w:p>
    <w:p w14:paraId="5285A5C3" w14:textId="338479F6" w:rsidR="003B6986" w:rsidRPr="005D21AC" w:rsidRDefault="00A75B36" w:rsidP="00141E1D">
      <w:pPr>
        <w:pStyle w:val="a4"/>
        <w:tabs>
          <w:tab w:val="left" w:pos="1299"/>
        </w:tabs>
        <w:spacing w:line="242" w:lineRule="auto"/>
        <w:ind w:left="0" w:firstLine="851"/>
        <w:rPr>
          <w:sz w:val="28"/>
        </w:rPr>
      </w:pPr>
      <w:r>
        <w:rPr>
          <w:sz w:val="28"/>
        </w:rPr>
        <w:t>4.</w:t>
      </w:r>
      <w:r w:rsidR="005D21AC">
        <w:rPr>
          <w:spacing w:val="-2"/>
          <w:sz w:val="28"/>
        </w:rPr>
        <w:t xml:space="preserve"> </w:t>
      </w:r>
      <w:r w:rsidR="009D365A" w:rsidRPr="005D21AC">
        <w:rPr>
          <w:spacing w:val="-2"/>
          <w:sz w:val="28"/>
        </w:rPr>
        <w:t>Исполнитель:</w:t>
      </w:r>
    </w:p>
    <w:p w14:paraId="6C3501CE" w14:textId="694050ED" w:rsidR="003B6986" w:rsidRDefault="009D365A" w:rsidP="00141E1D">
      <w:pPr>
        <w:pStyle w:val="a3"/>
        <w:ind w:left="0" w:firstLine="851"/>
      </w:pPr>
      <w:r>
        <w:t>осуществляет</w:t>
      </w:r>
      <w:r>
        <w:rPr>
          <w:spacing w:val="-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rPr>
          <w:spacing w:val="-2"/>
        </w:rPr>
        <w:t>заявок;</w:t>
      </w:r>
    </w:p>
    <w:p w14:paraId="67D3D6B9" w14:textId="77777777" w:rsidR="00A75B36" w:rsidRDefault="009D365A" w:rsidP="00141E1D">
      <w:pPr>
        <w:pStyle w:val="a3"/>
        <w:spacing w:before="2" w:line="242" w:lineRule="auto"/>
        <w:ind w:left="0" w:firstLine="851"/>
      </w:pPr>
      <w:r>
        <w:t>проводит</w:t>
      </w:r>
      <w:r>
        <w:rPr>
          <w:spacing w:val="-13"/>
        </w:rPr>
        <w:t xml:space="preserve"> </w:t>
      </w:r>
      <w:r>
        <w:t>регистрацию</w:t>
      </w:r>
      <w:r>
        <w:rPr>
          <w:spacing w:val="-13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конкурса;</w:t>
      </w:r>
      <w:r w:rsidR="00A75B36">
        <w:t xml:space="preserve">                        </w:t>
      </w:r>
    </w:p>
    <w:p w14:paraId="4AC92FD1" w14:textId="272F322B" w:rsidR="00A75B36" w:rsidRDefault="009D365A" w:rsidP="00141E1D">
      <w:pPr>
        <w:pStyle w:val="a3"/>
        <w:spacing w:before="2" w:line="242" w:lineRule="auto"/>
        <w:ind w:left="0" w:firstLine="851"/>
      </w:pPr>
      <w:r>
        <w:t>организует</w:t>
      </w:r>
      <w:r w:rsidR="005D21AC">
        <w:t xml:space="preserve"> работу по пропаганде</w:t>
      </w:r>
      <w:r w:rsidR="00A75B36" w:rsidRPr="00A75B36">
        <w:t xml:space="preserve"> </w:t>
      </w:r>
      <w:r w:rsidR="00A75B36">
        <w:t>конкурса</w:t>
      </w:r>
      <w:r w:rsidR="005D21AC">
        <w:t xml:space="preserve">;             </w:t>
      </w:r>
      <w:r w:rsidR="00A75B36">
        <w:t xml:space="preserve">                              </w:t>
      </w:r>
    </w:p>
    <w:p w14:paraId="48931F1E" w14:textId="58A45A7C" w:rsidR="003B6986" w:rsidRDefault="009D365A" w:rsidP="00141E1D">
      <w:pPr>
        <w:pStyle w:val="a3"/>
        <w:spacing w:before="2" w:line="242" w:lineRule="auto"/>
        <w:ind w:left="0" w:firstLine="851"/>
      </w:pPr>
      <w:r>
        <w:t>формирует состав жюри конкурса;</w:t>
      </w:r>
    </w:p>
    <w:p w14:paraId="4F1D8F4C" w14:textId="73C24C7A" w:rsidR="003B6986" w:rsidRDefault="009D365A" w:rsidP="00141E1D">
      <w:pPr>
        <w:pStyle w:val="a3"/>
        <w:spacing w:line="242" w:lineRule="auto"/>
        <w:ind w:left="0" w:firstLine="851"/>
        <w:jc w:val="both"/>
      </w:pPr>
      <w:r>
        <w:t>готовит списки победителей и призеров конкурса, утверждаемые приказом директора департамента образования;</w:t>
      </w:r>
    </w:p>
    <w:p w14:paraId="3C0F48CD" w14:textId="7F49839B" w:rsidR="003B6986" w:rsidRDefault="009D365A" w:rsidP="00141E1D">
      <w:pPr>
        <w:pStyle w:val="a3"/>
        <w:spacing w:line="242" w:lineRule="auto"/>
        <w:ind w:left="0" w:firstLine="851"/>
        <w:jc w:val="both"/>
      </w:pPr>
      <w:r>
        <w:t>готовит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освещения</w:t>
      </w:r>
      <w:r>
        <w:rPr>
          <w:spacing w:val="40"/>
        </w:rPr>
        <w:t xml:space="preserve"> </w:t>
      </w:r>
      <w:r>
        <w:t>итогов</w:t>
      </w:r>
      <w:r>
        <w:rPr>
          <w:spacing w:val="40"/>
        </w:rPr>
        <w:t xml:space="preserve"> </w:t>
      </w:r>
      <w:r>
        <w:t>конкурса</w:t>
      </w:r>
      <w:r>
        <w:rPr>
          <w:spacing w:val="80"/>
        </w:rPr>
        <w:t xml:space="preserve"> </w:t>
      </w:r>
      <w:r>
        <w:t xml:space="preserve">на странице департамента образования официального информационного интернет-портала городского округа </w:t>
      </w:r>
      <w:r w:rsidR="00E36ED6">
        <w:t>"</w:t>
      </w:r>
      <w:r>
        <w:t>Город Архангельск</w:t>
      </w:r>
      <w:r w:rsidR="00E36ED6">
        <w:t>"</w:t>
      </w:r>
      <w:r>
        <w:t>.</w:t>
      </w:r>
    </w:p>
    <w:p w14:paraId="3168B36B" w14:textId="22FABA72" w:rsidR="003B6986" w:rsidRPr="005D21AC" w:rsidRDefault="005D21AC" w:rsidP="00141E1D">
      <w:pPr>
        <w:tabs>
          <w:tab w:val="left" w:pos="1134"/>
        </w:tabs>
        <w:spacing w:line="242" w:lineRule="auto"/>
        <w:ind w:firstLine="851"/>
        <w:jc w:val="both"/>
        <w:rPr>
          <w:sz w:val="28"/>
        </w:rPr>
      </w:pPr>
      <w:r>
        <w:rPr>
          <w:sz w:val="28"/>
        </w:rPr>
        <w:t>5</w:t>
      </w:r>
      <w:r w:rsidR="006471E4">
        <w:rPr>
          <w:sz w:val="28"/>
        </w:rPr>
        <w:t>.</w:t>
      </w:r>
      <w:r>
        <w:rPr>
          <w:sz w:val="28"/>
        </w:rPr>
        <w:t xml:space="preserve"> </w:t>
      </w:r>
      <w:r w:rsidR="009D365A" w:rsidRPr="005D21AC">
        <w:rPr>
          <w:sz w:val="28"/>
        </w:rPr>
        <w:t>Финансовое</w:t>
      </w:r>
      <w:r w:rsidR="009D365A" w:rsidRPr="005D21AC">
        <w:rPr>
          <w:spacing w:val="79"/>
          <w:sz w:val="28"/>
        </w:rPr>
        <w:t xml:space="preserve"> </w:t>
      </w:r>
      <w:r w:rsidR="009D365A" w:rsidRPr="005D21AC">
        <w:rPr>
          <w:sz w:val="28"/>
        </w:rPr>
        <w:t>обеспечение</w:t>
      </w:r>
      <w:r w:rsidR="009D365A" w:rsidRPr="005D21AC">
        <w:rPr>
          <w:spacing w:val="80"/>
          <w:sz w:val="28"/>
        </w:rPr>
        <w:t xml:space="preserve"> </w:t>
      </w:r>
      <w:r w:rsidR="009D365A" w:rsidRPr="005D21AC">
        <w:rPr>
          <w:sz w:val="28"/>
        </w:rPr>
        <w:t>расходов,</w:t>
      </w:r>
      <w:r w:rsidR="009D365A" w:rsidRPr="005D21AC">
        <w:rPr>
          <w:spacing w:val="79"/>
          <w:sz w:val="28"/>
        </w:rPr>
        <w:t xml:space="preserve"> </w:t>
      </w:r>
      <w:r w:rsidR="009D365A" w:rsidRPr="005D21AC">
        <w:rPr>
          <w:sz w:val="28"/>
        </w:rPr>
        <w:t>связанных</w:t>
      </w:r>
      <w:r w:rsidR="009D365A" w:rsidRPr="005D21AC">
        <w:rPr>
          <w:spacing w:val="80"/>
          <w:sz w:val="28"/>
        </w:rPr>
        <w:t xml:space="preserve"> </w:t>
      </w:r>
      <w:r w:rsidR="009D365A" w:rsidRPr="005D21AC">
        <w:rPr>
          <w:sz w:val="28"/>
        </w:rPr>
        <w:t>с</w:t>
      </w:r>
      <w:r w:rsidR="009D365A" w:rsidRPr="005D21AC">
        <w:rPr>
          <w:spacing w:val="80"/>
          <w:sz w:val="28"/>
        </w:rPr>
        <w:t xml:space="preserve"> </w:t>
      </w:r>
      <w:r w:rsidR="009D365A" w:rsidRPr="005D21AC">
        <w:rPr>
          <w:sz w:val="28"/>
        </w:rPr>
        <w:t xml:space="preserve">организацией </w:t>
      </w:r>
      <w:r w:rsidR="00FE610D">
        <w:rPr>
          <w:sz w:val="28"/>
        </w:rPr>
        <w:br/>
      </w:r>
      <w:r w:rsidR="009D365A" w:rsidRPr="005D21AC">
        <w:rPr>
          <w:sz w:val="28"/>
        </w:rPr>
        <w:t>и проведением конкурса, осуществляется за счет средств городского бюджета.</w:t>
      </w:r>
    </w:p>
    <w:p w14:paraId="18B7ECA3" w14:textId="77777777" w:rsidR="003B6986" w:rsidRDefault="003B6986" w:rsidP="00141E1D">
      <w:pPr>
        <w:pStyle w:val="a3"/>
        <w:spacing w:before="3"/>
        <w:ind w:left="0"/>
      </w:pPr>
    </w:p>
    <w:p w14:paraId="62FDD7BE" w14:textId="77777777" w:rsidR="003B6986" w:rsidRDefault="009D365A" w:rsidP="00FE610D">
      <w:pPr>
        <w:pStyle w:val="a4"/>
        <w:numPr>
          <w:ilvl w:val="0"/>
          <w:numId w:val="3"/>
        </w:numPr>
        <w:tabs>
          <w:tab w:val="left" w:pos="284"/>
        </w:tabs>
        <w:ind w:left="284"/>
        <w:jc w:val="center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14:paraId="3F4A8C82" w14:textId="77777777" w:rsidR="003B6986" w:rsidRDefault="003B6986" w:rsidP="00141E1D">
      <w:pPr>
        <w:pStyle w:val="a3"/>
        <w:spacing w:before="1"/>
        <w:ind w:left="0"/>
        <w:rPr>
          <w:b/>
        </w:rPr>
      </w:pPr>
    </w:p>
    <w:p w14:paraId="66892BD9" w14:textId="034D64B1" w:rsidR="003B6986" w:rsidRPr="002B5395" w:rsidRDefault="002B5395" w:rsidP="00141E1D">
      <w:pPr>
        <w:pStyle w:val="a4"/>
        <w:tabs>
          <w:tab w:val="left" w:pos="1134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    6.</w:t>
      </w:r>
      <w:r w:rsidR="00865FE2">
        <w:rPr>
          <w:sz w:val="28"/>
        </w:rPr>
        <w:t xml:space="preserve"> </w:t>
      </w:r>
      <w:r w:rsidR="009D365A" w:rsidRPr="005D21AC">
        <w:rPr>
          <w:sz w:val="28"/>
        </w:rPr>
        <w:t xml:space="preserve">Основными целями и задачами проведения конкурса являются: выявление талантливых педагогов, поддержка и поощрение, повышение их социального статуса и престижа педагогической профессии, распространение инновационного педагогического опыта, лучших практик педагогических работников муниципальных образовательных учреждений городского округа </w:t>
      </w:r>
      <w:r w:rsidR="00E36ED6">
        <w:rPr>
          <w:sz w:val="28"/>
        </w:rPr>
        <w:t>"</w:t>
      </w:r>
      <w:r w:rsidR="009D365A" w:rsidRPr="005D21AC">
        <w:rPr>
          <w:sz w:val="28"/>
        </w:rPr>
        <w:t>Город</w:t>
      </w:r>
      <w:r w:rsidR="009D365A" w:rsidRPr="005D21AC">
        <w:rPr>
          <w:spacing w:val="40"/>
          <w:sz w:val="28"/>
        </w:rPr>
        <w:t xml:space="preserve"> </w:t>
      </w:r>
      <w:r w:rsidR="009D365A" w:rsidRPr="005D21AC">
        <w:rPr>
          <w:sz w:val="28"/>
        </w:rPr>
        <w:t>Архангельск</w:t>
      </w:r>
      <w:r w:rsidR="00E36ED6">
        <w:rPr>
          <w:sz w:val="28"/>
        </w:rPr>
        <w:t>"</w:t>
      </w:r>
      <w:r w:rsidR="009D365A" w:rsidRPr="005D21AC">
        <w:rPr>
          <w:sz w:val="28"/>
        </w:rPr>
        <w:t>,</w:t>
      </w:r>
      <w:r w:rsidR="009D365A" w:rsidRPr="005D21AC">
        <w:rPr>
          <w:spacing w:val="40"/>
          <w:sz w:val="28"/>
        </w:rPr>
        <w:t xml:space="preserve"> </w:t>
      </w:r>
      <w:r w:rsidR="009D365A" w:rsidRPr="005D21AC">
        <w:rPr>
          <w:sz w:val="28"/>
        </w:rPr>
        <w:t>реализующих</w:t>
      </w:r>
      <w:r w:rsidR="009D365A" w:rsidRPr="002B5395">
        <w:rPr>
          <w:sz w:val="28"/>
        </w:rPr>
        <w:t xml:space="preserve"> </w:t>
      </w:r>
      <w:r w:rsidR="009D365A" w:rsidRPr="005D21AC">
        <w:rPr>
          <w:sz w:val="28"/>
        </w:rPr>
        <w:t>образовательные</w:t>
      </w:r>
      <w:r w:rsidR="009D365A" w:rsidRPr="002B5395">
        <w:rPr>
          <w:sz w:val="28"/>
        </w:rPr>
        <w:t xml:space="preserve"> </w:t>
      </w:r>
      <w:r w:rsidR="009D365A" w:rsidRPr="005D21AC">
        <w:rPr>
          <w:sz w:val="28"/>
        </w:rPr>
        <w:t>программы</w:t>
      </w:r>
      <w:r w:rsidR="009D365A" w:rsidRPr="002B5395">
        <w:rPr>
          <w:sz w:val="28"/>
        </w:rPr>
        <w:t xml:space="preserve"> </w:t>
      </w:r>
      <w:r w:rsidR="009D365A" w:rsidRPr="005D21AC">
        <w:rPr>
          <w:sz w:val="28"/>
        </w:rPr>
        <w:t>начального</w:t>
      </w:r>
      <w:r>
        <w:rPr>
          <w:sz w:val="28"/>
        </w:rPr>
        <w:t xml:space="preserve"> </w:t>
      </w:r>
      <w:r w:rsidR="009D365A" w:rsidRPr="002B5395">
        <w:rPr>
          <w:sz w:val="28"/>
        </w:rPr>
        <w:lastRenderedPageBreak/>
        <w:t>общего, основного общего, среднего общего образования и дополнительные общеразвивающие п</w:t>
      </w:r>
      <w:r w:rsidR="00E11D6D" w:rsidRPr="002B5395">
        <w:rPr>
          <w:sz w:val="28"/>
        </w:rPr>
        <w:t>рограммы.</w:t>
      </w:r>
    </w:p>
    <w:p w14:paraId="3764011E" w14:textId="77777777" w:rsidR="003B6986" w:rsidRDefault="003B6986" w:rsidP="00141E1D">
      <w:pPr>
        <w:pStyle w:val="a3"/>
        <w:spacing w:before="5"/>
        <w:ind w:left="0"/>
      </w:pPr>
    </w:p>
    <w:p w14:paraId="128BBB36" w14:textId="77777777" w:rsidR="003B6986" w:rsidRDefault="009D365A" w:rsidP="00141E1D">
      <w:pPr>
        <w:pStyle w:val="a4"/>
        <w:numPr>
          <w:ilvl w:val="0"/>
          <w:numId w:val="3"/>
        </w:numPr>
        <w:tabs>
          <w:tab w:val="left" w:pos="3861"/>
        </w:tabs>
        <w:ind w:left="3861" w:hanging="466"/>
        <w:jc w:val="left"/>
        <w:rPr>
          <w:b/>
          <w:sz w:val="28"/>
        </w:rPr>
      </w:pPr>
      <w:r>
        <w:rPr>
          <w:b/>
          <w:sz w:val="28"/>
        </w:rPr>
        <w:t>Участники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14:paraId="1599BBE5" w14:textId="77777777" w:rsidR="003B6986" w:rsidRDefault="003B6986" w:rsidP="00141E1D">
      <w:pPr>
        <w:pStyle w:val="a3"/>
        <w:spacing w:before="2"/>
        <w:ind w:left="0"/>
        <w:rPr>
          <w:b/>
        </w:rPr>
      </w:pPr>
    </w:p>
    <w:p w14:paraId="45C9F949" w14:textId="1930C933" w:rsidR="003B6986" w:rsidRPr="005D21AC" w:rsidRDefault="002B5395" w:rsidP="00141E1D">
      <w:pPr>
        <w:tabs>
          <w:tab w:val="left" w:pos="1280"/>
          <w:tab w:val="left" w:pos="2796"/>
          <w:tab w:val="left" w:pos="4182"/>
          <w:tab w:val="left" w:pos="6259"/>
          <w:tab w:val="left" w:pos="7738"/>
          <w:tab w:val="left" w:pos="10348"/>
        </w:tabs>
        <w:spacing w:line="242" w:lineRule="auto"/>
        <w:ind w:firstLine="851"/>
        <w:jc w:val="both"/>
        <w:rPr>
          <w:sz w:val="28"/>
        </w:rPr>
      </w:pPr>
      <w:r>
        <w:rPr>
          <w:spacing w:val="-2"/>
          <w:sz w:val="28"/>
        </w:rPr>
        <w:t>7</w:t>
      </w:r>
      <w:r w:rsidR="006471E4">
        <w:rPr>
          <w:spacing w:val="-2"/>
          <w:sz w:val="28"/>
        </w:rPr>
        <w:t>.</w:t>
      </w:r>
      <w:r w:rsidR="005D21AC">
        <w:rPr>
          <w:spacing w:val="-2"/>
          <w:sz w:val="28"/>
        </w:rPr>
        <w:t xml:space="preserve"> </w:t>
      </w:r>
      <w:r w:rsidR="009D365A" w:rsidRPr="005D21AC">
        <w:rPr>
          <w:spacing w:val="-2"/>
          <w:sz w:val="28"/>
        </w:rPr>
        <w:t>Участники</w:t>
      </w:r>
      <w:r w:rsidR="000D3E09">
        <w:rPr>
          <w:sz w:val="28"/>
        </w:rPr>
        <w:t xml:space="preserve"> </w:t>
      </w:r>
      <w:r w:rsidR="009D365A" w:rsidRPr="005D21AC">
        <w:rPr>
          <w:spacing w:val="-2"/>
          <w:sz w:val="28"/>
        </w:rPr>
        <w:t>конкурса:</w:t>
      </w:r>
      <w:r w:rsidR="000D3E09">
        <w:rPr>
          <w:sz w:val="28"/>
        </w:rPr>
        <w:t xml:space="preserve"> </w:t>
      </w:r>
      <w:r w:rsidR="009D365A" w:rsidRPr="005D21AC">
        <w:rPr>
          <w:spacing w:val="-2"/>
          <w:sz w:val="28"/>
        </w:rPr>
        <w:t>педагогические</w:t>
      </w:r>
      <w:r w:rsidR="000D3E09">
        <w:rPr>
          <w:sz w:val="28"/>
        </w:rPr>
        <w:t xml:space="preserve"> </w:t>
      </w:r>
      <w:r w:rsidR="009D365A" w:rsidRPr="005D21AC">
        <w:rPr>
          <w:spacing w:val="-2"/>
          <w:sz w:val="28"/>
        </w:rPr>
        <w:t>работники</w:t>
      </w:r>
      <w:r w:rsidR="000D3E09">
        <w:rPr>
          <w:sz w:val="28"/>
        </w:rPr>
        <w:t xml:space="preserve"> </w:t>
      </w:r>
      <w:r w:rsidR="000D3E09">
        <w:rPr>
          <w:spacing w:val="-2"/>
          <w:sz w:val="28"/>
        </w:rPr>
        <w:t>образовательных у</w:t>
      </w:r>
      <w:r w:rsidR="009D365A" w:rsidRPr="005D21AC">
        <w:rPr>
          <w:sz w:val="28"/>
        </w:rPr>
        <w:t>чреждений (далее – участники конкурса).</w:t>
      </w:r>
    </w:p>
    <w:p w14:paraId="706D4F17" w14:textId="7DB4412A" w:rsidR="00E11D6D" w:rsidRPr="005D21AC" w:rsidRDefault="002B5395" w:rsidP="00141E1D">
      <w:pPr>
        <w:tabs>
          <w:tab w:val="left" w:pos="1131"/>
          <w:tab w:val="left" w:pos="10348"/>
        </w:tabs>
        <w:spacing w:line="242" w:lineRule="auto"/>
        <w:ind w:firstLine="851"/>
        <w:jc w:val="both"/>
        <w:rPr>
          <w:sz w:val="28"/>
        </w:rPr>
      </w:pPr>
      <w:r>
        <w:rPr>
          <w:sz w:val="28"/>
        </w:rPr>
        <w:t>8</w:t>
      </w:r>
      <w:r w:rsidR="0095137A">
        <w:rPr>
          <w:sz w:val="28"/>
        </w:rPr>
        <w:t>.</w:t>
      </w:r>
      <w:r w:rsidR="005D21AC">
        <w:rPr>
          <w:sz w:val="28"/>
        </w:rPr>
        <w:t xml:space="preserve"> </w:t>
      </w:r>
      <w:r w:rsidR="009D365A" w:rsidRPr="005D21AC">
        <w:rPr>
          <w:sz w:val="28"/>
        </w:rPr>
        <w:t>Конкурс</w:t>
      </w:r>
      <w:r w:rsidR="009D365A" w:rsidRPr="005D21AC">
        <w:rPr>
          <w:spacing w:val="-9"/>
          <w:sz w:val="28"/>
        </w:rPr>
        <w:t xml:space="preserve"> </w:t>
      </w:r>
      <w:r w:rsidR="009D365A" w:rsidRPr="005D21AC">
        <w:rPr>
          <w:sz w:val="28"/>
        </w:rPr>
        <w:t>проводится</w:t>
      </w:r>
      <w:r w:rsidR="009D365A" w:rsidRPr="005D21AC">
        <w:rPr>
          <w:spacing w:val="-9"/>
          <w:sz w:val="28"/>
        </w:rPr>
        <w:t xml:space="preserve"> </w:t>
      </w:r>
      <w:r w:rsidR="009D365A" w:rsidRPr="005D21AC">
        <w:rPr>
          <w:sz w:val="28"/>
        </w:rPr>
        <w:t>по</w:t>
      </w:r>
      <w:r w:rsidR="009D365A" w:rsidRPr="005D21AC">
        <w:rPr>
          <w:spacing w:val="-6"/>
          <w:sz w:val="28"/>
        </w:rPr>
        <w:t xml:space="preserve"> </w:t>
      </w:r>
      <w:r w:rsidR="009D365A" w:rsidRPr="005D21AC">
        <w:rPr>
          <w:sz w:val="28"/>
        </w:rPr>
        <w:t>следующим</w:t>
      </w:r>
      <w:r w:rsidR="009D365A" w:rsidRPr="005D21AC">
        <w:rPr>
          <w:spacing w:val="-9"/>
          <w:sz w:val="28"/>
        </w:rPr>
        <w:t xml:space="preserve"> </w:t>
      </w:r>
      <w:r w:rsidR="00E11D6D" w:rsidRPr="005D21AC">
        <w:rPr>
          <w:sz w:val="28"/>
        </w:rPr>
        <w:t>номинациям:</w:t>
      </w:r>
    </w:p>
    <w:p w14:paraId="2C8022F0" w14:textId="688E01D5" w:rsidR="003B6986" w:rsidRDefault="00E36ED6" w:rsidP="00141E1D">
      <w:pPr>
        <w:pStyle w:val="a4"/>
        <w:tabs>
          <w:tab w:val="left" w:pos="1131"/>
          <w:tab w:val="left" w:pos="10348"/>
        </w:tabs>
        <w:spacing w:line="242" w:lineRule="auto"/>
        <w:ind w:left="0" w:firstLine="851"/>
        <w:rPr>
          <w:sz w:val="28"/>
        </w:rPr>
      </w:pPr>
      <w:r>
        <w:rPr>
          <w:sz w:val="28"/>
        </w:rPr>
        <w:t>"</w:t>
      </w:r>
      <w:r w:rsidR="009D365A">
        <w:rPr>
          <w:sz w:val="28"/>
        </w:rPr>
        <w:t>Учитель года</w:t>
      </w:r>
      <w:r>
        <w:rPr>
          <w:sz w:val="28"/>
        </w:rPr>
        <w:t>"</w:t>
      </w:r>
      <w:r w:rsidR="009D365A">
        <w:rPr>
          <w:sz w:val="28"/>
        </w:rPr>
        <w:t xml:space="preserve"> (учитель-предметник)</w:t>
      </w:r>
      <w:r w:rsidR="000D3E09">
        <w:rPr>
          <w:sz w:val="28"/>
        </w:rPr>
        <w:t>;</w:t>
      </w:r>
    </w:p>
    <w:p w14:paraId="4AC91526" w14:textId="33258E79" w:rsidR="00E11D6D" w:rsidRDefault="00E36ED6" w:rsidP="00141E1D">
      <w:pPr>
        <w:pStyle w:val="a3"/>
        <w:tabs>
          <w:tab w:val="left" w:pos="10348"/>
        </w:tabs>
        <w:spacing w:line="242" w:lineRule="auto"/>
        <w:ind w:left="0" w:firstLine="851"/>
        <w:jc w:val="both"/>
      </w:pPr>
      <w:r>
        <w:t>"</w:t>
      </w:r>
      <w:r w:rsidR="009D365A">
        <w:t>Педагог</w:t>
      </w:r>
      <w:r w:rsidR="009D365A">
        <w:rPr>
          <w:spacing w:val="-18"/>
        </w:rPr>
        <w:t xml:space="preserve"> </w:t>
      </w:r>
      <w:r w:rsidR="009D365A">
        <w:t>дополнительного</w:t>
      </w:r>
      <w:r w:rsidR="009D365A">
        <w:rPr>
          <w:spacing w:val="-16"/>
        </w:rPr>
        <w:t xml:space="preserve"> </w:t>
      </w:r>
      <w:r w:rsidR="009D365A">
        <w:t>образования</w:t>
      </w:r>
      <w:r>
        <w:t>"</w:t>
      </w:r>
      <w:r w:rsidR="000D3E09">
        <w:t>;</w:t>
      </w:r>
    </w:p>
    <w:p w14:paraId="1F3D22FB" w14:textId="304C62C8" w:rsidR="003B6986" w:rsidRDefault="00E36ED6" w:rsidP="00141E1D">
      <w:pPr>
        <w:pStyle w:val="a3"/>
        <w:spacing w:line="242" w:lineRule="auto"/>
        <w:ind w:left="0" w:firstLine="851"/>
        <w:jc w:val="both"/>
      </w:pPr>
      <w:r>
        <w:t>"</w:t>
      </w:r>
      <w:r w:rsidR="00E11D6D">
        <w:t>Классный руководитель</w:t>
      </w:r>
      <w:r>
        <w:rPr>
          <w:spacing w:val="-2"/>
        </w:rPr>
        <w:t>"</w:t>
      </w:r>
      <w:r w:rsidR="009D365A">
        <w:rPr>
          <w:spacing w:val="-2"/>
        </w:rPr>
        <w:t>.</w:t>
      </w:r>
    </w:p>
    <w:p w14:paraId="2F8DF4A8" w14:textId="61328723" w:rsidR="004073D7" w:rsidRDefault="002B5395" w:rsidP="00141E1D">
      <w:pPr>
        <w:tabs>
          <w:tab w:val="left" w:pos="1310"/>
        </w:tabs>
        <w:spacing w:line="242" w:lineRule="auto"/>
        <w:ind w:firstLine="851"/>
        <w:jc w:val="both"/>
        <w:rPr>
          <w:sz w:val="28"/>
        </w:rPr>
      </w:pPr>
      <w:r>
        <w:rPr>
          <w:sz w:val="28"/>
        </w:rPr>
        <w:t>9</w:t>
      </w:r>
      <w:r w:rsidR="000D3E09">
        <w:rPr>
          <w:sz w:val="28"/>
        </w:rPr>
        <w:t>.</w:t>
      </w:r>
      <w:r w:rsidR="005D21AC">
        <w:rPr>
          <w:sz w:val="28"/>
        </w:rPr>
        <w:t xml:space="preserve"> </w:t>
      </w:r>
      <w:r w:rsidR="009D365A" w:rsidRPr="005D21AC">
        <w:rPr>
          <w:sz w:val="28"/>
        </w:rPr>
        <w:t>В</w:t>
      </w:r>
      <w:r w:rsidR="00FE610D">
        <w:rPr>
          <w:spacing w:val="40"/>
          <w:sz w:val="28"/>
        </w:rPr>
        <w:t xml:space="preserve"> </w:t>
      </w:r>
      <w:r w:rsidR="009D365A" w:rsidRPr="005D21AC">
        <w:rPr>
          <w:sz w:val="28"/>
        </w:rPr>
        <w:t>номинации</w:t>
      </w:r>
      <w:r w:rsidR="00FE610D">
        <w:rPr>
          <w:spacing w:val="40"/>
          <w:sz w:val="28"/>
        </w:rPr>
        <w:t xml:space="preserve"> </w:t>
      </w:r>
      <w:r w:rsidR="00E36ED6">
        <w:rPr>
          <w:sz w:val="28"/>
        </w:rPr>
        <w:t>"</w:t>
      </w:r>
      <w:r w:rsidR="009D365A" w:rsidRPr="005D21AC">
        <w:rPr>
          <w:sz w:val="28"/>
        </w:rPr>
        <w:t>Учитель</w:t>
      </w:r>
      <w:r w:rsidR="00FE610D">
        <w:rPr>
          <w:spacing w:val="40"/>
          <w:sz w:val="28"/>
        </w:rPr>
        <w:t xml:space="preserve"> </w:t>
      </w:r>
      <w:r w:rsidR="009D365A" w:rsidRPr="005D21AC">
        <w:rPr>
          <w:sz w:val="28"/>
        </w:rPr>
        <w:t>года</w:t>
      </w:r>
      <w:r w:rsidR="00E36ED6">
        <w:rPr>
          <w:sz w:val="28"/>
        </w:rPr>
        <w:t>"</w:t>
      </w:r>
      <w:r w:rsidR="00FE610D">
        <w:rPr>
          <w:spacing w:val="40"/>
          <w:sz w:val="28"/>
        </w:rPr>
        <w:t xml:space="preserve"> </w:t>
      </w:r>
      <w:r w:rsidR="009D365A" w:rsidRPr="005D21AC">
        <w:rPr>
          <w:sz w:val="28"/>
        </w:rPr>
        <w:t>решение</w:t>
      </w:r>
      <w:r w:rsidR="00FE610D">
        <w:rPr>
          <w:spacing w:val="40"/>
          <w:sz w:val="28"/>
        </w:rPr>
        <w:t xml:space="preserve"> </w:t>
      </w:r>
      <w:r w:rsidR="009D365A" w:rsidRPr="005D21AC">
        <w:rPr>
          <w:sz w:val="28"/>
        </w:rPr>
        <w:t>об</w:t>
      </w:r>
      <w:r w:rsidR="00FE610D">
        <w:rPr>
          <w:spacing w:val="40"/>
          <w:sz w:val="28"/>
        </w:rPr>
        <w:t xml:space="preserve"> </w:t>
      </w:r>
      <w:r w:rsidR="009D365A" w:rsidRPr="005D21AC">
        <w:rPr>
          <w:sz w:val="28"/>
        </w:rPr>
        <w:t>участии</w:t>
      </w:r>
      <w:r w:rsidR="00FE610D">
        <w:rPr>
          <w:spacing w:val="40"/>
          <w:sz w:val="28"/>
        </w:rPr>
        <w:t xml:space="preserve"> </w:t>
      </w:r>
      <w:r w:rsidR="009D365A" w:rsidRPr="005D21AC">
        <w:rPr>
          <w:sz w:val="28"/>
        </w:rPr>
        <w:t xml:space="preserve">педагогов </w:t>
      </w:r>
      <w:r w:rsidR="00FE610D">
        <w:rPr>
          <w:sz w:val="28"/>
        </w:rPr>
        <w:br/>
      </w:r>
      <w:r w:rsidR="009D365A" w:rsidRPr="005D21AC">
        <w:rPr>
          <w:sz w:val="28"/>
        </w:rPr>
        <w:t>на городском этапе конкурса принимает образовательная организация</w:t>
      </w:r>
      <w:r w:rsidR="00A82E14" w:rsidRPr="005D21AC">
        <w:rPr>
          <w:sz w:val="28"/>
        </w:rPr>
        <w:t xml:space="preserve"> </w:t>
      </w:r>
      <w:r w:rsidR="004073D7">
        <w:rPr>
          <w:sz w:val="28"/>
        </w:rPr>
        <w:t>(</w:t>
      </w:r>
      <w:r w:rsidR="00A82E14" w:rsidRPr="005D21AC">
        <w:rPr>
          <w:sz w:val="28"/>
        </w:rPr>
        <w:t xml:space="preserve">не более </w:t>
      </w:r>
      <w:r w:rsidR="0031027B">
        <w:rPr>
          <w:sz w:val="28"/>
        </w:rPr>
        <w:br/>
      </w:r>
      <w:r w:rsidR="00FE610D">
        <w:rPr>
          <w:sz w:val="28"/>
        </w:rPr>
        <w:t>тре</w:t>
      </w:r>
      <w:r w:rsidR="00A82E14" w:rsidRPr="005D21AC">
        <w:rPr>
          <w:sz w:val="28"/>
        </w:rPr>
        <w:t>х человек</w:t>
      </w:r>
      <w:r w:rsidR="004073D7">
        <w:rPr>
          <w:sz w:val="28"/>
        </w:rPr>
        <w:t>)</w:t>
      </w:r>
      <w:r w:rsidR="009D365A" w:rsidRPr="005D21AC">
        <w:rPr>
          <w:sz w:val="28"/>
        </w:rPr>
        <w:t xml:space="preserve">. </w:t>
      </w:r>
    </w:p>
    <w:p w14:paraId="0773B84D" w14:textId="73EFAD57" w:rsidR="003B6986" w:rsidRPr="005D21AC" w:rsidRDefault="00A82E14" w:rsidP="00141E1D">
      <w:pPr>
        <w:tabs>
          <w:tab w:val="left" w:pos="1310"/>
        </w:tabs>
        <w:spacing w:line="242" w:lineRule="auto"/>
        <w:ind w:firstLine="851"/>
        <w:jc w:val="both"/>
        <w:rPr>
          <w:sz w:val="28"/>
        </w:rPr>
      </w:pPr>
      <w:r w:rsidRPr="005D21AC">
        <w:rPr>
          <w:sz w:val="28"/>
        </w:rPr>
        <w:t xml:space="preserve">Участие в данной номинации </w:t>
      </w:r>
      <w:r w:rsidR="009D365A" w:rsidRPr="005D21AC">
        <w:rPr>
          <w:sz w:val="28"/>
        </w:rPr>
        <w:t>регламентируется следующими требованиями:</w:t>
      </w:r>
    </w:p>
    <w:p w14:paraId="7D720F87" w14:textId="2A0C6FF0" w:rsidR="003B6986" w:rsidRDefault="009D365A" w:rsidP="00141E1D">
      <w:pPr>
        <w:pStyle w:val="a3"/>
        <w:spacing w:line="320" w:lineRule="exact"/>
        <w:ind w:left="0" w:firstLine="851"/>
        <w:jc w:val="both"/>
      </w:pPr>
      <w:r>
        <w:t>замещение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основному</w:t>
      </w:r>
      <w:r>
        <w:rPr>
          <w:spacing w:val="-8"/>
        </w:rPr>
        <w:t xml:space="preserve"> </w:t>
      </w:r>
      <w:r>
        <w:t>месту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 xml:space="preserve">должности </w:t>
      </w:r>
      <w:r w:rsidR="00E36ED6">
        <w:rPr>
          <w:spacing w:val="-2"/>
        </w:rPr>
        <w:t>"</w:t>
      </w:r>
      <w:r>
        <w:rPr>
          <w:spacing w:val="-2"/>
        </w:rPr>
        <w:t>Учитель</w:t>
      </w:r>
      <w:r w:rsidR="00E36ED6">
        <w:rPr>
          <w:spacing w:val="-2"/>
        </w:rPr>
        <w:t>"</w:t>
      </w:r>
      <w:r>
        <w:rPr>
          <w:spacing w:val="-2"/>
        </w:rPr>
        <w:t>;</w:t>
      </w:r>
    </w:p>
    <w:p w14:paraId="1BCA98AB" w14:textId="77777777" w:rsidR="003B6986" w:rsidRDefault="009D365A" w:rsidP="00141E1D">
      <w:pPr>
        <w:pStyle w:val="a3"/>
        <w:spacing w:line="242" w:lineRule="auto"/>
        <w:ind w:left="0" w:firstLine="851"/>
        <w:jc w:val="both"/>
      </w:pPr>
      <w:r>
        <w:t>наличие (на момент проведения конкурса) непрерывного стажа педагогической работы в соответствующей должности не менее трех лет;</w:t>
      </w:r>
    </w:p>
    <w:p w14:paraId="464F9DE1" w14:textId="77777777" w:rsidR="003B6986" w:rsidRDefault="009D365A" w:rsidP="00141E1D">
      <w:pPr>
        <w:pStyle w:val="a3"/>
        <w:spacing w:line="242" w:lineRule="auto"/>
        <w:ind w:left="0" w:firstLine="851"/>
        <w:jc w:val="both"/>
      </w:pPr>
      <w:r>
        <w:t>преподавание учебных предметов, входящих в предметные области, определенные федеральным государственным образовательным стандартом общего образования.</w:t>
      </w:r>
    </w:p>
    <w:p w14:paraId="77689EB2" w14:textId="6A773815" w:rsidR="003B6986" w:rsidRPr="005D21AC" w:rsidRDefault="002B5395" w:rsidP="00141E1D">
      <w:pPr>
        <w:tabs>
          <w:tab w:val="left" w:pos="1272"/>
        </w:tabs>
        <w:spacing w:line="242" w:lineRule="auto"/>
        <w:ind w:firstLine="851"/>
        <w:jc w:val="both"/>
        <w:rPr>
          <w:sz w:val="28"/>
        </w:rPr>
      </w:pPr>
      <w:r>
        <w:rPr>
          <w:spacing w:val="-4"/>
          <w:sz w:val="28"/>
        </w:rPr>
        <w:t>10</w:t>
      </w:r>
      <w:r w:rsidR="00736333">
        <w:rPr>
          <w:spacing w:val="-4"/>
          <w:sz w:val="28"/>
        </w:rPr>
        <w:t>.</w:t>
      </w:r>
      <w:r w:rsidR="005D21AC">
        <w:rPr>
          <w:spacing w:val="-4"/>
          <w:sz w:val="28"/>
        </w:rPr>
        <w:t xml:space="preserve"> </w:t>
      </w:r>
      <w:r w:rsidR="009D365A" w:rsidRPr="005D21AC">
        <w:rPr>
          <w:spacing w:val="-4"/>
          <w:sz w:val="28"/>
        </w:rPr>
        <w:t>В</w:t>
      </w:r>
      <w:r w:rsidR="009D365A" w:rsidRPr="005D21AC">
        <w:rPr>
          <w:spacing w:val="-5"/>
          <w:sz w:val="28"/>
        </w:rPr>
        <w:t xml:space="preserve"> </w:t>
      </w:r>
      <w:r w:rsidR="009D365A" w:rsidRPr="005D21AC">
        <w:rPr>
          <w:spacing w:val="-4"/>
          <w:sz w:val="28"/>
        </w:rPr>
        <w:t xml:space="preserve">номинации </w:t>
      </w:r>
      <w:r w:rsidR="00E36ED6">
        <w:rPr>
          <w:spacing w:val="-4"/>
          <w:sz w:val="28"/>
        </w:rPr>
        <w:t>"</w:t>
      </w:r>
      <w:r w:rsidR="009D365A" w:rsidRPr="005D21AC">
        <w:rPr>
          <w:spacing w:val="-4"/>
          <w:sz w:val="28"/>
        </w:rPr>
        <w:t>Педагог</w:t>
      </w:r>
      <w:r w:rsidR="009D365A" w:rsidRPr="005D21AC">
        <w:rPr>
          <w:spacing w:val="-5"/>
          <w:sz w:val="28"/>
        </w:rPr>
        <w:t xml:space="preserve"> </w:t>
      </w:r>
      <w:r w:rsidR="009D365A" w:rsidRPr="005D21AC">
        <w:rPr>
          <w:spacing w:val="-4"/>
          <w:sz w:val="28"/>
        </w:rPr>
        <w:t>дополнительного образования</w:t>
      </w:r>
      <w:r w:rsidR="00E36ED6">
        <w:rPr>
          <w:spacing w:val="-4"/>
          <w:sz w:val="28"/>
        </w:rPr>
        <w:t>"</w:t>
      </w:r>
      <w:r w:rsidR="009D365A" w:rsidRPr="005D21AC">
        <w:rPr>
          <w:spacing w:val="-4"/>
          <w:sz w:val="28"/>
        </w:rPr>
        <w:t xml:space="preserve"> может</w:t>
      </w:r>
      <w:r w:rsidR="009D365A" w:rsidRPr="005D21AC">
        <w:rPr>
          <w:spacing w:val="-5"/>
          <w:sz w:val="28"/>
        </w:rPr>
        <w:t xml:space="preserve"> </w:t>
      </w:r>
      <w:r w:rsidR="009D365A" w:rsidRPr="005D21AC">
        <w:rPr>
          <w:spacing w:val="-4"/>
          <w:sz w:val="28"/>
        </w:rPr>
        <w:t xml:space="preserve">принимать </w:t>
      </w:r>
      <w:r w:rsidR="009D365A" w:rsidRPr="005D21AC">
        <w:rPr>
          <w:sz w:val="28"/>
        </w:rPr>
        <w:t xml:space="preserve">участие не более трех педагогических работников </w:t>
      </w:r>
      <w:r w:rsidR="0031027B">
        <w:rPr>
          <w:sz w:val="28"/>
        </w:rPr>
        <w:br/>
      </w:r>
      <w:r w:rsidR="009D365A" w:rsidRPr="005D21AC">
        <w:rPr>
          <w:sz w:val="28"/>
        </w:rPr>
        <w:t>от образовательного учреждения. Решение об участии педагога на городском этапе конкурса принимает образовательная организация.</w:t>
      </w:r>
    </w:p>
    <w:p w14:paraId="039D0A54" w14:textId="77777777" w:rsidR="003B6986" w:rsidRDefault="009D365A" w:rsidP="00141E1D">
      <w:pPr>
        <w:pStyle w:val="a3"/>
        <w:spacing w:line="320" w:lineRule="exact"/>
        <w:ind w:left="0" w:firstLine="851"/>
      </w:pPr>
      <w:r>
        <w:t>Обязательные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rPr>
          <w:spacing w:val="-2"/>
        </w:rPr>
        <w:t>номинации:</w:t>
      </w:r>
    </w:p>
    <w:p w14:paraId="3AA1EF24" w14:textId="450E1514" w:rsidR="003B6986" w:rsidRDefault="009D365A" w:rsidP="00141E1D">
      <w:pPr>
        <w:pStyle w:val="a3"/>
        <w:tabs>
          <w:tab w:val="left" w:pos="2505"/>
          <w:tab w:val="left" w:pos="3148"/>
          <w:tab w:val="left" w:pos="4791"/>
          <w:tab w:val="left" w:pos="5834"/>
          <w:tab w:val="left" w:pos="7045"/>
          <w:tab w:val="left" w:pos="8700"/>
        </w:tabs>
        <w:spacing w:line="242" w:lineRule="auto"/>
        <w:ind w:left="0" w:firstLine="851"/>
        <w:jc w:val="both"/>
      </w:pPr>
      <w:r>
        <w:rPr>
          <w:spacing w:val="-2"/>
        </w:rPr>
        <w:t>замещение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основному</w:t>
      </w:r>
      <w:r>
        <w:tab/>
      </w:r>
      <w:r>
        <w:rPr>
          <w:spacing w:val="-2"/>
        </w:rPr>
        <w:t>месту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должности</w:t>
      </w:r>
      <w:r w:rsidR="00141E1D">
        <w:rPr>
          <w:spacing w:val="-2"/>
        </w:rPr>
        <w:t xml:space="preserve"> </w:t>
      </w:r>
      <w:r w:rsidR="00E36ED6">
        <w:rPr>
          <w:spacing w:val="-2"/>
        </w:rPr>
        <w:t>"</w:t>
      </w:r>
      <w:r>
        <w:rPr>
          <w:spacing w:val="-2"/>
        </w:rPr>
        <w:t xml:space="preserve">Педагог </w:t>
      </w:r>
      <w:r>
        <w:t>дополнительного образования</w:t>
      </w:r>
      <w:r w:rsidR="00E36ED6">
        <w:t>"</w:t>
      </w:r>
      <w:r>
        <w:t>;</w:t>
      </w:r>
    </w:p>
    <w:p w14:paraId="715FFB83" w14:textId="29FB7022" w:rsidR="003B6986" w:rsidRDefault="009D365A" w:rsidP="00141E1D">
      <w:pPr>
        <w:pStyle w:val="a3"/>
        <w:tabs>
          <w:tab w:val="left" w:pos="2121"/>
          <w:tab w:val="left" w:pos="2778"/>
          <w:tab w:val="left" w:pos="3958"/>
          <w:tab w:val="left" w:pos="5627"/>
          <w:tab w:val="left" w:pos="7102"/>
          <w:tab w:val="left" w:pos="9084"/>
        </w:tabs>
        <w:spacing w:line="242" w:lineRule="auto"/>
        <w:ind w:left="0" w:firstLine="851"/>
        <w:jc w:val="both"/>
      </w:pPr>
      <w:r>
        <w:rPr>
          <w:spacing w:val="-2"/>
        </w:rPr>
        <w:t>наличие</w:t>
      </w:r>
      <w:r w:rsidR="00736333">
        <w:t xml:space="preserve"> </w:t>
      </w:r>
      <w:r w:rsidR="00736333">
        <w:rPr>
          <w:spacing w:val="-4"/>
        </w:rPr>
        <w:t xml:space="preserve"> </w:t>
      </w:r>
      <w:r>
        <w:rPr>
          <w:spacing w:val="-4"/>
        </w:rPr>
        <w:t>(на</w:t>
      </w:r>
      <w:r w:rsidR="00736333">
        <w:t xml:space="preserve"> </w:t>
      </w:r>
      <w:r>
        <w:rPr>
          <w:spacing w:val="-2"/>
        </w:rPr>
        <w:t>момент</w:t>
      </w:r>
      <w:r w:rsidR="00736333">
        <w:t xml:space="preserve"> </w:t>
      </w:r>
      <w:r>
        <w:rPr>
          <w:spacing w:val="-2"/>
        </w:rPr>
        <w:t>проведения</w:t>
      </w:r>
      <w:r w:rsidR="00736333">
        <w:t xml:space="preserve"> </w:t>
      </w:r>
      <w:r>
        <w:rPr>
          <w:spacing w:val="-2"/>
        </w:rPr>
        <w:t>конкурса)</w:t>
      </w:r>
      <w:r w:rsidR="00736333">
        <w:t xml:space="preserve"> </w:t>
      </w:r>
      <w:r>
        <w:rPr>
          <w:spacing w:val="-2"/>
        </w:rPr>
        <w:t>непрерывного</w:t>
      </w:r>
      <w:r w:rsidR="00736333">
        <w:t xml:space="preserve"> </w:t>
      </w:r>
      <w:r>
        <w:rPr>
          <w:spacing w:val="-2"/>
        </w:rPr>
        <w:t xml:space="preserve">стажа </w:t>
      </w:r>
      <w:r w:rsidR="00736333">
        <w:rPr>
          <w:spacing w:val="-2"/>
        </w:rPr>
        <w:t>п</w:t>
      </w:r>
      <w:r>
        <w:t>едагогической работы в соответствующей должности не менее трех лет.</w:t>
      </w:r>
    </w:p>
    <w:p w14:paraId="0A40BCB7" w14:textId="21CA484B" w:rsidR="003B6986" w:rsidRPr="005D21AC" w:rsidRDefault="002B5395" w:rsidP="00141E1D">
      <w:pPr>
        <w:tabs>
          <w:tab w:val="left" w:pos="1324"/>
        </w:tabs>
        <w:spacing w:line="242" w:lineRule="auto"/>
        <w:ind w:firstLine="851"/>
        <w:jc w:val="both"/>
        <w:rPr>
          <w:sz w:val="28"/>
        </w:rPr>
      </w:pPr>
      <w:r>
        <w:rPr>
          <w:sz w:val="28"/>
        </w:rPr>
        <w:t>11</w:t>
      </w:r>
      <w:r w:rsidR="00736333">
        <w:rPr>
          <w:sz w:val="28"/>
        </w:rPr>
        <w:t>.</w:t>
      </w:r>
      <w:r w:rsidR="005D21AC">
        <w:rPr>
          <w:sz w:val="28"/>
        </w:rPr>
        <w:t xml:space="preserve"> </w:t>
      </w:r>
      <w:r w:rsidR="009D365A" w:rsidRPr="005D21AC">
        <w:rPr>
          <w:sz w:val="28"/>
        </w:rPr>
        <w:t>В</w:t>
      </w:r>
      <w:r w:rsidR="009D365A" w:rsidRPr="005D21AC">
        <w:rPr>
          <w:spacing w:val="-14"/>
          <w:sz w:val="28"/>
        </w:rPr>
        <w:t xml:space="preserve"> </w:t>
      </w:r>
      <w:r w:rsidR="009D365A" w:rsidRPr="005D21AC">
        <w:rPr>
          <w:sz w:val="28"/>
        </w:rPr>
        <w:t>номинации</w:t>
      </w:r>
      <w:r w:rsidR="009D365A" w:rsidRPr="005D21AC">
        <w:rPr>
          <w:spacing w:val="-14"/>
          <w:sz w:val="28"/>
        </w:rPr>
        <w:t xml:space="preserve"> </w:t>
      </w:r>
      <w:r w:rsidR="00E36ED6">
        <w:rPr>
          <w:sz w:val="28"/>
        </w:rPr>
        <w:t>"</w:t>
      </w:r>
      <w:r w:rsidR="00EF68BA" w:rsidRPr="005D21AC">
        <w:rPr>
          <w:sz w:val="28"/>
        </w:rPr>
        <w:t>Классный руководитель</w:t>
      </w:r>
      <w:r w:rsidR="00E36ED6">
        <w:rPr>
          <w:sz w:val="28"/>
        </w:rPr>
        <w:t>"</w:t>
      </w:r>
      <w:r w:rsidR="009D365A" w:rsidRPr="005D21AC">
        <w:rPr>
          <w:spacing w:val="-14"/>
          <w:sz w:val="28"/>
        </w:rPr>
        <w:t xml:space="preserve"> </w:t>
      </w:r>
      <w:r w:rsidR="009D365A" w:rsidRPr="005D21AC">
        <w:rPr>
          <w:sz w:val="28"/>
        </w:rPr>
        <w:t>может</w:t>
      </w:r>
      <w:r w:rsidR="009D365A" w:rsidRPr="005D21AC">
        <w:rPr>
          <w:spacing w:val="-15"/>
          <w:sz w:val="28"/>
        </w:rPr>
        <w:t xml:space="preserve"> </w:t>
      </w:r>
      <w:r w:rsidR="009D365A" w:rsidRPr="005D21AC">
        <w:rPr>
          <w:sz w:val="28"/>
        </w:rPr>
        <w:t xml:space="preserve">принимать участие </w:t>
      </w:r>
      <w:r w:rsidR="0031027B">
        <w:rPr>
          <w:sz w:val="28"/>
        </w:rPr>
        <w:br/>
      </w:r>
      <w:r w:rsidR="009D365A" w:rsidRPr="005D21AC">
        <w:rPr>
          <w:sz w:val="28"/>
        </w:rPr>
        <w:t xml:space="preserve">не </w:t>
      </w:r>
      <w:r w:rsidR="00736333">
        <w:rPr>
          <w:sz w:val="28"/>
        </w:rPr>
        <w:t>б</w:t>
      </w:r>
      <w:r w:rsidR="009D365A" w:rsidRPr="005D21AC">
        <w:rPr>
          <w:sz w:val="28"/>
        </w:rPr>
        <w:t>олее трех педагогических работников от образовательной организации. Решение об участии педагога на городском этапе конкурса принимает образовательная организация.</w:t>
      </w:r>
    </w:p>
    <w:p w14:paraId="099F6070" w14:textId="3A2AF16F" w:rsidR="003B6986" w:rsidRDefault="009D365A" w:rsidP="00141E1D">
      <w:pPr>
        <w:pStyle w:val="a3"/>
        <w:spacing w:line="320" w:lineRule="exact"/>
        <w:ind w:left="0" w:firstLine="851"/>
        <w:jc w:val="both"/>
      </w:pPr>
      <w:r>
        <w:t>Обязательные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rPr>
          <w:spacing w:val="-2"/>
        </w:rPr>
        <w:t>номинации:</w:t>
      </w:r>
      <w:r w:rsidR="00736333">
        <w:t xml:space="preserve"> </w:t>
      </w:r>
      <w:r>
        <w:t xml:space="preserve">наличие (на момент проведения конкурса) непрерывного стажа педагогической работы в должности </w:t>
      </w:r>
      <w:r w:rsidR="00A37936">
        <w:t xml:space="preserve">классного руководителя </w:t>
      </w:r>
      <w:r>
        <w:t>не менее</w:t>
      </w:r>
      <w:r w:rsidR="00A37936" w:rsidRPr="00A37936">
        <w:t xml:space="preserve"> </w:t>
      </w:r>
      <w:r w:rsidR="00A37936">
        <w:t>двух лет</w:t>
      </w:r>
      <w:r>
        <w:t>.</w:t>
      </w:r>
      <w:r w:rsidR="00AA6D39">
        <w:t xml:space="preserve"> </w:t>
      </w:r>
    </w:p>
    <w:p w14:paraId="42435B44" w14:textId="77777777" w:rsidR="001A6586" w:rsidRDefault="001A6586" w:rsidP="00141E1D">
      <w:pPr>
        <w:pStyle w:val="a3"/>
        <w:spacing w:line="242" w:lineRule="auto"/>
        <w:ind w:firstLine="707"/>
        <w:jc w:val="both"/>
      </w:pPr>
    </w:p>
    <w:p w14:paraId="01CBF52B" w14:textId="77777777" w:rsidR="003B6986" w:rsidRDefault="009D365A" w:rsidP="00141E1D">
      <w:pPr>
        <w:pStyle w:val="a4"/>
        <w:numPr>
          <w:ilvl w:val="0"/>
          <w:numId w:val="3"/>
        </w:numPr>
        <w:tabs>
          <w:tab w:val="left" w:pos="2566"/>
        </w:tabs>
        <w:spacing w:before="1"/>
        <w:ind w:left="2566" w:hanging="451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14:paraId="0E1D5A91" w14:textId="11871BC5" w:rsidR="003B6986" w:rsidRPr="00AA6D39" w:rsidRDefault="002B5395" w:rsidP="00141E1D">
      <w:pPr>
        <w:tabs>
          <w:tab w:val="left" w:pos="1273"/>
        </w:tabs>
        <w:spacing w:before="321"/>
        <w:ind w:firstLine="851"/>
        <w:jc w:val="both"/>
        <w:rPr>
          <w:sz w:val="28"/>
          <w:szCs w:val="28"/>
        </w:rPr>
      </w:pPr>
      <w:r w:rsidRPr="00AA6D39">
        <w:rPr>
          <w:sz w:val="28"/>
          <w:szCs w:val="28"/>
        </w:rPr>
        <w:t>12</w:t>
      </w:r>
      <w:r w:rsidR="00736333" w:rsidRPr="00AA6D39">
        <w:rPr>
          <w:sz w:val="28"/>
          <w:szCs w:val="28"/>
        </w:rPr>
        <w:t>.</w:t>
      </w:r>
      <w:r w:rsidR="005D21AC" w:rsidRPr="00AA6D39">
        <w:rPr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Конкурс</w:t>
      </w:r>
      <w:r w:rsidR="009D365A" w:rsidRPr="00AA6D39">
        <w:rPr>
          <w:spacing w:val="-5"/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проводится</w:t>
      </w:r>
      <w:r w:rsidR="009D365A" w:rsidRPr="00AA6D39">
        <w:rPr>
          <w:spacing w:val="-3"/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с</w:t>
      </w:r>
      <w:r w:rsidR="009D365A" w:rsidRPr="00AA6D39">
        <w:rPr>
          <w:spacing w:val="-6"/>
          <w:sz w:val="28"/>
          <w:szCs w:val="28"/>
        </w:rPr>
        <w:t xml:space="preserve"> </w:t>
      </w:r>
      <w:r w:rsidR="007C4B0C" w:rsidRPr="00AA6D39">
        <w:rPr>
          <w:sz w:val="28"/>
          <w:szCs w:val="28"/>
        </w:rPr>
        <w:t>2</w:t>
      </w:r>
      <w:r w:rsidR="00AA6D39">
        <w:rPr>
          <w:sz w:val="28"/>
          <w:szCs w:val="28"/>
        </w:rPr>
        <w:t>2</w:t>
      </w:r>
      <w:r w:rsidR="00EF68BA" w:rsidRPr="00AA6D39">
        <w:rPr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октября</w:t>
      </w:r>
      <w:r w:rsidR="009D365A" w:rsidRPr="00AA6D39">
        <w:rPr>
          <w:spacing w:val="-5"/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по</w:t>
      </w:r>
      <w:r w:rsidR="009D365A" w:rsidRPr="00AA6D39">
        <w:rPr>
          <w:spacing w:val="-4"/>
          <w:sz w:val="28"/>
          <w:szCs w:val="28"/>
        </w:rPr>
        <w:t xml:space="preserve"> </w:t>
      </w:r>
      <w:r w:rsidR="001A6586" w:rsidRPr="00AA6D39">
        <w:rPr>
          <w:sz w:val="28"/>
          <w:szCs w:val="28"/>
        </w:rPr>
        <w:t>5</w:t>
      </w:r>
      <w:r w:rsidR="00EF68BA" w:rsidRPr="00AA6D39">
        <w:rPr>
          <w:sz w:val="28"/>
          <w:szCs w:val="28"/>
        </w:rPr>
        <w:t xml:space="preserve"> </w:t>
      </w:r>
      <w:r w:rsidR="001A6586" w:rsidRPr="00AA6D39">
        <w:rPr>
          <w:sz w:val="28"/>
          <w:szCs w:val="28"/>
        </w:rPr>
        <w:t>дека</w:t>
      </w:r>
      <w:r w:rsidR="009D365A" w:rsidRPr="00AA6D39">
        <w:rPr>
          <w:sz w:val="28"/>
          <w:szCs w:val="28"/>
        </w:rPr>
        <w:t>бря</w:t>
      </w:r>
      <w:r w:rsidR="009D365A" w:rsidRPr="00AA6D39">
        <w:rPr>
          <w:spacing w:val="-2"/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202</w:t>
      </w:r>
      <w:r w:rsidR="00EF68BA" w:rsidRPr="00AA6D39">
        <w:rPr>
          <w:sz w:val="28"/>
          <w:szCs w:val="28"/>
        </w:rPr>
        <w:t>5</w:t>
      </w:r>
      <w:r w:rsidR="009D365A" w:rsidRPr="00AA6D39">
        <w:rPr>
          <w:spacing w:val="-2"/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года</w:t>
      </w:r>
      <w:r w:rsidR="009D365A" w:rsidRPr="00AA6D39">
        <w:rPr>
          <w:spacing w:val="-3"/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в</w:t>
      </w:r>
      <w:r w:rsidR="009D365A" w:rsidRPr="00AA6D39">
        <w:rPr>
          <w:spacing w:val="-4"/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II</w:t>
      </w:r>
      <w:r w:rsidR="009D365A" w:rsidRPr="00AA6D39">
        <w:rPr>
          <w:spacing w:val="-3"/>
          <w:sz w:val="28"/>
          <w:szCs w:val="28"/>
        </w:rPr>
        <w:t xml:space="preserve"> </w:t>
      </w:r>
      <w:r w:rsidR="009D365A" w:rsidRPr="00AA6D39">
        <w:rPr>
          <w:spacing w:val="-2"/>
          <w:sz w:val="28"/>
          <w:szCs w:val="28"/>
        </w:rPr>
        <w:t>тура.</w:t>
      </w:r>
    </w:p>
    <w:p w14:paraId="7108E157" w14:textId="36EEA369" w:rsidR="002B5395" w:rsidRPr="00AA6D39" w:rsidRDefault="002B5395" w:rsidP="00141E1D">
      <w:pPr>
        <w:pStyle w:val="a3"/>
        <w:ind w:left="0" w:firstLine="851"/>
        <w:jc w:val="both"/>
      </w:pPr>
      <w:r w:rsidRPr="00AA6D39">
        <w:t>13</w:t>
      </w:r>
      <w:r w:rsidR="00736333" w:rsidRPr="00AA6D39">
        <w:t>.</w:t>
      </w:r>
      <w:r w:rsidR="005D21AC" w:rsidRPr="00AA6D39">
        <w:t xml:space="preserve"> Для участия в конкурсе с </w:t>
      </w:r>
      <w:r w:rsidR="007C4B0C" w:rsidRPr="00AA6D39">
        <w:t>2</w:t>
      </w:r>
      <w:r w:rsidR="00AA6D39">
        <w:t>2</w:t>
      </w:r>
      <w:r w:rsidR="005D21AC" w:rsidRPr="00AA6D39">
        <w:t xml:space="preserve"> по </w:t>
      </w:r>
      <w:r w:rsidR="00AA6D39">
        <w:t>30</w:t>
      </w:r>
      <w:r w:rsidR="005D21AC" w:rsidRPr="00AA6D39">
        <w:t xml:space="preserve"> октября 2025 года необходимо представить в МБУ ДО </w:t>
      </w:r>
      <w:r w:rsidR="00E36ED6" w:rsidRPr="00AA6D39">
        <w:t>"</w:t>
      </w:r>
      <w:r w:rsidR="005D21AC" w:rsidRPr="00AA6D39">
        <w:t xml:space="preserve">ДПЦ </w:t>
      </w:r>
      <w:r w:rsidR="00E36ED6" w:rsidRPr="00AA6D39">
        <w:t>"</w:t>
      </w:r>
      <w:r w:rsidR="005D21AC" w:rsidRPr="00AA6D39">
        <w:t>Радуга</w:t>
      </w:r>
      <w:r w:rsidR="00E36ED6" w:rsidRPr="00AA6D39">
        <w:t>"</w:t>
      </w:r>
      <w:r w:rsidR="00FE610D">
        <w:t xml:space="preserve"> </w:t>
      </w:r>
      <w:r w:rsidR="005D21AC" w:rsidRPr="00AA6D39">
        <w:t xml:space="preserve">заявку по форме согласно приложению </w:t>
      </w:r>
      <w:r w:rsidR="00DA23B2" w:rsidRPr="00AA6D39">
        <w:t>№ 1</w:t>
      </w:r>
      <w:r w:rsidR="00AA6D39">
        <w:t xml:space="preserve"> </w:t>
      </w:r>
      <w:r w:rsidR="00AA6D39" w:rsidRPr="00AA6D39">
        <w:t>к настоящему Положению, согласие</w:t>
      </w:r>
      <w:r w:rsidR="00AA6D39">
        <w:t xml:space="preserve"> </w:t>
      </w:r>
      <w:r w:rsidR="00AA6D39" w:rsidRPr="00AA6D39">
        <w:t>на обработку персональных данных</w:t>
      </w:r>
      <w:r w:rsidR="00AA6D39">
        <w:t xml:space="preserve"> </w:t>
      </w:r>
      <w:r w:rsidR="0031027B">
        <w:br/>
      </w:r>
      <w:r w:rsidR="00AA6D39" w:rsidRPr="00AA6D39">
        <w:lastRenderedPageBreak/>
        <w:t xml:space="preserve">по форме согласно приложению № </w:t>
      </w:r>
      <w:r w:rsidR="00AA6D39">
        <w:t>2</w:t>
      </w:r>
      <w:r w:rsidR="00DA23B2" w:rsidRPr="00AA6D39">
        <w:t xml:space="preserve"> </w:t>
      </w:r>
      <w:r w:rsidR="005D21AC" w:rsidRPr="00AA6D39">
        <w:t>к настоящему Положению.</w:t>
      </w:r>
    </w:p>
    <w:p w14:paraId="779442D0" w14:textId="7ACE0A3E" w:rsidR="003B6986" w:rsidRPr="00AA6D39" w:rsidRDefault="002B5395" w:rsidP="00141E1D">
      <w:pPr>
        <w:ind w:firstLine="851"/>
        <w:jc w:val="both"/>
        <w:rPr>
          <w:sz w:val="28"/>
          <w:szCs w:val="28"/>
        </w:rPr>
      </w:pPr>
      <w:r w:rsidRPr="00AA6D39">
        <w:rPr>
          <w:sz w:val="28"/>
          <w:szCs w:val="28"/>
        </w:rPr>
        <w:t>14.</w:t>
      </w:r>
      <w:r w:rsidR="007C4B0C" w:rsidRPr="00AA6D39">
        <w:rPr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Конкурс</w:t>
      </w:r>
      <w:r w:rsidR="009D365A" w:rsidRPr="00AA6D39">
        <w:rPr>
          <w:spacing w:val="-5"/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проводится</w:t>
      </w:r>
      <w:r w:rsidR="009D365A" w:rsidRPr="00AA6D39">
        <w:rPr>
          <w:spacing w:val="-4"/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в</w:t>
      </w:r>
      <w:r w:rsidR="009D365A" w:rsidRPr="00AA6D39">
        <w:rPr>
          <w:spacing w:val="-3"/>
          <w:sz w:val="28"/>
          <w:szCs w:val="28"/>
        </w:rPr>
        <w:t xml:space="preserve"> </w:t>
      </w:r>
      <w:r w:rsidR="009D365A" w:rsidRPr="00AA6D39">
        <w:rPr>
          <w:sz w:val="28"/>
          <w:szCs w:val="28"/>
        </w:rPr>
        <w:t>II</w:t>
      </w:r>
      <w:r w:rsidR="009D365A" w:rsidRPr="00AA6D39">
        <w:rPr>
          <w:spacing w:val="-5"/>
          <w:sz w:val="28"/>
          <w:szCs w:val="28"/>
        </w:rPr>
        <w:t xml:space="preserve"> </w:t>
      </w:r>
      <w:r w:rsidR="009D365A" w:rsidRPr="00AA6D39">
        <w:rPr>
          <w:spacing w:val="-2"/>
          <w:sz w:val="28"/>
          <w:szCs w:val="28"/>
        </w:rPr>
        <w:t>тура.</w:t>
      </w:r>
    </w:p>
    <w:p w14:paraId="3FBC84BA" w14:textId="1F25F164" w:rsidR="00A82E14" w:rsidRPr="00A1266D" w:rsidRDefault="005D21AC" w:rsidP="00141E1D">
      <w:pPr>
        <w:tabs>
          <w:tab w:val="left" w:pos="1285"/>
        </w:tabs>
        <w:spacing w:before="5" w:line="242" w:lineRule="auto"/>
        <w:ind w:firstLine="851"/>
        <w:jc w:val="both"/>
        <w:rPr>
          <w:sz w:val="28"/>
        </w:rPr>
      </w:pPr>
      <w:r w:rsidRPr="00A1266D">
        <w:rPr>
          <w:sz w:val="28"/>
          <w:szCs w:val="28"/>
        </w:rPr>
        <w:t xml:space="preserve">Первый </w:t>
      </w:r>
      <w:r w:rsidR="001A6586" w:rsidRPr="00A1266D">
        <w:rPr>
          <w:sz w:val="28"/>
          <w:szCs w:val="28"/>
        </w:rPr>
        <w:t xml:space="preserve">тур конкурса состоится с </w:t>
      </w:r>
      <w:r w:rsidR="00AA6D39" w:rsidRPr="00A1266D">
        <w:rPr>
          <w:sz w:val="28"/>
          <w:szCs w:val="28"/>
        </w:rPr>
        <w:t>5</w:t>
      </w:r>
      <w:r w:rsidR="001A6586" w:rsidRPr="00A1266D">
        <w:rPr>
          <w:sz w:val="28"/>
          <w:szCs w:val="28"/>
        </w:rPr>
        <w:t xml:space="preserve"> по 14 ноября</w:t>
      </w:r>
      <w:r w:rsidR="007C4B0C" w:rsidRPr="00A1266D">
        <w:rPr>
          <w:sz w:val="28"/>
          <w:szCs w:val="28"/>
        </w:rPr>
        <w:t xml:space="preserve"> 2025 года</w:t>
      </w:r>
      <w:r w:rsidR="00A82E14" w:rsidRPr="00A1266D">
        <w:rPr>
          <w:sz w:val="28"/>
          <w:szCs w:val="28"/>
        </w:rPr>
        <w:t xml:space="preserve"> в очно-заочном формате</w:t>
      </w:r>
      <w:r w:rsidR="00A82E14" w:rsidRPr="00A1266D">
        <w:rPr>
          <w:sz w:val="28"/>
        </w:rPr>
        <w:t xml:space="preserve"> (дата, время, место проведения будет сообщено дополнительно)</w:t>
      </w:r>
      <w:r w:rsidR="007C4B0C" w:rsidRPr="00A1266D">
        <w:rPr>
          <w:sz w:val="28"/>
        </w:rPr>
        <w:t>.</w:t>
      </w:r>
    </w:p>
    <w:p w14:paraId="0DD422F5" w14:textId="11F11E63" w:rsidR="001A6586" w:rsidRPr="00A82E14" w:rsidRDefault="002B5395" w:rsidP="00141E1D">
      <w:pPr>
        <w:tabs>
          <w:tab w:val="left" w:pos="1285"/>
        </w:tabs>
        <w:spacing w:before="5" w:line="242" w:lineRule="auto"/>
        <w:ind w:firstLine="851"/>
        <w:jc w:val="both"/>
        <w:rPr>
          <w:sz w:val="28"/>
        </w:rPr>
      </w:pPr>
      <w:r>
        <w:rPr>
          <w:sz w:val="28"/>
        </w:rPr>
        <w:t>15</w:t>
      </w:r>
      <w:r w:rsidR="007C4B0C">
        <w:rPr>
          <w:sz w:val="28"/>
        </w:rPr>
        <w:t>.</w:t>
      </w:r>
      <w:r w:rsidR="005D21AC">
        <w:rPr>
          <w:sz w:val="28"/>
        </w:rPr>
        <w:t xml:space="preserve"> </w:t>
      </w:r>
      <w:r w:rsidR="00E14A4A">
        <w:rPr>
          <w:sz w:val="28"/>
        </w:rPr>
        <w:t xml:space="preserve">Первый </w:t>
      </w:r>
      <w:r w:rsidR="00A82E14">
        <w:rPr>
          <w:sz w:val="28"/>
        </w:rPr>
        <w:t xml:space="preserve">тур </w:t>
      </w:r>
      <w:r w:rsidR="006B7383">
        <w:rPr>
          <w:sz w:val="28"/>
        </w:rPr>
        <w:t>к</w:t>
      </w:r>
      <w:r w:rsidR="00A82E14">
        <w:rPr>
          <w:sz w:val="28"/>
        </w:rPr>
        <w:t xml:space="preserve">онкурса состоит из следующих испытаний: </w:t>
      </w:r>
      <w:r>
        <w:rPr>
          <w:sz w:val="28"/>
        </w:rPr>
        <w:t>видеовизитка; п</w:t>
      </w:r>
      <w:r w:rsidRPr="002B5395">
        <w:rPr>
          <w:sz w:val="28"/>
        </w:rPr>
        <w:t xml:space="preserve">убличная лекция </w:t>
      </w:r>
      <w:r w:rsidR="00E36ED6">
        <w:rPr>
          <w:sz w:val="28"/>
        </w:rPr>
        <w:t>"</w:t>
      </w:r>
      <w:r w:rsidRPr="002B5395">
        <w:rPr>
          <w:sz w:val="28"/>
        </w:rPr>
        <w:t>Методическая мастерская</w:t>
      </w:r>
      <w:r w:rsidR="00E36ED6">
        <w:rPr>
          <w:sz w:val="28"/>
        </w:rPr>
        <w:t>"</w:t>
      </w:r>
      <w:r>
        <w:rPr>
          <w:sz w:val="28"/>
        </w:rPr>
        <w:t>;</w:t>
      </w:r>
    </w:p>
    <w:p w14:paraId="24D48DC6" w14:textId="187E5AEE" w:rsidR="003B6986" w:rsidRPr="002B5395" w:rsidRDefault="002B5395" w:rsidP="00141E1D">
      <w:pPr>
        <w:pStyle w:val="a4"/>
        <w:tabs>
          <w:tab w:val="left" w:pos="1285"/>
        </w:tabs>
        <w:spacing w:before="5" w:line="242" w:lineRule="auto"/>
        <w:ind w:left="0" w:firstLine="851"/>
        <w:rPr>
          <w:sz w:val="28"/>
          <w:szCs w:val="28"/>
        </w:rPr>
      </w:pPr>
      <w:r>
        <w:rPr>
          <w:sz w:val="28"/>
        </w:rPr>
        <w:t xml:space="preserve">16. </w:t>
      </w:r>
      <w:r w:rsidR="00A82E14" w:rsidRPr="002B5395">
        <w:rPr>
          <w:sz w:val="28"/>
          <w:szCs w:val="28"/>
        </w:rPr>
        <w:t>Видеовизитка</w:t>
      </w:r>
      <w:r w:rsidR="00743AFD" w:rsidRPr="002B5395">
        <w:rPr>
          <w:sz w:val="28"/>
          <w:szCs w:val="28"/>
        </w:rPr>
        <w:t xml:space="preserve"> </w:t>
      </w:r>
      <w:r w:rsidR="00E36ED6">
        <w:rPr>
          <w:sz w:val="28"/>
          <w:szCs w:val="28"/>
        </w:rPr>
        <w:t>"</w:t>
      </w:r>
      <w:r w:rsidR="00743AFD" w:rsidRPr="002B5395">
        <w:rPr>
          <w:sz w:val="28"/>
          <w:szCs w:val="28"/>
        </w:rPr>
        <w:t>Моя профессиональная деятельность</w:t>
      </w:r>
      <w:r w:rsidR="00E36ED6">
        <w:rPr>
          <w:sz w:val="28"/>
          <w:szCs w:val="28"/>
        </w:rPr>
        <w:t>"</w:t>
      </w:r>
      <w:r w:rsidR="00743AFD" w:rsidRPr="002B5395">
        <w:rPr>
          <w:sz w:val="28"/>
          <w:szCs w:val="28"/>
        </w:rPr>
        <w:t xml:space="preserve"> </w:t>
      </w:r>
      <w:r w:rsidR="00141E1D">
        <w:rPr>
          <w:sz w:val="28"/>
          <w:szCs w:val="28"/>
        </w:rPr>
        <w:t>–</w:t>
      </w:r>
      <w:r w:rsidR="00743AFD" w:rsidRPr="002B5395">
        <w:rPr>
          <w:sz w:val="28"/>
          <w:szCs w:val="28"/>
        </w:rPr>
        <w:t xml:space="preserve"> </w:t>
      </w:r>
      <w:r w:rsidR="009D365A" w:rsidRPr="002B5395">
        <w:rPr>
          <w:sz w:val="28"/>
          <w:szCs w:val="28"/>
        </w:rPr>
        <w:t>видеоролик (AVI, MPEG – 4, MPEG – 2</w:t>
      </w:r>
      <w:r w:rsidR="00CD578B" w:rsidRPr="002B5395">
        <w:rPr>
          <w:sz w:val="28"/>
          <w:szCs w:val="28"/>
        </w:rPr>
        <w:t>), продолжительностью не более 5 минут</w:t>
      </w:r>
      <w:r w:rsidR="00A82E14" w:rsidRPr="002B5395">
        <w:rPr>
          <w:sz w:val="28"/>
          <w:szCs w:val="28"/>
        </w:rPr>
        <w:t>.</w:t>
      </w:r>
    </w:p>
    <w:p w14:paraId="15C7BE50" w14:textId="00569C7B" w:rsidR="00CD578B" w:rsidRDefault="00CD578B" w:rsidP="00141E1D">
      <w:pPr>
        <w:pStyle w:val="a3"/>
        <w:spacing w:line="242" w:lineRule="auto"/>
        <w:ind w:left="0" w:firstLine="851"/>
        <w:jc w:val="both"/>
      </w:pPr>
      <w:r w:rsidRPr="00EA1E0B">
        <w:t xml:space="preserve">Цель: </w:t>
      </w:r>
      <w:r>
        <w:t xml:space="preserve">демонстрация информационной культуры и компетенций участника в использовании информационно-коммуникационных технологий как ресурса повышения качества профессиональной деятельности педагога. </w:t>
      </w:r>
    </w:p>
    <w:p w14:paraId="3DFF5FE4" w14:textId="04C8C0CA" w:rsidR="00CD578B" w:rsidRDefault="00CD578B" w:rsidP="00141E1D">
      <w:pPr>
        <w:pStyle w:val="a3"/>
        <w:spacing w:line="242" w:lineRule="auto"/>
        <w:ind w:left="0" w:firstLine="851"/>
        <w:jc w:val="both"/>
      </w:pPr>
      <w:r>
        <w:t xml:space="preserve">Видеовизитка участника </w:t>
      </w:r>
      <w:r w:rsidR="006B7383">
        <w:t>к</w:t>
      </w:r>
      <w:r>
        <w:t xml:space="preserve">онкурса представляется в форме видеоролика </w:t>
      </w:r>
      <w:r w:rsidR="0031027B">
        <w:br/>
      </w:r>
      <w:r>
        <w:t>и должна отображать наиболее значимые аспекты профессиональной деятельности и педагогической индивидуальности конкурсанта в контексте особенностей образовательной организации, в которой он работает.</w:t>
      </w:r>
    </w:p>
    <w:p w14:paraId="457F259B" w14:textId="1C4E5F36" w:rsidR="00A82E14" w:rsidRDefault="00CD578B" w:rsidP="00141E1D">
      <w:pPr>
        <w:pStyle w:val="a3"/>
        <w:spacing w:line="242" w:lineRule="auto"/>
        <w:ind w:left="0" w:firstLine="851"/>
        <w:jc w:val="both"/>
      </w:pPr>
      <w:r>
        <w:t>Видеовизитку</w:t>
      </w:r>
      <w:r w:rsidR="009D365A">
        <w:t xml:space="preserve"> </w:t>
      </w:r>
      <w:r w:rsidR="00E36ED6">
        <w:t>"</w:t>
      </w:r>
      <w:r w:rsidR="00743AFD" w:rsidRPr="00743AFD">
        <w:t>Моя профессиональная деятельность</w:t>
      </w:r>
      <w:r w:rsidR="00E36ED6">
        <w:t>"</w:t>
      </w:r>
      <w:r w:rsidR="009D365A">
        <w:t xml:space="preserve"> </w:t>
      </w:r>
      <w:r w:rsidR="00743AFD">
        <w:t xml:space="preserve">необходимо разместить </w:t>
      </w:r>
      <w:r w:rsidR="00743AFD" w:rsidRPr="002B5395">
        <w:t>30 октября 2025 года с 10</w:t>
      </w:r>
      <w:r w:rsidR="006B7383">
        <w:t xml:space="preserve"> часов</w:t>
      </w:r>
      <w:r w:rsidR="00952DD3">
        <w:t xml:space="preserve"> до 17 часов</w:t>
      </w:r>
      <w:r w:rsidR="009D365A">
        <w:t xml:space="preserve"> на сайте образовательной организации, в котор</w:t>
      </w:r>
      <w:r w:rsidR="00A82E14">
        <w:t xml:space="preserve">ой работает участник конкурса </w:t>
      </w:r>
      <w:r w:rsidR="00952DD3">
        <w:br/>
      </w:r>
      <w:r w:rsidR="00A82E14">
        <w:t xml:space="preserve">в отдельной вкладке </w:t>
      </w:r>
      <w:r w:rsidR="00E36ED6">
        <w:t>"</w:t>
      </w:r>
      <w:r w:rsidR="009D365A">
        <w:t>Педагог года</w:t>
      </w:r>
      <w:r w:rsidR="00E36ED6">
        <w:t>"</w:t>
      </w:r>
      <w:r w:rsidR="00A82E14">
        <w:t xml:space="preserve"> с удобной навигацией</w:t>
      </w:r>
      <w:r w:rsidR="00E14A4A">
        <w:t>.</w:t>
      </w:r>
    </w:p>
    <w:p w14:paraId="6C4FD5CE" w14:textId="7EC4DC61" w:rsidR="00BE0C9F" w:rsidRPr="002B5395" w:rsidRDefault="00BE0C9F" w:rsidP="00141E1D">
      <w:pPr>
        <w:pStyle w:val="a3"/>
        <w:spacing w:line="242" w:lineRule="auto"/>
        <w:ind w:left="0" w:firstLine="851"/>
        <w:jc w:val="both"/>
      </w:pPr>
      <w:r w:rsidRPr="002B5395">
        <w:t xml:space="preserve">Оценка выполнения конкурсного испытания осуществляется </w:t>
      </w:r>
      <w:r w:rsidR="0031027B">
        <w:br/>
      </w:r>
      <w:r w:rsidR="00952DD3">
        <w:t xml:space="preserve">по следующим </w:t>
      </w:r>
      <w:r w:rsidRPr="002B5395">
        <w:t>критериям:</w:t>
      </w:r>
    </w:p>
    <w:p w14:paraId="367FB3D2" w14:textId="7876CD1B" w:rsidR="00CD578B" w:rsidRDefault="00CD578B" w:rsidP="00141E1D">
      <w:pPr>
        <w:tabs>
          <w:tab w:val="left" w:pos="1273"/>
        </w:tabs>
        <w:spacing w:line="321" w:lineRule="exact"/>
        <w:ind w:firstLine="851"/>
        <w:jc w:val="both"/>
        <w:rPr>
          <w:sz w:val="28"/>
        </w:rPr>
      </w:pPr>
      <w:r>
        <w:rPr>
          <w:sz w:val="28"/>
        </w:rPr>
        <w:t>к</w:t>
      </w:r>
      <w:r w:rsidRPr="00CD578B">
        <w:rPr>
          <w:sz w:val="28"/>
        </w:rPr>
        <w:t>оммуникативная и речевая культура</w:t>
      </w:r>
      <w:r>
        <w:rPr>
          <w:sz w:val="28"/>
        </w:rPr>
        <w:t>;</w:t>
      </w:r>
    </w:p>
    <w:p w14:paraId="405763B1" w14:textId="61476854" w:rsidR="00CD578B" w:rsidRDefault="00CD578B" w:rsidP="00141E1D">
      <w:pPr>
        <w:tabs>
          <w:tab w:val="left" w:pos="1273"/>
        </w:tabs>
        <w:spacing w:line="321" w:lineRule="exact"/>
        <w:ind w:firstLine="851"/>
        <w:jc w:val="both"/>
        <w:rPr>
          <w:sz w:val="28"/>
        </w:rPr>
      </w:pPr>
      <w:r>
        <w:rPr>
          <w:sz w:val="28"/>
        </w:rPr>
        <w:t>у</w:t>
      </w:r>
      <w:r w:rsidRPr="00CD578B">
        <w:rPr>
          <w:sz w:val="28"/>
        </w:rPr>
        <w:t>мение представить</w:t>
      </w:r>
      <w:r w:rsidRPr="00CD578B">
        <w:t xml:space="preserve"> </w:t>
      </w:r>
      <w:r>
        <w:rPr>
          <w:sz w:val="28"/>
        </w:rPr>
        <w:t>проблемы, задачи</w:t>
      </w:r>
      <w:r w:rsidR="00AA6D39">
        <w:rPr>
          <w:sz w:val="28"/>
        </w:rPr>
        <w:t xml:space="preserve"> </w:t>
      </w:r>
      <w:r>
        <w:rPr>
          <w:sz w:val="28"/>
        </w:rPr>
        <w:t xml:space="preserve">и </w:t>
      </w:r>
      <w:r w:rsidRPr="00CD578B">
        <w:rPr>
          <w:sz w:val="28"/>
        </w:rPr>
        <w:t>результаты</w:t>
      </w:r>
      <w:r w:rsidR="00AA6D39">
        <w:rPr>
          <w:sz w:val="28"/>
        </w:rPr>
        <w:t xml:space="preserve"> </w:t>
      </w:r>
      <w:r w:rsidRPr="00CD578B">
        <w:rPr>
          <w:sz w:val="28"/>
        </w:rPr>
        <w:t xml:space="preserve">своей </w:t>
      </w:r>
      <w:r w:rsidR="00AA6D39">
        <w:rPr>
          <w:sz w:val="28"/>
        </w:rPr>
        <w:t>п</w:t>
      </w:r>
      <w:r w:rsidRPr="00CD578B">
        <w:rPr>
          <w:sz w:val="28"/>
        </w:rPr>
        <w:t>едагогической деятельности;</w:t>
      </w:r>
      <w:r>
        <w:rPr>
          <w:sz w:val="28"/>
        </w:rPr>
        <w:t xml:space="preserve"> </w:t>
      </w:r>
    </w:p>
    <w:p w14:paraId="59BBB0CA" w14:textId="31E960D4" w:rsidR="00CD578B" w:rsidRDefault="00CD578B" w:rsidP="00141E1D">
      <w:pPr>
        <w:tabs>
          <w:tab w:val="left" w:pos="1273"/>
        </w:tabs>
        <w:spacing w:line="321" w:lineRule="exact"/>
        <w:ind w:firstLine="851"/>
        <w:jc w:val="both"/>
        <w:rPr>
          <w:sz w:val="28"/>
        </w:rPr>
      </w:pPr>
      <w:r>
        <w:rPr>
          <w:sz w:val="28"/>
        </w:rPr>
        <w:t>с</w:t>
      </w:r>
      <w:r w:rsidRPr="00CD578B">
        <w:rPr>
          <w:sz w:val="28"/>
        </w:rPr>
        <w:t>одержательность и информативность</w:t>
      </w:r>
      <w:r>
        <w:rPr>
          <w:sz w:val="28"/>
        </w:rPr>
        <w:t>;</w:t>
      </w:r>
    </w:p>
    <w:p w14:paraId="516411BB" w14:textId="715BAF8F" w:rsidR="003B6986" w:rsidRDefault="009D365A" w:rsidP="00141E1D">
      <w:pPr>
        <w:pStyle w:val="a3"/>
        <w:tabs>
          <w:tab w:val="left" w:pos="2121"/>
          <w:tab w:val="left" w:pos="3284"/>
          <w:tab w:val="left" w:pos="4673"/>
          <w:tab w:val="left" w:pos="6145"/>
          <w:tab w:val="left" w:pos="7363"/>
          <w:tab w:val="left" w:pos="9224"/>
        </w:tabs>
        <w:ind w:left="0" w:firstLine="851"/>
        <w:jc w:val="both"/>
      </w:pPr>
      <w:r>
        <w:rPr>
          <w:spacing w:val="-2"/>
        </w:rPr>
        <w:t>личный</w:t>
      </w:r>
      <w:r w:rsidR="00CD578B">
        <w:t xml:space="preserve"> </w:t>
      </w:r>
      <w:r>
        <w:rPr>
          <w:spacing w:val="-4"/>
        </w:rPr>
        <w:t>имидж</w:t>
      </w:r>
      <w:r w:rsidR="00CD578B">
        <w:t xml:space="preserve"> </w:t>
      </w:r>
      <w:r>
        <w:rPr>
          <w:spacing w:val="-2"/>
        </w:rPr>
        <w:t>педагога</w:t>
      </w:r>
      <w:r w:rsidR="002B5395">
        <w:t xml:space="preserve"> </w:t>
      </w:r>
      <w:r>
        <w:rPr>
          <w:spacing w:val="-2"/>
        </w:rPr>
        <w:t>(обаяние,</w:t>
      </w:r>
      <w:r w:rsidR="002B5395">
        <w:t xml:space="preserve"> </w:t>
      </w:r>
      <w:r>
        <w:rPr>
          <w:spacing w:val="-2"/>
        </w:rPr>
        <w:t>умение</w:t>
      </w:r>
      <w:r w:rsidR="002B5395">
        <w:rPr>
          <w:spacing w:val="-2"/>
        </w:rPr>
        <w:t xml:space="preserve"> </w:t>
      </w:r>
      <w:r>
        <w:rPr>
          <w:spacing w:val="-2"/>
        </w:rPr>
        <w:t>подчеркнуть</w:t>
      </w:r>
      <w:r w:rsidR="002B5395">
        <w:rPr>
          <w:spacing w:val="-2"/>
        </w:rPr>
        <w:t xml:space="preserve"> </w:t>
      </w:r>
      <w:r>
        <w:rPr>
          <w:spacing w:val="-4"/>
        </w:rPr>
        <w:t xml:space="preserve">свои </w:t>
      </w:r>
      <w:r>
        <w:rPr>
          <w:spacing w:val="-2"/>
        </w:rPr>
        <w:t>достоинства);</w:t>
      </w:r>
    </w:p>
    <w:p w14:paraId="07092474" w14:textId="45087ACC" w:rsidR="003B6986" w:rsidRDefault="009D365A" w:rsidP="00141E1D">
      <w:pPr>
        <w:pStyle w:val="a3"/>
        <w:spacing w:line="321" w:lineRule="exact"/>
        <w:ind w:left="0" w:firstLine="851"/>
        <w:jc w:val="both"/>
      </w:pPr>
      <w:r>
        <w:t>креативный</w:t>
      </w:r>
      <w:r>
        <w:rPr>
          <w:spacing w:val="-5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творческие</w:t>
      </w:r>
      <w:r>
        <w:rPr>
          <w:spacing w:val="-7"/>
        </w:rPr>
        <w:t xml:space="preserve"> </w:t>
      </w:r>
      <w:r>
        <w:rPr>
          <w:spacing w:val="-2"/>
        </w:rPr>
        <w:t>решения.</w:t>
      </w:r>
    </w:p>
    <w:p w14:paraId="04C830BD" w14:textId="68D73235" w:rsidR="003B6986" w:rsidRDefault="009D365A" w:rsidP="00141E1D">
      <w:pPr>
        <w:pStyle w:val="a3"/>
        <w:spacing w:line="322" w:lineRule="exact"/>
        <w:ind w:left="0" w:firstLine="851"/>
      </w:pPr>
      <w:r>
        <w:t>Все</w:t>
      </w:r>
      <w:r w:rsidR="00952DD3">
        <w:rPr>
          <w:spacing w:val="20"/>
        </w:rPr>
        <w:t xml:space="preserve"> </w:t>
      </w:r>
      <w:r>
        <w:t>критерии</w:t>
      </w:r>
      <w:r w:rsidR="00952DD3">
        <w:rPr>
          <w:spacing w:val="23"/>
        </w:rPr>
        <w:t xml:space="preserve"> </w:t>
      </w:r>
      <w:r>
        <w:t>являются</w:t>
      </w:r>
      <w:r w:rsidR="00952DD3">
        <w:rPr>
          <w:spacing w:val="22"/>
        </w:rPr>
        <w:t xml:space="preserve"> </w:t>
      </w:r>
      <w:r>
        <w:t>равнозначными</w:t>
      </w:r>
      <w:r w:rsidR="00952DD3">
        <w:rPr>
          <w:spacing w:val="24"/>
        </w:rPr>
        <w:t xml:space="preserve"> </w:t>
      </w:r>
      <w:r>
        <w:t>и</w:t>
      </w:r>
      <w:r w:rsidR="00952DD3">
        <w:rPr>
          <w:spacing w:val="22"/>
        </w:rPr>
        <w:t xml:space="preserve"> </w:t>
      </w:r>
      <w:r>
        <w:t>оцениваются</w:t>
      </w:r>
      <w:r w:rsidR="00952DD3"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5</w:t>
      </w:r>
      <w:r>
        <w:rPr>
          <w:spacing w:val="24"/>
        </w:rPr>
        <w:t xml:space="preserve"> </w:t>
      </w:r>
      <w:r>
        <w:rPr>
          <w:spacing w:val="-2"/>
        </w:rPr>
        <w:t>баллов.</w:t>
      </w:r>
    </w:p>
    <w:p w14:paraId="0F0277CA" w14:textId="1E56B776" w:rsidR="003B6986" w:rsidRDefault="009D365A" w:rsidP="00141E1D">
      <w:pPr>
        <w:pStyle w:val="a3"/>
        <w:spacing w:line="322" w:lineRule="exact"/>
        <w:ind w:left="0" w:firstLine="851"/>
        <w:rPr>
          <w:spacing w:val="-5"/>
        </w:rPr>
      </w:pPr>
      <w:r>
        <w:t>Максимальный</w:t>
      </w:r>
      <w:r>
        <w:rPr>
          <w:spacing w:val="-6"/>
        </w:rPr>
        <w:t xml:space="preserve"> </w:t>
      </w:r>
      <w:r>
        <w:t>общий</w:t>
      </w:r>
      <w:r>
        <w:rPr>
          <w:spacing w:val="-6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CD578B">
        <w:rPr>
          <w:spacing w:val="-5"/>
        </w:rPr>
        <w:t>25</w:t>
      </w:r>
      <w:r>
        <w:rPr>
          <w:spacing w:val="-5"/>
        </w:rPr>
        <w:t>.</w:t>
      </w:r>
    </w:p>
    <w:p w14:paraId="63076781" w14:textId="7EDEF745" w:rsidR="00CD578B" w:rsidRPr="00412950" w:rsidRDefault="002B5395" w:rsidP="00141E1D">
      <w:pPr>
        <w:tabs>
          <w:tab w:val="left" w:pos="1271"/>
        </w:tabs>
        <w:ind w:firstLine="851"/>
        <w:rPr>
          <w:b/>
          <w:i/>
          <w:sz w:val="28"/>
        </w:rPr>
      </w:pPr>
      <w:r>
        <w:rPr>
          <w:sz w:val="28"/>
        </w:rPr>
        <w:t xml:space="preserve">17. </w:t>
      </w:r>
      <w:r w:rsidR="00A82E14" w:rsidRPr="002B5395">
        <w:rPr>
          <w:sz w:val="28"/>
        </w:rPr>
        <w:t xml:space="preserve">Публичная лекция </w:t>
      </w:r>
      <w:r w:rsidR="00E36ED6">
        <w:rPr>
          <w:sz w:val="28"/>
        </w:rPr>
        <w:t>"</w:t>
      </w:r>
      <w:r w:rsidR="00A82E14" w:rsidRPr="002B5395">
        <w:rPr>
          <w:sz w:val="28"/>
        </w:rPr>
        <w:t>Методическая мастерская</w:t>
      </w:r>
      <w:r w:rsidR="00E36ED6">
        <w:rPr>
          <w:sz w:val="28"/>
        </w:rPr>
        <w:t>"</w:t>
      </w:r>
    </w:p>
    <w:p w14:paraId="2F4EF02E" w14:textId="5AD8A066" w:rsidR="00CD578B" w:rsidRPr="00CD578B" w:rsidRDefault="00CD578B" w:rsidP="00141E1D">
      <w:pPr>
        <w:tabs>
          <w:tab w:val="left" w:pos="1271"/>
        </w:tabs>
        <w:ind w:firstLine="851"/>
        <w:jc w:val="both"/>
        <w:rPr>
          <w:sz w:val="28"/>
        </w:rPr>
      </w:pPr>
      <w:r w:rsidRPr="002B5395">
        <w:rPr>
          <w:sz w:val="28"/>
        </w:rPr>
        <w:t>Цель</w:t>
      </w:r>
      <w:r w:rsidRPr="00CD578B">
        <w:rPr>
          <w:sz w:val="28"/>
        </w:rPr>
        <w:t>: д</w:t>
      </w:r>
      <w:r>
        <w:rPr>
          <w:sz w:val="28"/>
        </w:rPr>
        <w:t>емонстрация понимания участником</w:t>
      </w:r>
      <w:r w:rsidRPr="00CD578B">
        <w:rPr>
          <w:sz w:val="28"/>
        </w:rPr>
        <w:t xml:space="preserve"> Конкурса позиционирования педагогически целесообразных идей и подходов в решении актуальных социокультурных задач образования, умения вести профессиональный диалог с аудиторией, способности быть лидерами общественного мнения и популяризировать педагогическую профессию.</w:t>
      </w:r>
    </w:p>
    <w:p w14:paraId="0260D348" w14:textId="20CCD9D5" w:rsidR="00CD578B" w:rsidRPr="00CD578B" w:rsidRDefault="00CD578B" w:rsidP="00141E1D">
      <w:pPr>
        <w:tabs>
          <w:tab w:val="left" w:pos="1271"/>
        </w:tabs>
        <w:ind w:firstLine="851"/>
        <w:jc w:val="both"/>
        <w:rPr>
          <w:sz w:val="28"/>
        </w:rPr>
      </w:pPr>
      <w:r w:rsidRPr="00CD578B">
        <w:rPr>
          <w:sz w:val="28"/>
        </w:rPr>
        <w:t xml:space="preserve">Формат конкурсного испытания: открытое публичное выступление. </w:t>
      </w:r>
    </w:p>
    <w:p w14:paraId="6DF398A3" w14:textId="77777777" w:rsidR="002B5395" w:rsidRDefault="00CD578B" w:rsidP="00141E1D">
      <w:pPr>
        <w:tabs>
          <w:tab w:val="left" w:pos="1271"/>
        </w:tabs>
        <w:ind w:firstLine="851"/>
        <w:jc w:val="both"/>
        <w:rPr>
          <w:sz w:val="28"/>
        </w:rPr>
      </w:pPr>
      <w:r w:rsidRPr="00CD578B">
        <w:rPr>
          <w:sz w:val="28"/>
        </w:rPr>
        <w:t>Регламент: пр</w:t>
      </w:r>
      <w:r w:rsidR="004F4D5D">
        <w:rPr>
          <w:sz w:val="28"/>
        </w:rPr>
        <w:t>одолжительность выступления до 7</w:t>
      </w:r>
      <w:r w:rsidRPr="00CD578B">
        <w:rPr>
          <w:sz w:val="28"/>
        </w:rPr>
        <w:t xml:space="preserve"> минут. Каждому </w:t>
      </w:r>
      <w:r w:rsidR="004F4D5D">
        <w:rPr>
          <w:sz w:val="28"/>
        </w:rPr>
        <w:t xml:space="preserve">участнику </w:t>
      </w:r>
      <w:r w:rsidRPr="00CD578B">
        <w:rPr>
          <w:sz w:val="28"/>
        </w:rPr>
        <w:t xml:space="preserve">конкурса предоставляется возможность использования </w:t>
      </w:r>
      <w:r w:rsidR="002B5395">
        <w:rPr>
          <w:sz w:val="28"/>
        </w:rPr>
        <w:t>аудиовизуального сопровождения.</w:t>
      </w:r>
    </w:p>
    <w:p w14:paraId="34226262" w14:textId="35338E7D" w:rsidR="00CD578B" w:rsidRPr="00CD578B" w:rsidRDefault="00CD578B" w:rsidP="00141E1D">
      <w:pPr>
        <w:tabs>
          <w:tab w:val="left" w:pos="1271"/>
        </w:tabs>
        <w:ind w:firstLine="851"/>
        <w:jc w:val="both"/>
        <w:rPr>
          <w:sz w:val="28"/>
        </w:rPr>
      </w:pPr>
      <w:r w:rsidRPr="00CD578B">
        <w:rPr>
          <w:sz w:val="28"/>
        </w:rPr>
        <w:t>Тему (проблему) публичного выступления финалист конкурса выбирает самостоятельно.</w:t>
      </w:r>
    </w:p>
    <w:p w14:paraId="540B562A" w14:textId="22ADF7A5" w:rsidR="00141E1D" w:rsidRDefault="00CD578B" w:rsidP="00952DD3">
      <w:pPr>
        <w:tabs>
          <w:tab w:val="left" w:pos="1271"/>
        </w:tabs>
        <w:ind w:firstLine="851"/>
        <w:jc w:val="both"/>
        <w:rPr>
          <w:sz w:val="28"/>
        </w:rPr>
      </w:pPr>
      <w:r w:rsidRPr="00CD578B">
        <w:rPr>
          <w:sz w:val="28"/>
        </w:rPr>
        <w:t xml:space="preserve">Оценка выполнения конкурсного испытания осуществляется по трем </w:t>
      </w:r>
      <w:r w:rsidR="00BE0C9F">
        <w:rPr>
          <w:sz w:val="28"/>
        </w:rPr>
        <w:t>критериям</w:t>
      </w:r>
      <w:r w:rsidR="002B5395">
        <w:rPr>
          <w:sz w:val="28"/>
        </w:rPr>
        <w:t>:</w:t>
      </w:r>
      <w:r w:rsidRPr="00CD578B">
        <w:rPr>
          <w:sz w:val="28"/>
        </w:rPr>
        <w:t xml:space="preserve"> </w:t>
      </w:r>
      <w:r w:rsidR="00141E1D">
        <w:rPr>
          <w:sz w:val="28"/>
        </w:rPr>
        <w:br w:type="page"/>
      </w:r>
    </w:p>
    <w:p w14:paraId="33301191" w14:textId="62B34FA9" w:rsidR="00CD578B" w:rsidRDefault="002B5395" w:rsidP="00141E1D">
      <w:pPr>
        <w:tabs>
          <w:tab w:val="left" w:pos="1271"/>
        </w:tabs>
        <w:ind w:firstLine="851"/>
        <w:jc w:val="both"/>
        <w:rPr>
          <w:sz w:val="28"/>
        </w:rPr>
      </w:pPr>
      <w:r>
        <w:rPr>
          <w:sz w:val="28"/>
        </w:rPr>
        <w:lastRenderedPageBreak/>
        <w:t>п</w:t>
      </w:r>
      <w:r w:rsidR="004F4D5D" w:rsidRPr="004F4D5D">
        <w:rPr>
          <w:sz w:val="28"/>
        </w:rPr>
        <w:t xml:space="preserve">онимание тенденций развития отечественного образования и вопросов государственной </w:t>
      </w:r>
      <w:r w:rsidR="004F4D5D">
        <w:rPr>
          <w:sz w:val="28"/>
        </w:rPr>
        <w:t>образовательной политики;</w:t>
      </w:r>
    </w:p>
    <w:p w14:paraId="561EAC75" w14:textId="4F5D36F1" w:rsidR="00CD578B" w:rsidRDefault="002B5395" w:rsidP="00141E1D">
      <w:pPr>
        <w:tabs>
          <w:tab w:val="left" w:pos="1271"/>
        </w:tabs>
        <w:ind w:firstLine="851"/>
        <w:jc w:val="both"/>
        <w:rPr>
          <w:sz w:val="28"/>
        </w:rPr>
      </w:pPr>
      <w:r>
        <w:rPr>
          <w:sz w:val="28"/>
        </w:rPr>
        <w:t>г</w:t>
      </w:r>
      <w:r w:rsidR="004F4D5D" w:rsidRPr="004F4D5D">
        <w:rPr>
          <w:sz w:val="28"/>
        </w:rPr>
        <w:t xml:space="preserve">лубина и нестандартность суждений, обоснованность </w:t>
      </w:r>
      <w:r w:rsidR="00141E1D">
        <w:rPr>
          <w:sz w:val="28"/>
        </w:rPr>
        <w:br/>
      </w:r>
      <w:r w:rsidR="004F4D5D" w:rsidRPr="004F4D5D">
        <w:rPr>
          <w:sz w:val="28"/>
        </w:rPr>
        <w:t>и конструктивность предложений</w:t>
      </w:r>
      <w:r w:rsidR="004F4D5D">
        <w:rPr>
          <w:sz w:val="28"/>
        </w:rPr>
        <w:t>;</w:t>
      </w:r>
    </w:p>
    <w:p w14:paraId="71CAFAF6" w14:textId="6A40A053" w:rsidR="00CD578B" w:rsidRDefault="002B5395" w:rsidP="00141E1D">
      <w:pPr>
        <w:tabs>
          <w:tab w:val="left" w:pos="1271"/>
        </w:tabs>
        <w:ind w:firstLine="851"/>
        <w:jc w:val="both"/>
        <w:rPr>
          <w:sz w:val="28"/>
        </w:rPr>
      </w:pPr>
      <w:r>
        <w:rPr>
          <w:sz w:val="28"/>
        </w:rPr>
        <w:t>п</w:t>
      </w:r>
      <w:r w:rsidR="004F4D5D" w:rsidRPr="004F4D5D">
        <w:rPr>
          <w:sz w:val="28"/>
        </w:rPr>
        <w:t>роявленная личная позиция и коммуникативная культура</w:t>
      </w:r>
      <w:r w:rsidR="004F4D5D">
        <w:rPr>
          <w:sz w:val="28"/>
        </w:rPr>
        <w:t>.</w:t>
      </w:r>
    </w:p>
    <w:p w14:paraId="130AB63E" w14:textId="4C537215" w:rsidR="00CD578B" w:rsidRDefault="002B5395" w:rsidP="00141E1D">
      <w:pPr>
        <w:tabs>
          <w:tab w:val="left" w:pos="1271"/>
        </w:tabs>
        <w:ind w:firstLine="851"/>
        <w:jc w:val="both"/>
        <w:rPr>
          <w:sz w:val="28"/>
        </w:rPr>
      </w:pPr>
      <w:r w:rsidRPr="00CD578B">
        <w:rPr>
          <w:sz w:val="28"/>
        </w:rPr>
        <w:t xml:space="preserve">Максимальный общий </w:t>
      </w:r>
      <w:r>
        <w:rPr>
          <w:sz w:val="28"/>
        </w:rPr>
        <w:t>балл за выполнение испытания – 1</w:t>
      </w:r>
      <w:r w:rsidRPr="00CD578B">
        <w:rPr>
          <w:sz w:val="28"/>
        </w:rPr>
        <w:t>5.</w:t>
      </w:r>
    </w:p>
    <w:p w14:paraId="0132FE54" w14:textId="5AADE4EA" w:rsidR="003B6986" w:rsidRDefault="002B5395" w:rsidP="00141E1D">
      <w:pPr>
        <w:pStyle w:val="a3"/>
        <w:tabs>
          <w:tab w:val="left" w:pos="1498"/>
          <w:tab w:val="left" w:pos="2917"/>
          <w:tab w:val="left" w:pos="4049"/>
          <w:tab w:val="left" w:pos="5116"/>
          <w:tab w:val="left" w:pos="6732"/>
          <w:tab w:val="left" w:pos="8345"/>
        </w:tabs>
        <w:ind w:left="0" w:firstLine="851"/>
        <w:jc w:val="both"/>
      </w:pPr>
      <w:r>
        <w:rPr>
          <w:spacing w:val="-6"/>
        </w:rPr>
        <w:t>18.</w:t>
      </w:r>
      <w:r w:rsidR="00E14A4A">
        <w:rPr>
          <w:spacing w:val="-6"/>
        </w:rPr>
        <w:t xml:space="preserve">  По итогам конкурсных испытаний </w:t>
      </w:r>
      <w:r w:rsidR="009D365A">
        <w:rPr>
          <w:spacing w:val="-2"/>
        </w:rPr>
        <w:t>участники,</w:t>
      </w:r>
      <w:r w:rsidR="00AA7F95">
        <w:t xml:space="preserve"> </w:t>
      </w:r>
      <w:r w:rsidR="009D365A">
        <w:rPr>
          <w:spacing w:val="-2"/>
        </w:rPr>
        <w:t>набравшие</w:t>
      </w:r>
      <w:r w:rsidR="00E14A4A">
        <w:t xml:space="preserve"> </w:t>
      </w:r>
      <w:r w:rsidR="009D365A">
        <w:rPr>
          <w:spacing w:val="-2"/>
        </w:rPr>
        <w:t xml:space="preserve">наибольшее </w:t>
      </w:r>
      <w:r w:rsidR="009D365A">
        <w:t xml:space="preserve">количество баллов в </w:t>
      </w:r>
      <w:r w:rsidR="00E14A4A">
        <w:t>первом туре, проходят во второй</w:t>
      </w:r>
      <w:r w:rsidR="009D365A">
        <w:t xml:space="preserve"> тур конкурса.</w:t>
      </w:r>
    </w:p>
    <w:p w14:paraId="5CBF43F3" w14:textId="005992B7" w:rsidR="00AA7F95" w:rsidRDefault="002B5395" w:rsidP="00141E1D">
      <w:pPr>
        <w:tabs>
          <w:tab w:val="left" w:pos="1272"/>
        </w:tabs>
        <w:ind w:firstLine="851"/>
        <w:jc w:val="both"/>
        <w:rPr>
          <w:sz w:val="28"/>
        </w:rPr>
      </w:pPr>
      <w:r>
        <w:rPr>
          <w:sz w:val="28"/>
        </w:rPr>
        <w:t>19.</w:t>
      </w:r>
      <w:r w:rsidR="00E14A4A">
        <w:rPr>
          <w:sz w:val="28"/>
        </w:rPr>
        <w:t xml:space="preserve"> Второй </w:t>
      </w:r>
      <w:r w:rsidR="009D365A" w:rsidRPr="00AA7F95">
        <w:rPr>
          <w:sz w:val="28"/>
        </w:rPr>
        <w:t>тур к</w:t>
      </w:r>
      <w:r w:rsidR="004F4D5D" w:rsidRPr="00AA7F95">
        <w:rPr>
          <w:sz w:val="28"/>
        </w:rPr>
        <w:t>онкурса состоится в период с 17 по 27 нояб</w:t>
      </w:r>
      <w:r w:rsidR="009D365A" w:rsidRPr="00AA7F95">
        <w:rPr>
          <w:sz w:val="28"/>
        </w:rPr>
        <w:t>ря</w:t>
      </w:r>
      <w:r>
        <w:rPr>
          <w:sz w:val="28"/>
        </w:rPr>
        <w:t xml:space="preserve"> 2025 года</w:t>
      </w:r>
      <w:r w:rsidR="009D365A" w:rsidRPr="00AA7F95">
        <w:rPr>
          <w:sz w:val="28"/>
        </w:rPr>
        <w:t xml:space="preserve"> </w:t>
      </w:r>
      <w:r w:rsidR="0031027B">
        <w:rPr>
          <w:sz w:val="28"/>
        </w:rPr>
        <w:br/>
      </w:r>
      <w:r w:rsidR="009D365A" w:rsidRPr="00AA7F95">
        <w:rPr>
          <w:sz w:val="28"/>
        </w:rPr>
        <w:t>и</w:t>
      </w:r>
      <w:r w:rsidR="00E14A4A">
        <w:rPr>
          <w:sz w:val="28"/>
        </w:rPr>
        <w:t xml:space="preserve"> включает</w:t>
      </w:r>
      <w:r w:rsidR="009D365A" w:rsidRPr="00AA7F95">
        <w:rPr>
          <w:sz w:val="28"/>
        </w:rPr>
        <w:t xml:space="preserve"> в себя</w:t>
      </w:r>
      <w:r w:rsidR="00E14A4A">
        <w:rPr>
          <w:sz w:val="28"/>
        </w:rPr>
        <w:t xml:space="preserve"> следующие испытания</w:t>
      </w:r>
      <w:r w:rsidR="004F4D5D" w:rsidRPr="00AA7F95">
        <w:rPr>
          <w:sz w:val="28"/>
        </w:rPr>
        <w:t xml:space="preserve">: </w:t>
      </w:r>
      <w:r w:rsidR="009D365A" w:rsidRPr="00AA7F95">
        <w:rPr>
          <w:sz w:val="28"/>
        </w:rPr>
        <w:t xml:space="preserve"> </w:t>
      </w:r>
    </w:p>
    <w:p w14:paraId="6DBF7569" w14:textId="789EC4FF" w:rsidR="004F4D5D" w:rsidRPr="002B5395" w:rsidRDefault="002B5395" w:rsidP="00141E1D">
      <w:pPr>
        <w:tabs>
          <w:tab w:val="left" w:pos="1272"/>
        </w:tabs>
        <w:ind w:firstLine="851"/>
        <w:jc w:val="both"/>
        <w:rPr>
          <w:sz w:val="28"/>
        </w:rPr>
      </w:pPr>
      <w:r>
        <w:rPr>
          <w:sz w:val="28"/>
        </w:rPr>
        <w:t>д</w:t>
      </w:r>
      <w:r w:rsidR="00E14A4A" w:rsidRPr="002B5395">
        <w:rPr>
          <w:sz w:val="28"/>
        </w:rPr>
        <w:t>ля учителей-предметников и педагог</w:t>
      </w:r>
      <w:r>
        <w:rPr>
          <w:sz w:val="28"/>
        </w:rPr>
        <w:t xml:space="preserve">ов дополнительного образования – </w:t>
      </w:r>
      <w:r w:rsidR="004F4D5D" w:rsidRPr="00AA7F95">
        <w:rPr>
          <w:sz w:val="28"/>
        </w:rPr>
        <w:t xml:space="preserve">проведение </w:t>
      </w:r>
      <w:r w:rsidR="00E36ED6">
        <w:rPr>
          <w:sz w:val="28"/>
        </w:rPr>
        <w:t>"</w:t>
      </w:r>
      <w:r w:rsidR="004F4D5D" w:rsidRPr="00AA7F95">
        <w:rPr>
          <w:sz w:val="28"/>
        </w:rPr>
        <w:t>Учебного занятия/</w:t>
      </w:r>
      <w:r w:rsidR="00952DD3">
        <w:rPr>
          <w:sz w:val="28"/>
        </w:rPr>
        <w:t xml:space="preserve"> </w:t>
      </w:r>
      <w:r w:rsidR="004F4D5D" w:rsidRPr="00AA7F95">
        <w:rPr>
          <w:sz w:val="28"/>
        </w:rPr>
        <w:t>урока</w:t>
      </w:r>
      <w:r w:rsidR="00E36ED6">
        <w:rPr>
          <w:sz w:val="28"/>
        </w:rPr>
        <w:t>"</w:t>
      </w:r>
      <w:r w:rsidR="00AA7F95">
        <w:rPr>
          <w:sz w:val="28"/>
        </w:rPr>
        <w:t xml:space="preserve">, </w:t>
      </w:r>
      <w:r>
        <w:rPr>
          <w:sz w:val="28"/>
        </w:rPr>
        <w:t>п</w:t>
      </w:r>
      <w:r w:rsidR="00A34393" w:rsidRPr="002B5395">
        <w:rPr>
          <w:sz w:val="28"/>
        </w:rPr>
        <w:t>ресс-конференция</w:t>
      </w:r>
      <w:r w:rsidR="00141E1D">
        <w:rPr>
          <w:sz w:val="28"/>
        </w:rPr>
        <w:t xml:space="preserve"> "</w:t>
      </w:r>
      <w:r w:rsidR="00141E1D" w:rsidRPr="002B5395">
        <w:rPr>
          <w:sz w:val="28"/>
        </w:rPr>
        <w:t>Профессиональный</w:t>
      </w:r>
      <w:r w:rsidR="00A34393" w:rsidRPr="002B5395">
        <w:rPr>
          <w:sz w:val="28"/>
        </w:rPr>
        <w:t xml:space="preserve"> разговор</w:t>
      </w:r>
      <w:r w:rsidR="00E36ED6">
        <w:rPr>
          <w:sz w:val="28"/>
        </w:rPr>
        <w:t>"</w:t>
      </w:r>
      <w:r>
        <w:rPr>
          <w:sz w:val="28"/>
        </w:rPr>
        <w:t>;</w:t>
      </w:r>
    </w:p>
    <w:p w14:paraId="2A6DB043" w14:textId="075E186D" w:rsidR="00E14A4A" w:rsidRDefault="002B5395" w:rsidP="00141E1D">
      <w:pPr>
        <w:tabs>
          <w:tab w:val="left" w:pos="1272"/>
        </w:tabs>
        <w:ind w:firstLine="851"/>
        <w:jc w:val="both"/>
        <w:rPr>
          <w:sz w:val="28"/>
        </w:rPr>
      </w:pPr>
      <w:r w:rsidRPr="002B5395">
        <w:rPr>
          <w:sz w:val="28"/>
        </w:rPr>
        <w:t>для классных руководителей</w:t>
      </w:r>
      <w:r>
        <w:rPr>
          <w:i/>
          <w:sz w:val="28"/>
        </w:rPr>
        <w:t xml:space="preserve"> – </w:t>
      </w:r>
      <w:r w:rsidRPr="002B5395">
        <w:rPr>
          <w:sz w:val="28"/>
        </w:rPr>
        <w:t>к</w:t>
      </w:r>
      <w:r w:rsidR="00091197">
        <w:rPr>
          <w:sz w:val="28"/>
        </w:rPr>
        <w:t xml:space="preserve">онкурсное испытание </w:t>
      </w:r>
      <w:r w:rsidR="00E36ED6">
        <w:rPr>
          <w:sz w:val="28"/>
        </w:rPr>
        <w:t>"</w:t>
      </w:r>
      <w:r w:rsidR="00A808C8">
        <w:rPr>
          <w:sz w:val="28"/>
        </w:rPr>
        <w:t xml:space="preserve">Разговор </w:t>
      </w:r>
      <w:r w:rsidR="0031027B">
        <w:rPr>
          <w:sz w:val="28"/>
        </w:rPr>
        <w:br/>
      </w:r>
      <w:r w:rsidR="00A808C8">
        <w:rPr>
          <w:sz w:val="28"/>
        </w:rPr>
        <w:t>со школьниками</w:t>
      </w:r>
      <w:r w:rsidR="00E36ED6">
        <w:rPr>
          <w:sz w:val="28"/>
        </w:rPr>
        <w:t>"</w:t>
      </w:r>
      <w:r w:rsidR="00865FE2">
        <w:rPr>
          <w:sz w:val="28"/>
        </w:rPr>
        <w:t xml:space="preserve">, </w:t>
      </w:r>
      <w:r>
        <w:rPr>
          <w:sz w:val="28"/>
        </w:rPr>
        <w:t>п</w:t>
      </w:r>
      <w:r w:rsidR="00E14A4A" w:rsidRPr="00E14A4A">
        <w:rPr>
          <w:sz w:val="28"/>
        </w:rPr>
        <w:t xml:space="preserve">ресс-конференция </w:t>
      </w:r>
      <w:r w:rsidR="00E36ED6">
        <w:rPr>
          <w:sz w:val="28"/>
        </w:rPr>
        <w:t>"</w:t>
      </w:r>
      <w:r w:rsidR="00E14A4A" w:rsidRPr="00E14A4A">
        <w:rPr>
          <w:sz w:val="28"/>
        </w:rPr>
        <w:t>Профессиональный разговор</w:t>
      </w:r>
      <w:r w:rsidR="00E36ED6">
        <w:rPr>
          <w:sz w:val="28"/>
        </w:rPr>
        <w:t>"</w:t>
      </w:r>
      <w:r w:rsidR="00E14A4A" w:rsidRPr="00E14A4A">
        <w:rPr>
          <w:sz w:val="28"/>
        </w:rPr>
        <w:t>.</w:t>
      </w:r>
    </w:p>
    <w:p w14:paraId="18F29D19" w14:textId="09E25FBD" w:rsidR="008D31E1" w:rsidRPr="00734057" w:rsidRDefault="00734057" w:rsidP="00141E1D">
      <w:pPr>
        <w:tabs>
          <w:tab w:val="left" w:pos="1272"/>
        </w:tabs>
        <w:ind w:firstLine="851"/>
        <w:jc w:val="both"/>
        <w:rPr>
          <w:sz w:val="28"/>
        </w:rPr>
      </w:pPr>
      <w:r>
        <w:rPr>
          <w:sz w:val="28"/>
        </w:rPr>
        <w:t>Д</w:t>
      </w:r>
      <w:r w:rsidRPr="00734057">
        <w:rPr>
          <w:sz w:val="28"/>
        </w:rPr>
        <w:t xml:space="preserve">ата, время, место проведения </w:t>
      </w:r>
      <w:r>
        <w:rPr>
          <w:sz w:val="28"/>
        </w:rPr>
        <w:t>конкурсных испытаний будет сообщено дополнительно.</w:t>
      </w:r>
    </w:p>
    <w:p w14:paraId="702A1945" w14:textId="6511CA95" w:rsidR="00A34393" w:rsidRPr="00734057" w:rsidRDefault="002B5395" w:rsidP="00141E1D">
      <w:pPr>
        <w:ind w:firstLine="851"/>
        <w:rPr>
          <w:b/>
          <w:i/>
          <w:sz w:val="28"/>
        </w:rPr>
      </w:pPr>
      <w:r>
        <w:rPr>
          <w:sz w:val="28"/>
        </w:rPr>
        <w:t>20.</w:t>
      </w:r>
      <w:r w:rsidR="00734057">
        <w:rPr>
          <w:b/>
          <w:i/>
          <w:sz w:val="28"/>
        </w:rPr>
        <w:t xml:space="preserve"> </w:t>
      </w:r>
      <w:r w:rsidR="00EA05E9" w:rsidRPr="002B5395">
        <w:rPr>
          <w:sz w:val="28"/>
        </w:rPr>
        <w:t xml:space="preserve">Конкурсное испытание </w:t>
      </w:r>
      <w:r w:rsidR="00E36ED6">
        <w:rPr>
          <w:sz w:val="28"/>
        </w:rPr>
        <w:t>"</w:t>
      </w:r>
      <w:r w:rsidR="00EA05E9" w:rsidRPr="002B5395">
        <w:rPr>
          <w:sz w:val="28"/>
        </w:rPr>
        <w:t>Урок</w:t>
      </w:r>
      <w:r w:rsidR="00E36ED6">
        <w:rPr>
          <w:sz w:val="28"/>
        </w:rPr>
        <w:t>"</w:t>
      </w:r>
      <w:r w:rsidR="00A34393" w:rsidRPr="002B5395">
        <w:rPr>
          <w:sz w:val="28"/>
        </w:rPr>
        <w:t>.</w:t>
      </w:r>
    </w:p>
    <w:p w14:paraId="1A185AF7" w14:textId="3FDBCBF1" w:rsidR="00A34393" w:rsidRPr="00A34393" w:rsidRDefault="00A34393" w:rsidP="00141E1D">
      <w:pPr>
        <w:pStyle w:val="a4"/>
        <w:ind w:left="0" w:firstLine="851"/>
        <w:rPr>
          <w:sz w:val="28"/>
        </w:rPr>
      </w:pPr>
      <w:r w:rsidRPr="00A34393">
        <w:rPr>
          <w:sz w:val="28"/>
        </w:rPr>
        <w:t xml:space="preserve">Цель: демонстрация конкурсантом профессиональных компетенций </w:t>
      </w:r>
      <w:r w:rsidR="0031027B">
        <w:rPr>
          <w:sz w:val="28"/>
        </w:rPr>
        <w:br/>
      </w:r>
      <w:r w:rsidRPr="00A34393">
        <w:rPr>
          <w:sz w:val="28"/>
        </w:rPr>
        <w:t>в области подготовки, проведения и анализа урока</w:t>
      </w:r>
      <w:r w:rsidR="00AA7F95">
        <w:rPr>
          <w:sz w:val="28"/>
        </w:rPr>
        <w:t>/занятия</w:t>
      </w:r>
      <w:r w:rsidRPr="00A34393">
        <w:rPr>
          <w:sz w:val="28"/>
        </w:rPr>
        <w:t xml:space="preserve"> как основной формы организации учебно-воспитательного процесса.</w:t>
      </w:r>
    </w:p>
    <w:p w14:paraId="3366629D" w14:textId="1B20B119" w:rsidR="00A34393" w:rsidRPr="00A34393" w:rsidRDefault="00A34393" w:rsidP="00141E1D">
      <w:pPr>
        <w:pStyle w:val="a4"/>
        <w:ind w:left="0" w:firstLine="851"/>
        <w:rPr>
          <w:sz w:val="28"/>
        </w:rPr>
      </w:pPr>
      <w:r w:rsidRPr="00A34393">
        <w:rPr>
          <w:sz w:val="28"/>
        </w:rPr>
        <w:t xml:space="preserve">Формат: урок по учебному предмету проводится конкурсантом </w:t>
      </w:r>
      <w:r w:rsidR="0031027B">
        <w:rPr>
          <w:sz w:val="28"/>
        </w:rPr>
        <w:br/>
      </w:r>
      <w:r w:rsidRPr="00A34393">
        <w:rPr>
          <w:sz w:val="28"/>
        </w:rPr>
        <w:t xml:space="preserve">в общеобразовательной организации, утверждённой </w:t>
      </w:r>
      <w:r w:rsidR="00EA05E9">
        <w:rPr>
          <w:sz w:val="28"/>
        </w:rPr>
        <w:t xml:space="preserve">Исполнителем конкурса </w:t>
      </w:r>
      <w:r w:rsidR="0031027B">
        <w:rPr>
          <w:sz w:val="28"/>
        </w:rPr>
        <w:br/>
      </w:r>
      <w:r w:rsidRPr="00A34393">
        <w:rPr>
          <w:sz w:val="28"/>
        </w:rPr>
        <w:t>в качестве площадки</w:t>
      </w:r>
      <w:r w:rsidR="00EA05E9">
        <w:rPr>
          <w:sz w:val="28"/>
        </w:rPr>
        <w:t xml:space="preserve"> проведения очного тура</w:t>
      </w:r>
      <w:r w:rsidRPr="00A34393">
        <w:rPr>
          <w:sz w:val="28"/>
        </w:rPr>
        <w:t>.</w:t>
      </w:r>
    </w:p>
    <w:p w14:paraId="79E1F34E" w14:textId="31CBB20F" w:rsidR="00A34393" w:rsidRPr="00A34393" w:rsidRDefault="00A34393" w:rsidP="00141E1D">
      <w:pPr>
        <w:pStyle w:val="a4"/>
        <w:ind w:left="0" w:firstLine="851"/>
        <w:rPr>
          <w:sz w:val="28"/>
        </w:rPr>
      </w:pPr>
      <w:r w:rsidRPr="00A34393">
        <w:rPr>
          <w:sz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</w:t>
      </w:r>
      <w:r w:rsidR="00141E1D">
        <w:rPr>
          <w:sz w:val="28"/>
        </w:rPr>
        <w:br/>
      </w:r>
      <w:r w:rsidRPr="00A34393">
        <w:rPr>
          <w:sz w:val="28"/>
        </w:rPr>
        <w:t>с уч</w:t>
      </w:r>
      <w:r w:rsidR="00952DD3">
        <w:rPr>
          <w:sz w:val="28"/>
        </w:rPr>
        <w:t>е</w:t>
      </w:r>
      <w:r w:rsidRPr="00A34393">
        <w:rPr>
          <w:sz w:val="28"/>
        </w:rPr>
        <w:t>том е</w:t>
      </w:r>
      <w:r w:rsidR="00952DD3">
        <w:rPr>
          <w:sz w:val="28"/>
        </w:rPr>
        <w:t>е</w:t>
      </w:r>
      <w:r w:rsidRPr="00A34393">
        <w:rPr>
          <w:sz w:val="28"/>
        </w:rPr>
        <w:t xml:space="preserve"> фактического выполнения в соответствующем классе. В случае если преподаваемый конкурсантом предмет не изучается в данной общеобразовательной организации, урок проводится как вводный по данному предмету. </w:t>
      </w:r>
    </w:p>
    <w:p w14:paraId="6C3FE21B" w14:textId="60FDA7DD" w:rsidR="00A34393" w:rsidRPr="00A34393" w:rsidRDefault="00A34393" w:rsidP="00141E1D">
      <w:pPr>
        <w:pStyle w:val="a4"/>
        <w:ind w:left="0" w:firstLine="851"/>
        <w:rPr>
          <w:sz w:val="28"/>
        </w:rPr>
      </w:pPr>
      <w:r w:rsidRPr="00A34393">
        <w:rPr>
          <w:sz w:val="28"/>
        </w:rPr>
        <w:t>Методический эпигра</w:t>
      </w:r>
      <w:r w:rsidR="00EA05E9">
        <w:rPr>
          <w:sz w:val="28"/>
        </w:rPr>
        <w:t xml:space="preserve">ф конкурсного испытания </w:t>
      </w:r>
      <w:r w:rsidR="00E36ED6">
        <w:rPr>
          <w:sz w:val="28"/>
        </w:rPr>
        <w:t>"</w:t>
      </w:r>
      <w:r w:rsidR="00EA05E9">
        <w:rPr>
          <w:sz w:val="28"/>
        </w:rPr>
        <w:t>Урок</w:t>
      </w:r>
      <w:r w:rsidR="00E36ED6">
        <w:rPr>
          <w:sz w:val="28"/>
        </w:rPr>
        <w:t>"</w:t>
      </w:r>
      <w:r w:rsidR="00EA05E9">
        <w:rPr>
          <w:sz w:val="28"/>
        </w:rPr>
        <w:t xml:space="preserve"> </w:t>
      </w:r>
      <w:r w:rsidR="00141E1D">
        <w:rPr>
          <w:sz w:val="28"/>
        </w:rPr>
        <w:t>–</w:t>
      </w:r>
      <w:r w:rsidR="00EA05E9">
        <w:rPr>
          <w:sz w:val="28"/>
        </w:rPr>
        <w:t xml:space="preserve"> </w:t>
      </w:r>
      <w:r w:rsidR="00E36ED6">
        <w:rPr>
          <w:sz w:val="28"/>
        </w:rPr>
        <w:t>"</w:t>
      </w:r>
      <w:r w:rsidR="00EA05E9">
        <w:rPr>
          <w:sz w:val="28"/>
        </w:rPr>
        <w:t>Воспитание -знанием</w:t>
      </w:r>
      <w:r w:rsidR="00E36ED6">
        <w:rPr>
          <w:sz w:val="28"/>
        </w:rPr>
        <w:t>"</w:t>
      </w:r>
      <w:r w:rsidRPr="00A34393">
        <w:rPr>
          <w:sz w:val="28"/>
        </w:rPr>
        <w:t>.</w:t>
      </w:r>
    </w:p>
    <w:p w14:paraId="69D21FDD" w14:textId="34C84140" w:rsidR="00A34393" w:rsidRPr="00A34393" w:rsidRDefault="00A34393" w:rsidP="00141E1D">
      <w:pPr>
        <w:pStyle w:val="a4"/>
        <w:ind w:left="0" w:firstLine="851"/>
        <w:rPr>
          <w:sz w:val="28"/>
        </w:rPr>
      </w:pPr>
      <w:r w:rsidRPr="00A34393">
        <w:rPr>
          <w:sz w:val="28"/>
        </w:rPr>
        <w:t>Возрастная группа (класс), в которой будет проводить</w:t>
      </w:r>
      <w:r w:rsidR="00734057">
        <w:rPr>
          <w:sz w:val="28"/>
        </w:rPr>
        <w:t>ся урок, выбирается участником к</w:t>
      </w:r>
      <w:r w:rsidRPr="00A34393">
        <w:rPr>
          <w:sz w:val="28"/>
        </w:rPr>
        <w:t xml:space="preserve">онкурса. </w:t>
      </w:r>
    </w:p>
    <w:p w14:paraId="44B7E994" w14:textId="6E66B8D1" w:rsidR="00A34393" w:rsidRPr="00A34393" w:rsidRDefault="00A34393" w:rsidP="00141E1D">
      <w:pPr>
        <w:pStyle w:val="a4"/>
        <w:ind w:left="0" w:firstLine="851"/>
        <w:rPr>
          <w:sz w:val="28"/>
        </w:rPr>
      </w:pPr>
      <w:r w:rsidRPr="00A34393">
        <w:rPr>
          <w:sz w:val="28"/>
        </w:rPr>
        <w:t>Регламент конкурсного испытания: проведение урока – 35 минут; самоанализ урока и ответы на воп</w:t>
      </w:r>
      <w:r>
        <w:rPr>
          <w:sz w:val="28"/>
        </w:rPr>
        <w:t>росы членов жюри – до 10 минут.</w:t>
      </w:r>
    </w:p>
    <w:p w14:paraId="69F8F772" w14:textId="56ED1BE9" w:rsidR="008D31E1" w:rsidRPr="002B5395" w:rsidRDefault="004F4D5D" w:rsidP="00141E1D">
      <w:pPr>
        <w:pStyle w:val="a4"/>
        <w:ind w:left="0" w:firstLine="851"/>
        <w:rPr>
          <w:sz w:val="28"/>
        </w:rPr>
      </w:pPr>
      <w:r w:rsidRPr="002B5395">
        <w:rPr>
          <w:sz w:val="28"/>
        </w:rPr>
        <w:t>Оценка выполнения конкурсного испытания ос</w:t>
      </w:r>
      <w:r w:rsidR="008D31E1" w:rsidRPr="002B5395">
        <w:rPr>
          <w:sz w:val="28"/>
        </w:rPr>
        <w:t xml:space="preserve">уществляется </w:t>
      </w:r>
      <w:r w:rsidR="00141E1D">
        <w:rPr>
          <w:sz w:val="28"/>
        </w:rPr>
        <w:br/>
      </w:r>
      <w:r w:rsidR="008D31E1" w:rsidRPr="002B5395">
        <w:rPr>
          <w:sz w:val="28"/>
        </w:rPr>
        <w:t>по следующим критериям:</w:t>
      </w:r>
    </w:p>
    <w:p w14:paraId="2214DF0B" w14:textId="4FA0645D" w:rsidR="008D31E1" w:rsidRDefault="002B5395" w:rsidP="00141E1D">
      <w:pPr>
        <w:pStyle w:val="a4"/>
        <w:ind w:left="0" w:firstLine="851"/>
        <w:rPr>
          <w:sz w:val="28"/>
        </w:rPr>
      </w:pPr>
      <w:r>
        <w:rPr>
          <w:sz w:val="28"/>
        </w:rPr>
        <w:t>к</w:t>
      </w:r>
      <w:r w:rsidR="00A34393" w:rsidRPr="00A34393">
        <w:rPr>
          <w:sz w:val="28"/>
        </w:rPr>
        <w:t>орректность и глубина понимания предметного содержания</w:t>
      </w:r>
      <w:r w:rsidR="00A34393">
        <w:rPr>
          <w:sz w:val="28"/>
        </w:rPr>
        <w:t>;</w:t>
      </w:r>
    </w:p>
    <w:p w14:paraId="11019D2E" w14:textId="6C881436" w:rsidR="008D31E1" w:rsidRDefault="002B5395" w:rsidP="00141E1D">
      <w:pPr>
        <w:pStyle w:val="a4"/>
        <w:ind w:left="0" w:firstLine="851"/>
        <w:jc w:val="left"/>
        <w:rPr>
          <w:sz w:val="28"/>
        </w:rPr>
      </w:pPr>
      <w:r>
        <w:rPr>
          <w:sz w:val="28"/>
        </w:rPr>
        <w:t>м</w:t>
      </w:r>
      <w:r w:rsidR="00A34393" w:rsidRPr="00A34393">
        <w:rPr>
          <w:sz w:val="28"/>
        </w:rPr>
        <w:t>етодическая и психолого-педагогическая грамотность</w:t>
      </w:r>
      <w:r w:rsidR="00A34393">
        <w:rPr>
          <w:sz w:val="28"/>
        </w:rPr>
        <w:t>;</w:t>
      </w:r>
    </w:p>
    <w:p w14:paraId="799795A0" w14:textId="0C63921E" w:rsidR="00A34393" w:rsidRPr="008D31E1" w:rsidRDefault="002B5395" w:rsidP="00141E1D">
      <w:pPr>
        <w:pStyle w:val="a4"/>
        <w:ind w:left="0" w:firstLine="851"/>
        <w:jc w:val="left"/>
        <w:rPr>
          <w:sz w:val="28"/>
        </w:rPr>
      </w:pPr>
      <w:r>
        <w:rPr>
          <w:sz w:val="28"/>
        </w:rPr>
        <w:t>ц</w:t>
      </w:r>
      <w:r w:rsidR="00A34393" w:rsidRPr="00A34393">
        <w:rPr>
          <w:sz w:val="28"/>
        </w:rPr>
        <w:t>елеполагание и результативность</w:t>
      </w:r>
      <w:r w:rsidR="00A34393">
        <w:rPr>
          <w:sz w:val="28"/>
        </w:rPr>
        <w:t>;</w:t>
      </w:r>
    </w:p>
    <w:p w14:paraId="052B81D6" w14:textId="45BBDC5A" w:rsidR="008D31E1" w:rsidRPr="008D31E1" w:rsidRDefault="002B5395" w:rsidP="00141E1D">
      <w:pPr>
        <w:pStyle w:val="a4"/>
        <w:ind w:left="0" w:firstLine="851"/>
        <w:jc w:val="left"/>
        <w:rPr>
          <w:sz w:val="28"/>
        </w:rPr>
      </w:pPr>
      <w:r>
        <w:rPr>
          <w:sz w:val="28"/>
        </w:rPr>
        <w:t>р</w:t>
      </w:r>
      <w:r w:rsidR="00A34393" w:rsidRPr="00A34393">
        <w:rPr>
          <w:sz w:val="28"/>
        </w:rPr>
        <w:t>еализ</w:t>
      </w:r>
      <w:r w:rsidR="002C4295">
        <w:rPr>
          <w:sz w:val="28"/>
        </w:rPr>
        <w:t>ация</w:t>
      </w:r>
      <w:r w:rsidR="00A34393" w:rsidRPr="00A34393">
        <w:rPr>
          <w:sz w:val="28"/>
        </w:rPr>
        <w:t xml:space="preserve"> воспитательного потенциала урока</w:t>
      </w:r>
      <w:r w:rsidR="00A34393">
        <w:rPr>
          <w:sz w:val="28"/>
        </w:rPr>
        <w:t>;</w:t>
      </w:r>
    </w:p>
    <w:p w14:paraId="1D2C8769" w14:textId="123D4125" w:rsidR="008D31E1" w:rsidRPr="008D31E1" w:rsidRDefault="002B5395" w:rsidP="00141E1D">
      <w:pPr>
        <w:pStyle w:val="a4"/>
        <w:ind w:left="0" w:firstLine="851"/>
        <w:jc w:val="left"/>
        <w:rPr>
          <w:sz w:val="28"/>
        </w:rPr>
      </w:pPr>
      <w:r>
        <w:rPr>
          <w:sz w:val="28"/>
        </w:rPr>
        <w:t>к</w:t>
      </w:r>
      <w:r w:rsidR="00A34393" w:rsidRPr="00A34393">
        <w:rPr>
          <w:sz w:val="28"/>
        </w:rPr>
        <w:t>оммуникативная культура</w:t>
      </w:r>
      <w:r w:rsidR="00A34393">
        <w:rPr>
          <w:sz w:val="28"/>
        </w:rPr>
        <w:t>;</w:t>
      </w:r>
    </w:p>
    <w:p w14:paraId="50538A48" w14:textId="04831CC7" w:rsidR="008D31E1" w:rsidRDefault="002B5395" w:rsidP="00141E1D">
      <w:pPr>
        <w:pStyle w:val="a4"/>
        <w:ind w:left="0" w:firstLine="851"/>
        <w:jc w:val="left"/>
        <w:rPr>
          <w:sz w:val="28"/>
        </w:rPr>
      </w:pPr>
      <w:r>
        <w:rPr>
          <w:sz w:val="28"/>
        </w:rPr>
        <w:t>р</w:t>
      </w:r>
      <w:r w:rsidR="008D31E1" w:rsidRPr="008D31E1">
        <w:rPr>
          <w:sz w:val="28"/>
        </w:rPr>
        <w:t xml:space="preserve">ефлексивность и осуществление обратной связи </w:t>
      </w:r>
      <w:r w:rsidR="008D31E1">
        <w:rPr>
          <w:sz w:val="28"/>
        </w:rPr>
        <w:t>педагогом с членами жюри во время самоанализа</w:t>
      </w:r>
    </w:p>
    <w:p w14:paraId="5823B009" w14:textId="07B9FAB5" w:rsidR="008D31E1" w:rsidRDefault="008D31E1" w:rsidP="00141E1D">
      <w:pPr>
        <w:ind w:firstLine="851"/>
        <w:rPr>
          <w:sz w:val="28"/>
        </w:rPr>
      </w:pPr>
      <w:r w:rsidRPr="008D31E1">
        <w:rPr>
          <w:sz w:val="28"/>
        </w:rPr>
        <w:lastRenderedPageBreak/>
        <w:t>Максимальный общий б</w:t>
      </w:r>
      <w:r w:rsidR="00734057">
        <w:rPr>
          <w:sz w:val="28"/>
        </w:rPr>
        <w:t>алл за выполнение испытания – 30</w:t>
      </w:r>
      <w:r w:rsidR="001A6417">
        <w:rPr>
          <w:sz w:val="28"/>
        </w:rPr>
        <w:t>.</w:t>
      </w:r>
    </w:p>
    <w:p w14:paraId="70ABC631" w14:textId="4F5823A4" w:rsidR="00A808C8" w:rsidRPr="001A6417" w:rsidRDefault="001A6417" w:rsidP="00141E1D">
      <w:pPr>
        <w:ind w:firstLine="851"/>
        <w:rPr>
          <w:sz w:val="28"/>
        </w:rPr>
      </w:pPr>
      <w:r w:rsidRPr="001A6417">
        <w:rPr>
          <w:sz w:val="28"/>
        </w:rPr>
        <w:t>21.</w:t>
      </w:r>
      <w:r w:rsidR="00091197" w:rsidRPr="001A6417">
        <w:rPr>
          <w:sz w:val="28"/>
        </w:rPr>
        <w:t xml:space="preserve"> Конкурсное испытание </w:t>
      </w:r>
      <w:r w:rsidR="00E36ED6">
        <w:rPr>
          <w:sz w:val="28"/>
        </w:rPr>
        <w:t>"</w:t>
      </w:r>
      <w:r w:rsidR="00091197" w:rsidRPr="001A6417">
        <w:rPr>
          <w:sz w:val="28"/>
        </w:rPr>
        <w:t>Разговор со школьниками</w:t>
      </w:r>
      <w:r w:rsidR="00E36ED6">
        <w:rPr>
          <w:sz w:val="28"/>
        </w:rPr>
        <w:t>"</w:t>
      </w:r>
      <w:r w:rsidRPr="001A6417">
        <w:rPr>
          <w:sz w:val="28"/>
        </w:rPr>
        <w:t>.</w:t>
      </w:r>
    </w:p>
    <w:p w14:paraId="7564613D" w14:textId="40FEF640" w:rsidR="00091197" w:rsidRPr="00091197" w:rsidRDefault="00091197" w:rsidP="00141E1D">
      <w:pPr>
        <w:ind w:firstLine="851"/>
        <w:jc w:val="both"/>
        <w:rPr>
          <w:sz w:val="28"/>
        </w:rPr>
      </w:pPr>
      <w:r w:rsidRPr="00091197">
        <w:rPr>
          <w:sz w:val="28"/>
        </w:rPr>
        <w:t xml:space="preserve">Цель: демонстрация </w:t>
      </w:r>
      <w:r>
        <w:rPr>
          <w:sz w:val="28"/>
        </w:rPr>
        <w:t>конкурсантом</w:t>
      </w:r>
      <w:r w:rsidRPr="00091197">
        <w:rPr>
          <w:sz w:val="28"/>
        </w:rPr>
        <w:t xml:space="preserve"> профессионально-личностных компетенций в области воспитания и социализации школьников. </w:t>
      </w:r>
    </w:p>
    <w:p w14:paraId="26F35693" w14:textId="1039D037" w:rsidR="00091197" w:rsidRPr="00091197" w:rsidRDefault="00091197" w:rsidP="00141E1D">
      <w:pPr>
        <w:ind w:firstLine="851"/>
        <w:jc w:val="both"/>
        <w:rPr>
          <w:sz w:val="28"/>
        </w:rPr>
      </w:pPr>
      <w:r w:rsidRPr="00091197">
        <w:rPr>
          <w:sz w:val="28"/>
        </w:rPr>
        <w:t>Формат проведения конкурсного испытания: открытое обсуждение конкурсантом со школьниками акт</w:t>
      </w:r>
      <w:r>
        <w:rPr>
          <w:sz w:val="28"/>
        </w:rPr>
        <w:t>уальной социально значимой темы.</w:t>
      </w:r>
      <w:r w:rsidRPr="00091197">
        <w:rPr>
          <w:sz w:val="28"/>
        </w:rPr>
        <w:t xml:space="preserve"> </w:t>
      </w:r>
    </w:p>
    <w:p w14:paraId="253FC589" w14:textId="6154997A" w:rsidR="001A6417" w:rsidRPr="00952DD3" w:rsidRDefault="00091197" w:rsidP="00141E1D">
      <w:pPr>
        <w:ind w:firstLine="851"/>
        <w:jc w:val="both"/>
        <w:rPr>
          <w:sz w:val="28"/>
        </w:rPr>
      </w:pPr>
      <w:r w:rsidRPr="00091197">
        <w:rPr>
          <w:sz w:val="28"/>
        </w:rPr>
        <w:t xml:space="preserve">Темы для обсуждения разрабатываются </w:t>
      </w:r>
      <w:r>
        <w:rPr>
          <w:sz w:val="28"/>
        </w:rPr>
        <w:t xml:space="preserve">Исполнителем конкурса </w:t>
      </w:r>
      <w:r w:rsidR="0031027B">
        <w:rPr>
          <w:sz w:val="28"/>
        </w:rPr>
        <w:br/>
      </w:r>
      <w:r w:rsidRPr="00091197">
        <w:rPr>
          <w:sz w:val="28"/>
        </w:rPr>
        <w:t xml:space="preserve">в соответствии с Основами государственной политики по сохранению </w:t>
      </w:r>
      <w:r w:rsidR="0031027B">
        <w:rPr>
          <w:sz w:val="28"/>
        </w:rPr>
        <w:br/>
      </w:r>
      <w:r w:rsidRPr="00091197">
        <w:rPr>
          <w:sz w:val="28"/>
        </w:rPr>
        <w:t xml:space="preserve">и укреплению традиционных российских духовно-нравственных ценностей </w:t>
      </w:r>
      <w:r w:rsidRPr="00952DD3">
        <w:rPr>
          <w:sz w:val="28"/>
        </w:rPr>
        <w:t>(утверждены Указом Президента Российской Федерации 9 ноября 2022</w:t>
      </w:r>
      <w:r w:rsidR="001A6417" w:rsidRPr="00952DD3">
        <w:rPr>
          <w:sz w:val="28"/>
        </w:rPr>
        <w:t xml:space="preserve"> года</w:t>
      </w:r>
      <w:r w:rsidRPr="00952DD3">
        <w:rPr>
          <w:sz w:val="28"/>
        </w:rPr>
        <w:t xml:space="preserve"> </w:t>
      </w:r>
      <w:r w:rsidR="00141E1D" w:rsidRPr="00952DD3">
        <w:rPr>
          <w:sz w:val="28"/>
        </w:rPr>
        <w:br/>
      </w:r>
      <w:r w:rsidRPr="00952DD3">
        <w:rPr>
          <w:sz w:val="28"/>
        </w:rPr>
        <w:t>№ 809)</w:t>
      </w:r>
      <w:r w:rsidR="001A6417" w:rsidRPr="00952DD3">
        <w:rPr>
          <w:sz w:val="28"/>
        </w:rPr>
        <w:t>.</w:t>
      </w:r>
      <w:r w:rsidRPr="00952DD3">
        <w:rPr>
          <w:sz w:val="28"/>
        </w:rPr>
        <w:t xml:space="preserve"> </w:t>
      </w:r>
    </w:p>
    <w:p w14:paraId="2B0C6084" w14:textId="2689DED1" w:rsidR="001A6417" w:rsidRDefault="00091197" w:rsidP="00141E1D">
      <w:pPr>
        <w:ind w:firstLine="851"/>
        <w:jc w:val="both"/>
        <w:rPr>
          <w:sz w:val="28"/>
        </w:rPr>
      </w:pPr>
      <w:r w:rsidRPr="00091197">
        <w:rPr>
          <w:sz w:val="28"/>
        </w:rPr>
        <w:t>Регламент: проведение внеурочного мероприятия</w:t>
      </w:r>
      <w:r>
        <w:rPr>
          <w:sz w:val="28"/>
        </w:rPr>
        <w:t xml:space="preserve"> – 3</w:t>
      </w:r>
      <w:r w:rsidRPr="00091197">
        <w:rPr>
          <w:sz w:val="28"/>
        </w:rPr>
        <w:t xml:space="preserve">0 минут; ответы </w:t>
      </w:r>
      <w:r w:rsidR="0031027B">
        <w:rPr>
          <w:sz w:val="28"/>
        </w:rPr>
        <w:br/>
      </w:r>
      <w:r w:rsidRPr="00091197">
        <w:rPr>
          <w:sz w:val="28"/>
        </w:rPr>
        <w:t>на воп</w:t>
      </w:r>
      <w:r>
        <w:rPr>
          <w:sz w:val="28"/>
        </w:rPr>
        <w:t>росы членов жюри – до 10 минут.</w:t>
      </w:r>
    </w:p>
    <w:p w14:paraId="71DD3E07" w14:textId="1DA3FC7D" w:rsidR="001A6417" w:rsidRDefault="00091197" w:rsidP="00141E1D">
      <w:pPr>
        <w:ind w:firstLine="851"/>
        <w:jc w:val="both"/>
        <w:rPr>
          <w:sz w:val="28"/>
        </w:rPr>
      </w:pPr>
      <w:r w:rsidRPr="00091197">
        <w:rPr>
          <w:sz w:val="28"/>
        </w:rPr>
        <w:t>Оценка выполнения конкурсного испытания осуще</w:t>
      </w:r>
      <w:r w:rsidR="00BE0C9F">
        <w:rPr>
          <w:sz w:val="28"/>
        </w:rPr>
        <w:t xml:space="preserve">ствляется </w:t>
      </w:r>
      <w:r w:rsidR="00141E1D">
        <w:rPr>
          <w:sz w:val="28"/>
        </w:rPr>
        <w:br/>
      </w:r>
      <w:r w:rsidR="00BE0C9F">
        <w:rPr>
          <w:sz w:val="28"/>
        </w:rPr>
        <w:t xml:space="preserve">по четырём критериям. Максимальный бал </w:t>
      </w:r>
      <w:r w:rsidR="001A6417">
        <w:rPr>
          <w:sz w:val="28"/>
        </w:rPr>
        <w:t>–</w:t>
      </w:r>
      <w:r w:rsidR="00BE0C9F">
        <w:rPr>
          <w:sz w:val="28"/>
        </w:rPr>
        <w:t xml:space="preserve"> 20</w:t>
      </w:r>
      <w:r w:rsidR="001A6417">
        <w:rPr>
          <w:sz w:val="28"/>
        </w:rPr>
        <w:t>.</w:t>
      </w:r>
    </w:p>
    <w:p w14:paraId="090BAECB" w14:textId="1235AE1A" w:rsidR="00091197" w:rsidRPr="001A6417" w:rsidRDefault="00BE0C9F" w:rsidP="00141E1D">
      <w:pPr>
        <w:ind w:firstLine="851"/>
        <w:jc w:val="both"/>
        <w:rPr>
          <w:sz w:val="28"/>
        </w:rPr>
      </w:pPr>
      <w:r w:rsidRPr="001A6417">
        <w:rPr>
          <w:sz w:val="28"/>
        </w:rPr>
        <w:t xml:space="preserve">Оценка выполнения конкурсного испытания осуществляется </w:t>
      </w:r>
      <w:r w:rsidR="0031027B">
        <w:rPr>
          <w:sz w:val="28"/>
        </w:rPr>
        <w:br/>
      </w:r>
      <w:r w:rsidRPr="001A6417">
        <w:rPr>
          <w:sz w:val="28"/>
        </w:rPr>
        <w:t>по следующим  критериям:</w:t>
      </w:r>
    </w:p>
    <w:p w14:paraId="4D268D74" w14:textId="77777777" w:rsidR="00E36ED6" w:rsidRDefault="00E36ED6" w:rsidP="00141E1D">
      <w:pPr>
        <w:ind w:firstLine="851"/>
        <w:jc w:val="both"/>
        <w:rPr>
          <w:sz w:val="28"/>
        </w:rPr>
      </w:pPr>
      <w:r>
        <w:rPr>
          <w:sz w:val="28"/>
        </w:rPr>
        <w:t>г</w:t>
      </w:r>
      <w:r w:rsidR="00091197" w:rsidRPr="00091197">
        <w:rPr>
          <w:sz w:val="28"/>
        </w:rPr>
        <w:t>лубина, уровень раскрытия темы и воспитательная ценность проведенного обсуждения</w:t>
      </w:r>
      <w:r>
        <w:rPr>
          <w:sz w:val="28"/>
        </w:rPr>
        <w:t>;</w:t>
      </w:r>
    </w:p>
    <w:p w14:paraId="74289A5F" w14:textId="77777777" w:rsidR="00E36ED6" w:rsidRDefault="00E36ED6" w:rsidP="00141E1D">
      <w:pPr>
        <w:ind w:firstLine="851"/>
        <w:jc w:val="both"/>
        <w:rPr>
          <w:sz w:val="28"/>
        </w:rPr>
      </w:pPr>
      <w:r>
        <w:rPr>
          <w:sz w:val="28"/>
        </w:rPr>
        <w:t>м</w:t>
      </w:r>
      <w:r w:rsidR="00091197" w:rsidRPr="00091197">
        <w:rPr>
          <w:sz w:val="28"/>
        </w:rPr>
        <w:t>етодическая и психолого-педагогическая грамотность</w:t>
      </w:r>
      <w:r>
        <w:rPr>
          <w:sz w:val="28"/>
        </w:rPr>
        <w:t>;</w:t>
      </w:r>
    </w:p>
    <w:p w14:paraId="24407C5A" w14:textId="77777777" w:rsidR="00E36ED6" w:rsidRDefault="00E36ED6" w:rsidP="00141E1D">
      <w:pPr>
        <w:ind w:firstLine="851"/>
        <w:jc w:val="both"/>
        <w:rPr>
          <w:sz w:val="28"/>
        </w:rPr>
      </w:pPr>
      <w:r>
        <w:rPr>
          <w:sz w:val="28"/>
        </w:rPr>
        <w:t>ц</w:t>
      </w:r>
      <w:r w:rsidR="00091197" w:rsidRPr="00091197">
        <w:rPr>
          <w:sz w:val="28"/>
        </w:rPr>
        <w:t>енностные ориентиры и личная позиция</w:t>
      </w:r>
      <w:r>
        <w:rPr>
          <w:sz w:val="28"/>
        </w:rPr>
        <w:t>;</w:t>
      </w:r>
    </w:p>
    <w:p w14:paraId="6AEE2D1F" w14:textId="580FD8CB" w:rsidR="00091197" w:rsidRDefault="00E36ED6" w:rsidP="00141E1D">
      <w:pPr>
        <w:ind w:firstLine="851"/>
        <w:jc w:val="both"/>
        <w:rPr>
          <w:sz w:val="28"/>
        </w:rPr>
      </w:pPr>
      <w:r>
        <w:rPr>
          <w:sz w:val="28"/>
        </w:rPr>
        <w:t>к</w:t>
      </w:r>
      <w:r w:rsidR="00091197" w:rsidRPr="00091197">
        <w:rPr>
          <w:sz w:val="28"/>
        </w:rPr>
        <w:t>оммуникативная культура</w:t>
      </w:r>
      <w:r>
        <w:rPr>
          <w:sz w:val="28"/>
        </w:rPr>
        <w:t>.</w:t>
      </w:r>
    </w:p>
    <w:p w14:paraId="3A906F47" w14:textId="79A89E8F" w:rsidR="00EF35A2" w:rsidRPr="00EF35A2" w:rsidRDefault="00E36ED6" w:rsidP="00141E1D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22.</w:t>
      </w:r>
      <w:r w:rsidR="00EF35A2" w:rsidRPr="00EF35A2">
        <w:rPr>
          <w:b/>
          <w:i/>
          <w:sz w:val="28"/>
          <w:szCs w:val="28"/>
        </w:rPr>
        <w:t xml:space="preserve"> </w:t>
      </w:r>
      <w:r w:rsidR="00EF35A2" w:rsidRPr="00E36ED6">
        <w:rPr>
          <w:sz w:val="28"/>
          <w:szCs w:val="28"/>
        </w:rPr>
        <w:t xml:space="preserve">Конкурсное испытание </w:t>
      </w:r>
      <w:r>
        <w:rPr>
          <w:sz w:val="28"/>
          <w:szCs w:val="28"/>
        </w:rPr>
        <w:t>"</w:t>
      </w:r>
      <w:r w:rsidR="00EF35A2" w:rsidRPr="00E36ED6">
        <w:rPr>
          <w:sz w:val="28"/>
          <w:szCs w:val="28"/>
        </w:rPr>
        <w:t xml:space="preserve">Пресс-конференция </w:t>
      </w:r>
      <w:r>
        <w:rPr>
          <w:sz w:val="28"/>
          <w:szCs w:val="28"/>
        </w:rPr>
        <w:t>"</w:t>
      </w:r>
      <w:r w:rsidR="00EF35A2" w:rsidRPr="00E36ED6">
        <w:rPr>
          <w:sz w:val="28"/>
          <w:szCs w:val="28"/>
        </w:rPr>
        <w:t>Профессиональный разговор</w:t>
      </w:r>
      <w:r>
        <w:rPr>
          <w:sz w:val="28"/>
          <w:szCs w:val="28"/>
        </w:rPr>
        <w:t>"</w:t>
      </w:r>
      <w:r w:rsidR="00EF35A2" w:rsidRPr="00E36ED6">
        <w:rPr>
          <w:sz w:val="28"/>
          <w:szCs w:val="28"/>
        </w:rPr>
        <w:t>.</w:t>
      </w:r>
    </w:p>
    <w:p w14:paraId="5209B7D4" w14:textId="3064DB6F" w:rsidR="00EF35A2" w:rsidRPr="00EF35A2" w:rsidRDefault="00EF35A2" w:rsidP="00141E1D">
      <w:pPr>
        <w:ind w:firstLine="851"/>
        <w:jc w:val="both"/>
        <w:rPr>
          <w:sz w:val="28"/>
        </w:rPr>
      </w:pPr>
      <w:r w:rsidRPr="00EF35A2">
        <w:rPr>
          <w:sz w:val="28"/>
        </w:rPr>
        <w:t xml:space="preserve">Цель: демонстрация конкурсантами умения вести профессиональный разговор, грамотно, лаконично давать ответы на вопросы, формулировать </w:t>
      </w:r>
      <w:r w:rsidR="0031027B">
        <w:rPr>
          <w:sz w:val="28"/>
        </w:rPr>
        <w:br/>
      </w:r>
      <w:r w:rsidRPr="00EF35A2">
        <w:rPr>
          <w:sz w:val="28"/>
        </w:rPr>
        <w:t>и аргументировать профессионально-личностную позицию по вопросам образования.</w:t>
      </w:r>
    </w:p>
    <w:p w14:paraId="59DE3354" w14:textId="28430FD0" w:rsidR="00EF35A2" w:rsidRPr="00EF35A2" w:rsidRDefault="00EF35A2" w:rsidP="00141E1D">
      <w:pPr>
        <w:ind w:firstLine="851"/>
        <w:jc w:val="both"/>
        <w:rPr>
          <w:sz w:val="28"/>
        </w:rPr>
      </w:pPr>
      <w:r w:rsidRPr="00EF35A2">
        <w:rPr>
          <w:sz w:val="28"/>
        </w:rPr>
        <w:t xml:space="preserve">Формат: ответы конкурсантов на вопросы ведущего, членов жюри </w:t>
      </w:r>
      <w:r w:rsidR="0031027B">
        <w:rPr>
          <w:sz w:val="28"/>
        </w:rPr>
        <w:br/>
      </w:r>
      <w:r w:rsidRPr="00EF35A2">
        <w:rPr>
          <w:sz w:val="28"/>
        </w:rPr>
        <w:t>и представителей различных категорий участников образовательных отношений, обсуждение актуальных для профессиональной деятельности конкурсантов ситуаций.</w:t>
      </w:r>
    </w:p>
    <w:p w14:paraId="3C640C43" w14:textId="54A4FA41" w:rsidR="00EF35A2" w:rsidRPr="00EF35A2" w:rsidRDefault="00EF35A2" w:rsidP="00141E1D">
      <w:pPr>
        <w:ind w:firstLine="851"/>
        <w:jc w:val="both"/>
        <w:rPr>
          <w:sz w:val="28"/>
        </w:rPr>
      </w:pPr>
      <w:r w:rsidRPr="00EF35A2">
        <w:rPr>
          <w:sz w:val="28"/>
        </w:rPr>
        <w:t>Содержанием конкурсного испытания является конкретизация педагогического опыта конкурсантов, коллективное обсуждение профессиональных вопросов, актуальных для системы образования сегодня.</w:t>
      </w:r>
    </w:p>
    <w:p w14:paraId="65372BA6" w14:textId="162D696D" w:rsidR="00EF35A2" w:rsidRPr="00EF35A2" w:rsidRDefault="00EF35A2" w:rsidP="00141E1D">
      <w:pPr>
        <w:ind w:firstLine="851"/>
        <w:jc w:val="both"/>
        <w:rPr>
          <w:sz w:val="28"/>
        </w:rPr>
      </w:pPr>
      <w:r w:rsidRPr="00EF35A2">
        <w:rPr>
          <w:sz w:val="28"/>
        </w:rPr>
        <w:t>Регламент проведения конкурсного мероприятия – до 90 минут</w:t>
      </w:r>
      <w:r w:rsidR="00E36ED6">
        <w:rPr>
          <w:sz w:val="28"/>
        </w:rPr>
        <w:t>.</w:t>
      </w:r>
    </w:p>
    <w:p w14:paraId="109259D2" w14:textId="733BC6BD" w:rsidR="00EF35A2" w:rsidRPr="00EF35A2" w:rsidRDefault="00EF35A2" w:rsidP="00141E1D">
      <w:pPr>
        <w:ind w:firstLine="851"/>
        <w:jc w:val="both"/>
        <w:rPr>
          <w:sz w:val="28"/>
        </w:rPr>
      </w:pPr>
      <w:r w:rsidRPr="00EF35A2">
        <w:rPr>
          <w:sz w:val="28"/>
        </w:rPr>
        <w:t xml:space="preserve">Оценка выполнения конкурсного испытания осуществляется </w:t>
      </w:r>
      <w:r w:rsidR="0031027B">
        <w:rPr>
          <w:sz w:val="28"/>
        </w:rPr>
        <w:br/>
      </w:r>
      <w:r w:rsidR="00952DD3">
        <w:rPr>
          <w:sz w:val="28"/>
        </w:rPr>
        <w:t xml:space="preserve">по следующим </w:t>
      </w:r>
      <w:r w:rsidRPr="00EF35A2">
        <w:rPr>
          <w:sz w:val="28"/>
        </w:rPr>
        <w:t>критериям:</w:t>
      </w:r>
    </w:p>
    <w:p w14:paraId="598C90F3" w14:textId="461CDF43" w:rsidR="00EF35A2" w:rsidRPr="00EF35A2" w:rsidRDefault="00E36ED6" w:rsidP="00141E1D">
      <w:pPr>
        <w:ind w:firstLine="851"/>
        <w:jc w:val="both"/>
        <w:rPr>
          <w:sz w:val="28"/>
        </w:rPr>
      </w:pPr>
      <w:r>
        <w:rPr>
          <w:sz w:val="28"/>
        </w:rPr>
        <w:t>п</w:t>
      </w:r>
      <w:r w:rsidR="00EF35A2" w:rsidRPr="00EF35A2">
        <w:rPr>
          <w:sz w:val="28"/>
        </w:rPr>
        <w:t>онимание тенденций развития системы образования сегодня;</w:t>
      </w:r>
    </w:p>
    <w:p w14:paraId="00A194F2" w14:textId="2B33BEE4" w:rsidR="00EF35A2" w:rsidRPr="00EF35A2" w:rsidRDefault="00E36ED6" w:rsidP="00141E1D">
      <w:pPr>
        <w:ind w:firstLine="851"/>
        <w:jc w:val="both"/>
        <w:rPr>
          <w:sz w:val="28"/>
        </w:rPr>
      </w:pPr>
      <w:r>
        <w:rPr>
          <w:sz w:val="28"/>
        </w:rPr>
        <w:t>ц</w:t>
      </w:r>
      <w:r w:rsidR="00EF35A2" w:rsidRPr="00EF35A2">
        <w:rPr>
          <w:sz w:val="28"/>
        </w:rPr>
        <w:t>енностные ориентиры профессиональной деятельности;</w:t>
      </w:r>
    </w:p>
    <w:p w14:paraId="51DBB326" w14:textId="08A5B0DB" w:rsidR="00EF35A2" w:rsidRPr="00EF35A2" w:rsidRDefault="00E36ED6" w:rsidP="00141E1D">
      <w:pPr>
        <w:ind w:firstLine="851"/>
        <w:jc w:val="both"/>
        <w:rPr>
          <w:sz w:val="28"/>
        </w:rPr>
      </w:pPr>
      <w:r>
        <w:rPr>
          <w:sz w:val="28"/>
        </w:rPr>
        <w:t>и</w:t>
      </w:r>
      <w:r w:rsidR="00EF35A2" w:rsidRPr="00EF35A2">
        <w:rPr>
          <w:sz w:val="28"/>
        </w:rPr>
        <w:t>нформационная, коммуникативная и языковая культура участника</w:t>
      </w:r>
      <w:r>
        <w:rPr>
          <w:sz w:val="28"/>
        </w:rPr>
        <w:t>.</w:t>
      </w:r>
    </w:p>
    <w:p w14:paraId="360E0DE2" w14:textId="28BE930E" w:rsidR="00EF35A2" w:rsidRPr="00EF35A2" w:rsidRDefault="00E36ED6" w:rsidP="00141E1D">
      <w:pPr>
        <w:ind w:firstLine="851"/>
        <w:jc w:val="both"/>
        <w:rPr>
          <w:sz w:val="28"/>
        </w:rPr>
      </w:pPr>
      <w:r>
        <w:rPr>
          <w:sz w:val="28"/>
        </w:rPr>
        <w:t>23.</w:t>
      </w:r>
      <w:r w:rsidR="00EF35A2" w:rsidRPr="00EF35A2">
        <w:rPr>
          <w:sz w:val="28"/>
        </w:rPr>
        <w:tab/>
        <w:t>Для определения победителей и призеров конкурса создается жюри 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</w:t>
      </w:r>
    </w:p>
    <w:p w14:paraId="6A964605" w14:textId="041A51A1" w:rsidR="00EF35A2" w:rsidRPr="00E36ED6" w:rsidRDefault="00EF35A2" w:rsidP="00141E1D">
      <w:pPr>
        <w:pStyle w:val="a4"/>
        <w:numPr>
          <w:ilvl w:val="0"/>
          <w:numId w:val="3"/>
        </w:numPr>
        <w:ind w:left="0" w:firstLine="0"/>
        <w:jc w:val="center"/>
        <w:rPr>
          <w:b/>
          <w:sz w:val="28"/>
        </w:rPr>
      </w:pPr>
      <w:r w:rsidRPr="00E36ED6">
        <w:rPr>
          <w:b/>
          <w:sz w:val="28"/>
        </w:rPr>
        <w:lastRenderedPageBreak/>
        <w:t>Подведение итогов конкурса</w:t>
      </w:r>
    </w:p>
    <w:p w14:paraId="321C55F4" w14:textId="77777777" w:rsidR="00E36ED6" w:rsidRPr="00E36ED6" w:rsidRDefault="00E36ED6" w:rsidP="00141E1D">
      <w:pPr>
        <w:pStyle w:val="a4"/>
        <w:ind w:left="3911" w:firstLine="0"/>
        <w:rPr>
          <w:b/>
          <w:sz w:val="28"/>
        </w:rPr>
      </w:pPr>
    </w:p>
    <w:p w14:paraId="22090FE6" w14:textId="5830B727" w:rsidR="00EF35A2" w:rsidRPr="00EF35A2" w:rsidRDefault="00E36ED6" w:rsidP="00141E1D">
      <w:pPr>
        <w:ind w:firstLine="709"/>
        <w:jc w:val="both"/>
        <w:rPr>
          <w:sz w:val="28"/>
        </w:rPr>
      </w:pPr>
      <w:r>
        <w:rPr>
          <w:sz w:val="28"/>
        </w:rPr>
        <w:t xml:space="preserve">24. </w:t>
      </w:r>
      <w:r w:rsidR="00EF35A2" w:rsidRPr="00EF35A2">
        <w:rPr>
          <w:sz w:val="28"/>
        </w:rPr>
        <w:t>Победители (1 место) в каждой категории конкурса награждаются дипломами и призом на сумму рублей 6000 (подарочный сертификат) в каждой номинации.</w:t>
      </w:r>
    </w:p>
    <w:p w14:paraId="50B3BB7A" w14:textId="7998099D" w:rsidR="00EF35A2" w:rsidRPr="00EF35A2" w:rsidRDefault="00E36ED6" w:rsidP="00141E1D">
      <w:pPr>
        <w:ind w:firstLine="709"/>
        <w:jc w:val="both"/>
        <w:rPr>
          <w:sz w:val="28"/>
        </w:rPr>
      </w:pPr>
      <w:r>
        <w:rPr>
          <w:sz w:val="28"/>
        </w:rPr>
        <w:t>25.</w:t>
      </w:r>
      <w:r w:rsidR="00EF35A2" w:rsidRPr="00EF35A2">
        <w:rPr>
          <w:sz w:val="28"/>
        </w:rPr>
        <w:tab/>
        <w:t>Всем участникам конкурса вручаются сертификаты.</w:t>
      </w:r>
    </w:p>
    <w:p w14:paraId="3382335A" w14:textId="6F347750" w:rsidR="00AE6C1D" w:rsidRDefault="00E36ED6" w:rsidP="00141E1D">
      <w:pPr>
        <w:ind w:firstLine="709"/>
        <w:jc w:val="both"/>
        <w:rPr>
          <w:sz w:val="28"/>
        </w:rPr>
      </w:pPr>
      <w:r>
        <w:rPr>
          <w:sz w:val="28"/>
        </w:rPr>
        <w:t>26.</w:t>
      </w:r>
      <w:r w:rsidR="00EF35A2" w:rsidRPr="00EF35A2">
        <w:rPr>
          <w:sz w:val="28"/>
        </w:rPr>
        <w:tab/>
        <w:t xml:space="preserve">Организатор размещает информацию об итогах конкурса </w:t>
      </w:r>
      <w:r w:rsidR="00141E1D">
        <w:rPr>
          <w:sz w:val="28"/>
        </w:rPr>
        <w:br/>
      </w:r>
      <w:r w:rsidR="00EF35A2" w:rsidRPr="00EF35A2">
        <w:rPr>
          <w:sz w:val="28"/>
        </w:rPr>
        <w:t xml:space="preserve">на странице департамента образования официального информационного интернет-портала городского округа </w:t>
      </w:r>
      <w:r>
        <w:rPr>
          <w:sz w:val="28"/>
        </w:rPr>
        <w:t>"</w:t>
      </w:r>
      <w:r w:rsidR="00EF35A2" w:rsidRPr="00EF35A2">
        <w:rPr>
          <w:sz w:val="28"/>
        </w:rPr>
        <w:t>Город Архангельск</w:t>
      </w:r>
      <w:r>
        <w:rPr>
          <w:sz w:val="28"/>
        </w:rPr>
        <w:t>"</w:t>
      </w:r>
      <w:r w:rsidR="00EF35A2" w:rsidRPr="00EF35A2">
        <w:rPr>
          <w:sz w:val="28"/>
        </w:rPr>
        <w:t>.</w:t>
      </w:r>
    </w:p>
    <w:p w14:paraId="77658046" w14:textId="77777777" w:rsidR="003B6986" w:rsidRDefault="003B6986" w:rsidP="00141E1D">
      <w:pPr>
        <w:pStyle w:val="a3"/>
        <w:ind w:left="0"/>
        <w:rPr>
          <w:sz w:val="20"/>
        </w:rPr>
      </w:pPr>
    </w:p>
    <w:p w14:paraId="0BF6FCBD" w14:textId="70E48327" w:rsidR="003B6986" w:rsidRDefault="00147A71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EE0DBE" wp14:editId="0AD38D68">
                <wp:simplePos x="0" y="0"/>
                <wp:positionH relativeFrom="page">
                  <wp:posOffset>3608070</wp:posOffset>
                </wp:positionH>
                <wp:positionV relativeFrom="paragraph">
                  <wp:posOffset>172085</wp:posOffset>
                </wp:positionV>
                <wp:extent cx="106743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1681"/>
                            <a:gd name="T2" fmla="+- 0 7362 5682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6" style="position:absolute;margin-left:284.1pt;margin-top:13.55pt;width:8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" path="m,l1680,e" filled="f" strokeweight=".20106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2BA46C72" w14:textId="77777777" w:rsidR="00E36ED6" w:rsidRDefault="00E36ED6" w:rsidP="002E767D">
      <w:pPr>
        <w:pStyle w:val="a3"/>
        <w:spacing w:before="67"/>
        <w:ind w:left="0"/>
        <w:rPr>
          <w:spacing w:val="-2"/>
        </w:rPr>
      </w:pPr>
    </w:p>
    <w:p w14:paraId="5DE12DA6" w14:textId="77777777" w:rsidR="00E36ED6" w:rsidRDefault="00E36ED6" w:rsidP="002E767D">
      <w:pPr>
        <w:pStyle w:val="a3"/>
        <w:spacing w:before="67"/>
        <w:ind w:left="0"/>
        <w:rPr>
          <w:spacing w:val="-2"/>
        </w:rPr>
      </w:pPr>
    </w:p>
    <w:p w14:paraId="6507B9F6" w14:textId="77777777" w:rsidR="0031027B" w:rsidRDefault="0031027B" w:rsidP="002E767D">
      <w:pPr>
        <w:pStyle w:val="a3"/>
        <w:spacing w:before="67"/>
        <w:ind w:left="0"/>
        <w:rPr>
          <w:spacing w:val="-2"/>
        </w:rPr>
        <w:sectPr w:rsidR="0031027B" w:rsidSect="00141E1D">
          <w:headerReference w:type="default" r:id="rId8"/>
          <w:pgSz w:w="11910" w:h="16840"/>
          <w:pgMar w:top="1134" w:right="567" w:bottom="1134" w:left="1701" w:header="567" w:footer="0" w:gutter="0"/>
          <w:cols w:space="720"/>
          <w:titlePg/>
          <w:docGrid w:linePitch="299"/>
        </w:sectPr>
      </w:pPr>
    </w:p>
    <w:p w14:paraId="4E963440" w14:textId="7D364CBC" w:rsidR="003B6986" w:rsidRDefault="0031027B" w:rsidP="0031027B">
      <w:pPr>
        <w:pStyle w:val="a3"/>
        <w:spacing w:before="67"/>
        <w:ind w:left="4962"/>
        <w:jc w:val="center"/>
      </w:pPr>
      <w:r>
        <w:rPr>
          <w:spacing w:val="-2"/>
        </w:rPr>
        <w:lastRenderedPageBreak/>
        <w:t>ПРИЛОЖЕНИЕ № 1</w:t>
      </w:r>
    </w:p>
    <w:p w14:paraId="735F6738" w14:textId="7DC27ADC" w:rsidR="003B6986" w:rsidRDefault="009D365A" w:rsidP="0031027B">
      <w:pPr>
        <w:pStyle w:val="a3"/>
        <w:spacing w:before="2"/>
        <w:ind w:left="4962"/>
        <w:jc w:val="center"/>
      </w:pPr>
      <w:r>
        <w:t xml:space="preserve">к Положению о проведении </w:t>
      </w:r>
      <w:r w:rsidR="0031027B">
        <w:br/>
      </w:r>
      <w:r>
        <w:t>городского</w:t>
      </w:r>
      <w:r>
        <w:rPr>
          <w:spacing w:val="-11"/>
        </w:rPr>
        <w:t xml:space="preserve"> </w:t>
      </w:r>
      <w:r>
        <w:t>конкурса</w:t>
      </w:r>
      <w:r>
        <w:rPr>
          <w:spacing w:val="-10"/>
        </w:rPr>
        <w:t xml:space="preserve"> </w:t>
      </w:r>
      <w:r w:rsidR="00E36ED6">
        <w:t>"</w:t>
      </w:r>
      <w:r>
        <w:t>Педагог</w:t>
      </w:r>
      <w:r>
        <w:rPr>
          <w:spacing w:val="-12"/>
        </w:rPr>
        <w:t xml:space="preserve"> </w:t>
      </w:r>
      <w:r>
        <w:t>года</w:t>
      </w:r>
      <w:r w:rsidR="00E36ED6">
        <w:t>"</w:t>
      </w:r>
    </w:p>
    <w:p w14:paraId="419F4786" w14:textId="77777777" w:rsidR="00DA23B2" w:rsidRDefault="00DA23B2">
      <w:pPr>
        <w:pStyle w:val="a3"/>
        <w:ind w:left="0"/>
        <w:rPr>
          <w:spacing w:val="-2"/>
        </w:rPr>
      </w:pPr>
    </w:p>
    <w:p w14:paraId="2E07C5BB" w14:textId="27E61ACF" w:rsidR="003B6986" w:rsidRDefault="00DA23B2">
      <w:pPr>
        <w:pStyle w:val="a3"/>
        <w:ind w:left="0"/>
      </w:pPr>
      <w:r w:rsidRPr="002E767D">
        <w:rPr>
          <w:spacing w:val="-2"/>
        </w:rPr>
        <w:t>Штамп образовательной организации</w:t>
      </w:r>
    </w:p>
    <w:p w14:paraId="7B397078" w14:textId="77777777" w:rsidR="003B6986" w:rsidRDefault="003B6986">
      <w:pPr>
        <w:pStyle w:val="a3"/>
        <w:spacing w:before="4"/>
        <w:ind w:left="0"/>
      </w:pPr>
    </w:p>
    <w:p w14:paraId="659CAE1E" w14:textId="77777777" w:rsidR="003B6986" w:rsidRDefault="009D365A">
      <w:pPr>
        <w:spacing w:line="322" w:lineRule="exact"/>
        <w:ind w:left="976" w:right="975"/>
        <w:jc w:val="center"/>
        <w:rPr>
          <w:b/>
          <w:sz w:val="28"/>
        </w:rPr>
      </w:pPr>
      <w:r>
        <w:rPr>
          <w:b/>
          <w:spacing w:val="-2"/>
          <w:sz w:val="28"/>
        </w:rPr>
        <w:t>ЗАЯВКА</w:t>
      </w:r>
    </w:p>
    <w:p w14:paraId="46D09EEC" w14:textId="21EAC55F" w:rsidR="003B6986" w:rsidRDefault="009D365A">
      <w:pPr>
        <w:spacing w:line="242" w:lineRule="auto"/>
        <w:ind w:left="975" w:right="97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мастерства </w:t>
      </w:r>
      <w:r w:rsidR="00E36ED6">
        <w:rPr>
          <w:b/>
          <w:sz w:val="28"/>
        </w:rPr>
        <w:t>"</w:t>
      </w:r>
      <w:r>
        <w:rPr>
          <w:b/>
          <w:sz w:val="28"/>
        </w:rPr>
        <w:t>Педагог года</w:t>
      </w:r>
      <w:r w:rsidR="00E36ED6">
        <w:rPr>
          <w:b/>
          <w:sz w:val="28"/>
        </w:rPr>
        <w:t>"</w:t>
      </w:r>
    </w:p>
    <w:p w14:paraId="71F1E9E7" w14:textId="68A739C1" w:rsidR="009B74E8" w:rsidRPr="009B74E8" w:rsidRDefault="009B74E8">
      <w:pPr>
        <w:spacing w:line="242" w:lineRule="auto"/>
        <w:ind w:left="975" w:right="975"/>
        <w:jc w:val="center"/>
        <w:rPr>
          <w:b/>
          <w:sz w:val="28"/>
          <w:szCs w:val="28"/>
        </w:rPr>
      </w:pPr>
      <w:r w:rsidRPr="009B74E8">
        <w:rPr>
          <w:sz w:val="28"/>
          <w:szCs w:val="28"/>
        </w:rPr>
        <w:t>в номинации ___________________________________________</w:t>
      </w:r>
    </w:p>
    <w:p w14:paraId="5FDC99B3" w14:textId="77777777" w:rsidR="003B6986" w:rsidRDefault="003B6986">
      <w:pPr>
        <w:pStyle w:val="a3"/>
        <w:spacing w:before="2"/>
        <w:ind w:left="0"/>
      </w:pPr>
    </w:p>
    <w:p w14:paraId="2D0159D8" w14:textId="77777777" w:rsidR="003B6986" w:rsidRDefault="009D365A" w:rsidP="0014689F">
      <w:pPr>
        <w:pStyle w:val="a3"/>
        <w:tabs>
          <w:tab w:val="left" w:pos="9667"/>
        </w:tabs>
        <w:spacing w:line="322" w:lineRule="exact"/>
        <w:ind w:left="0"/>
      </w:pPr>
      <w:r>
        <w:t>Наименование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rPr>
          <w:spacing w:val="-2"/>
        </w:rPr>
        <w:t>организации</w:t>
      </w:r>
      <w:r>
        <w:rPr>
          <w:u w:val="single"/>
        </w:rPr>
        <w:tab/>
      </w:r>
    </w:p>
    <w:p w14:paraId="27E089F0" w14:textId="1588B7BE" w:rsidR="003B6986" w:rsidRPr="0014689F" w:rsidRDefault="009D365A" w:rsidP="0014689F">
      <w:pPr>
        <w:tabs>
          <w:tab w:val="left" w:pos="570"/>
        </w:tabs>
        <w:spacing w:line="322" w:lineRule="exact"/>
        <w:rPr>
          <w:sz w:val="28"/>
        </w:rPr>
      </w:pPr>
      <w:r w:rsidRPr="0014689F">
        <w:rPr>
          <w:sz w:val="28"/>
        </w:rPr>
        <w:t>Сведения</w:t>
      </w:r>
      <w:r w:rsidRPr="0014689F">
        <w:rPr>
          <w:spacing w:val="-2"/>
          <w:sz w:val="28"/>
        </w:rPr>
        <w:t xml:space="preserve"> </w:t>
      </w:r>
      <w:r w:rsidRPr="0014689F">
        <w:rPr>
          <w:sz w:val="28"/>
        </w:rPr>
        <w:t>о</w:t>
      </w:r>
      <w:r w:rsidR="0014689F" w:rsidRPr="0014689F">
        <w:rPr>
          <w:spacing w:val="-2"/>
          <w:sz w:val="28"/>
        </w:rPr>
        <w:t>б участнике городского конкурса "Педагог года"</w:t>
      </w:r>
      <w:r w:rsidRPr="0014689F">
        <w:rPr>
          <w:spacing w:val="-2"/>
          <w:sz w:val="28"/>
        </w:rPr>
        <w:t>:</w:t>
      </w:r>
    </w:p>
    <w:p w14:paraId="6C188730" w14:textId="4B4AE511" w:rsidR="003B6986" w:rsidRDefault="0014689F">
      <w:pPr>
        <w:pStyle w:val="a4"/>
        <w:numPr>
          <w:ilvl w:val="0"/>
          <w:numId w:val="1"/>
        </w:numPr>
        <w:tabs>
          <w:tab w:val="left" w:pos="570"/>
          <w:tab w:val="left" w:pos="9821"/>
        </w:tabs>
        <w:spacing w:line="322" w:lineRule="exact"/>
        <w:ind w:hanging="427"/>
        <w:rPr>
          <w:sz w:val="28"/>
        </w:rPr>
      </w:pPr>
      <w:r>
        <w:rPr>
          <w:sz w:val="28"/>
        </w:rPr>
        <w:t>Ф</w:t>
      </w:r>
      <w:r w:rsidR="00952DD3">
        <w:rPr>
          <w:sz w:val="28"/>
        </w:rPr>
        <w:t>.</w:t>
      </w:r>
      <w:r>
        <w:rPr>
          <w:sz w:val="28"/>
        </w:rPr>
        <w:t>И</w:t>
      </w:r>
      <w:r w:rsidR="00952DD3">
        <w:rPr>
          <w:sz w:val="28"/>
        </w:rPr>
        <w:t>.</w:t>
      </w:r>
      <w:r w:rsidR="009D365A">
        <w:rPr>
          <w:sz w:val="28"/>
        </w:rPr>
        <w:t>О</w:t>
      </w:r>
      <w:r w:rsidR="00952DD3">
        <w:rPr>
          <w:sz w:val="28"/>
        </w:rPr>
        <w:t>.</w:t>
      </w:r>
      <w:r>
        <w:rPr>
          <w:sz w:val="28"/>
        </w:rPr>
        <w:t xml:space="preserve"> </w:t>
      </w:r>
      <w:r>
        <w:t>(при наличии)</w:t>
      </w:r>
      <w:r w:rsidR="009D365A">
        <w:rPr>
          <w:sz w:val="28"/>
        </w:rPr>
        <w:t xml:space="preserve"> (полностью) </w:t>
      </w:r>
      <w:r w:rsidR="009D365A">
        <w:rPr>
          <w:sz w:val="28"/>
          <w:u w:val="single"/>
        </w:rPr>
        <w:tab/>
      </w:r>
    </w:p>
    <w:p w14:paraId="040735D3" w14:textId="77777777" w:rsidR="003B6986" w:rsidRDefault="009D365A">
      <w:pPr>
        <w:pStyle w:val="a4"/>
        <w:numPr>
          <w:ilvl w:val="0"/>
          <w:numId w:val="1"/>
        </w:numPr>
        <w:tabs>
          <w:tab w:val="left" w:pos="570"/>
          <w:tab w:val="left" w:pos="9787"/>
        </w:tabs>
        <w:spacing w:line="322" w:lineRule="exact"/>
        <w:ind w:hanging="427"/>
        <w:rPr>
          <w:sz w:val="28"/>
        </w:rPr>
      </w:pPr>
      <w:r>
        <w:rPr>
          <w:sz w:val="28"/>
        </w:rPr>
        <w:t xml:space="preserve">Дата рождения </w:t>
      </w:r>
      <w:r>
        <w:rPr>
          <w:sz w:val="28"/>
          <w:u w:val="single"/>
        </w:rPr>
        <w:tab/>
      </w:r>
    </w:p>
    <w:p w14:paraId="23A89D05" w14:textId="77777777" w:rsidR="003B6986" w:rsidRDefault="009D365A">
      <w:pPr>
        <w:pStyle w:val="a4"/>
        <w:numPr>
          <w:ilvl w:val="0"/>
          <w:numId w:val="1"/>
        </w:numPr>
        <w:tabs>
          <w:tab w:val="left" w:pos="570"/>
          <w:tab w:val="left" w:pos="9738"/>
        </w:tabs>
        <w:ind w:hanging="427"/>
        <w:rPr>
          <w:sz w:val="28"/>
        </w:rPr>
      </w:pPr>
      <w:r>
        <w:rPr>
          <w:sz w:val="28"/>
        </w:rPr>
        <w:t xml:space="preserve">Должность </w:t>
      </w:r>
      <w:r>
        <w:rPr>
          <w:sz w:val="28"/>
          <w:u w:val="single"/>
        </w:rPr>
        <w:tab/>
      </w:r>
    </w:p>
    <w:p w14:paraId="169C9998" w14:textId="77777777" w:rsidR="003B6986" w:rsidRDefault="009D365A">
      <w:pPr>
        <w:pStyle w:val="a4"/>
        <w:numPr>
          <w:ilvl w:val="0"/>
          <w:numId w:val="1"/>
        </w:numPr>
        <w:tabs>
          <w:tab w:val="left" w:pos="570"/>
          <w:tab w:val="left" w:pos="9690"/>
        </w:tabs>
        <w:spacing w:before="2" w:line="322" w:lineRule="exact"/>
        <w:ind w:hanging="427"/>
        <w:rPr>
          <w:sz w:val="28"/>
        </w:rPr>
      </w:pPr>
      <w:r>
        <w:rPr>
          <w:sz w:val="28"/>
        </w:rPr>
        <w:t xml:space="preserve">Адрес места работы, телефон </w:t>
      </w:r>
      <w:r>
        <w:rPr>
          <w:sz w:val="28"/>
          <w:u w:val="single"/>
        </w:rPr>
        <w:tab/>
      </w:r>
    </w:p>
    <w:p w14:paraId="10BD085B" w14:textId="7589C9CB" w:rsidR="003B6986" w:rsidRDefault="009D365A">
      <w:pPr>
        <w:pStyle w:val="a4"/>
        <w:numPr>
          <w:ilvl w:val="0"/>
          <w:numId w:val="1"/>
        </w:numPr>
        <w:tabs>
          <w:tab w:val="left" w:pos="570"/>
        </w:tabs>
        <w:spacing w:line="322" w:lineRule="exact"/>
        <w:ind w:hanging="427"/>
        <w:rPr>
          <w:sz w:val="28"/>
        </w:rPr>
      </w:pPr>
      <w:r>
        <w:rPr>
          <w:sz w:val="28"/>
        </w:rPr>
        <w:t>Ссылка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(вкладка</w:t>
      </w:r>
      <w:r>
        <w:rPr>
          <w:spacing w:val="-6"/>
          <w:sz w:val="28"/>
        </w:rPr>
        <w:t xml:space="preserve"> </w:t>
      </w:r>
      <w:r w:rsidR="00E36ED6">
        <w:rPr>
          <w:sz w:val="28"/>
        </w:rPr>
        <w:t>"</w:t>
      </w: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года</w:t>
      </w:r>
      <w:r w:rsidR="00E36ED6">
        <w:rPr>
          <w:spacing w:val="-2"/>
          <w:sz w:val="28"/>
        </w:rPr>
        <w:t>"</w:t>
      </w:r>
      <w:r>
        <w:rPr>
          <w:spacing w:val="-2"/>
          <w:sz w:val="28"/>
        </w:rPr>
        <w:t>)</w:t>
      </w:r>
    </w:p>
    <w:p w14:paraId="3EF63E03" w14:textId="2C9D47CE" w:rsidR="003B6986" w:rsidRPr="0031027B" w:rsidRDefault="0031027B" w:rsidP="00E36ED6">
      <w:pPr>
        <w:tabs>
          <w:tab w:val="left" w:pos="570"/>
          <w:tab w:val="left" w:pos="9036"/>
        </w:tabs>
        <w:spacing w:line="322" w:lineRule="exact"/>
        <w:ind w:left="143"/>
        <w:rPr>
          <w:sz w:val="28"/>
        </w:rPr>
      </w:pPr>
      <w:r w:rsidRPr="0031027B">
        <w:rPr>
          <w:sz w:val="28"/>
        </w:rPr>
        <w:t>___________________________________________________________________</w:t>
      </w:r>
    </w:p>
    <w:p w14:paraId="07B5C05A" w14:textId="77777777" w:rsidR="003B6986" w:rsidRDefault="009D365A" w:rsidP="00141E1D">
      <w:pPr>
        <w:pStyle w:val="a4"/>
        <w:numPr>
          <w:ilvl w:val="0"/>
          <w:numId w:val="1"/>
        </w:numPr>
        <w:tabs>
          <w:tab w:val="left" w:pos="570"/>
          <w:tab w:val="left" w:pos="9715"/>
        </w:tabs>
        <w:spacing w:line="322" w:lineRule="exact"/>
        <w:rPr>
          <w:sz w:val="28"/>
        </w:rPr>
      </w:pPr>
      <w:r>
        <w:rPr>
          <w:sz w:val="28"/>
        </w:rPr>
        <w:t xml:space="preserve">Адрес электронной почты </w:t>
      </w:r>
      <w:r>
        <w:rPr>
          <w:sz w:val="28"/>
          <w:u w:val="single"/>
        </w:rPr>
        <w:tab/>
      </w:r>
    </w:p>
    <w:p w14:paraId="62A0E634" w14:textId="77777777" w:rsidR="003B6986" w:rsidRDefault="009D365A" w:rsidP="00141E1D">
      <w:pPr>
        <w:pStyle w:val="a4"/>
        <w:numPr>
          <w:ilvl w:val="0"/>
          <w:numId w:val="1"/>
        </w:numPr>
        <w:tabs>
          <w:tab w:val="left" w:pos="570"/>
          <w:tab w:val="left" w:pos="9791"/>
        </w:tabs>
        <w:spacing w:line="322" w:lineRule="exact"/>
        <w:rPr>
          <w:sz w:val="28"/>
        </w:rPr>
      </w:pPr>
      <w:r>
        <w:rPr>
          <w:sz w:val="28"/>
        </w:rPr>
        <w:t xml:space="preserve">Сведения об образовании </w:t>
      </w:r>
      <w:r>
        <w:rPr>
          <w:sz w:val="28"/>
          <w:u w:val="single"/>
        </w:rPr>
        <w:tab/>
      </w:r>
    </w:p>
    <w:p w14:paraId="51AC4ADB" w14:textId="11ED0B1D" w:rsidR="003B6986" w:rsidRDefault="009D365A" w:rsidP="00141E1D">
      <w:pPr>
        <w:pStyle w:val="a4"/>
        <w:numPr>
          <w:ilvl w:val="0"/>
          <w:numId w:val="1"/>
        </w:numPr>
        <w:tabs>
          <w:tab w:val="left" w:pos="568"/>
          <w:tab w:val="left" w:pos="570"/>
          <w:tab w:val="left" w:pos="9763"/>
        </w:tabs>
        <w:spacing w:line="242" w:lineRule="auto"/>
        <w:ind w:right="142"/>
        <w:jc w:val="left"/>
        <w:rPr>
          <w:sz w:val="28"/>
        </w:rPr>
      </w:pPr>
      <w:r>
        <w:rPr>
          <w:sz w:val="28"/>
        </w:rPr>
        <w:t xml:space="preserve">Общий трудовой и педагогический стаж (полных лет на момент заполнения </w:t>
      </w:r>
      <w:r w:rsidR="0014689F">
        <w:rPr>
          <w:sz w:val="28"/>
        </w:rPr>
        <w:t>заявки</w:t>
      </w:r>
      <w:r>
        <w:rPr>
          <w:sz w:val="28"/>
        </w:rPr>
        <w:t xml:space="preserve">) </w:t>
      </w:r>
      <w:r>
        <w:rPr>
          <w:sz w:val="28"/>
          <w:u w:val="single"/>
        </w:rPr>
        <w:tab/>
      </w:r>
    </w:p>
    <w:p w14:paraId="59C097F6" w14:textId="550B5B6B" w:rsidR="003B6986" w:rsidRDefault="009D365A" w:rsidP="00141E1D">
      <w:pPr>
        <w:pStyle w:val="a4"/>
        <w:numPr>
          <w:ilvl w:val="0"/>
          <w:numId w:val="1"/>
        </w:numPr>
        <w:tabs>
          <w:tab w:val="left" w:pos="568"/>
          <w:tab w:val="left" w:pos="570"/>
          <w:tab w:val="left" w:pos="2733"/>
          <w:tab w:val="left" w:pos="3525"/>
          <w:tab w:val="left" w:pos="4609"/>
          <w:tab w:val="left" w:pos="4964"/>
          <w:tab w:val="left" w:pos="6045"/>
          <w:tab w:val="left" w:pos="8276"/>
          <w:tab w:val="left" w:pos="9836"/>
        </w:tabs>
        <w:ind w:right="83"/>
        <w:jc w:val="left"/>
        <w:rPr>
          <w:sz w:val="28"/>
        </w:rPr>
      </w:pPr>
      <w:r>
        <w:rPr>
          <w:spacing w:val="-2"/>
          <w:sz w:val="28"/>
        </w:rPr>
        <w:t>Педагогический</w:t>
      </w:r>
      <w:r>
        <w:rPr>
          <w:sz w:val="28"/>
        </w:rPr>
        <w:tab/>
      </w:r>
      <w:r>
        <w:rPr>
          <w:spacing w:val="-4"/>
          <w:sz w:val="28"/>
        </w:rPr>
        <w:t>стаж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данной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 w:rsidR="00141E1D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 xml:space="preserve">(полных лет на момент заполнения </w:t>
      </w:r>
      <w:r w:rsidR="0014689F">
        <w:rPr>
          <w:sz w:val="28"/>
        </w:rPr>
        <w:t>заявки</w:t>
      </w:r>
      <w:r>
        <w:rPr>
          <w:sz w:val="28"/>
        </w:rPr>
        <w:t xml:space="preserve">)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F8B12E4" w14:textId="77777777" w:rsidR="0014689F" w:rsidRDefault="009D365A" w:rsidP="00141E1D">
      <w:pPr>
        <w:pStyle w:val="a4"/>
        <w:numPr>
          <w:ilvl w:val="0"/>
          <w:numId w:val="1"/>
        </w:numPr>
        <w:tabs>
          <w:tab w:val="left" w:pos="569"/>
          <w:tab w:val="left" w:pos="749"/>
          <w:tab w:val="left" w:pos="2099"/>
          <w:tab w:val="left" w:pos="3733"/>
          <w:tab w:val="left" w:pos="5403"/>
          <w:tab w:val="left" w:pos="7441"/>
          <w:tab w:val="left" w:pos="9736"/>
        </w:tabs>
        <w:ind w:left="143" w:right="141" w:hanging="143"/>
        <w:jc w:val="right"/>
        <w:rPr>
          <w:sz w:val="28"/>
        </w:rPr>
      </w:pPr>
      <w:r>
        <w:rPr>
          <w:sz w:val="28"/>
        </w:rPr>
        <w:t xml:space="preserve">Квалификационная категория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</w:p>
    <w:p w14:paraId="07E2FE8B" w14:textId="77777777" w:rsidR="0014689F" w:rsidRDefault="0014689F" w:rsidP="0014689F">
      <w:pPr>
        <w:pStyle w:val="a4"/>
        <w:tabs>
          <w:tab w:val="left" w:pos="569"/>
          <w:tab w:val="left" w:pos="749"/>
          <w:tab w:val="left" w:pos="2099"/>
          <w:tab w:val="left" w:pos="3733"/>
          <w:tab w:val="left" w:pos="5403"/>
          <w:tab w:val="left" w:pos="7441"/>
          <w:tab w:val="left" w:pos="9736"/>
        </w:tabs>
        <w:ind w:right="141" w:firstLine="0"/>
        <w:rPr>
          <w:spacing w:val="-10"/>
          <w:sz w:val="28"/>
        </w:rPr>
      </w:pPr>
    </w:p>
    <w:p w14:paraId="4C92A17E" w14:textId="1342A21B" w:rsidR="003B6986" w:rsidRDefault="009D365A" w:rsidP="0014689F">
      <w:pPr>
        <w:pStyle w:val="a4"/>
        <w:tabs>
          <w:tab w:val="left" w:pos="569"/>
          <w:tab w:val="left" w:pos="749"/>
          <w:tab w:val="left" w:pos="2099"/>
          <w:tab w:val="left" w:pos="3733"/>
          <w:tab w:val="left" w:pos="5403"/>
          <w:tab w:val="left" w:pos="7441"/>
          <w:tab w:val="left" w:pos="9736"/>
        </w:tabs>
        <w:ind w:right="141" w:firstLine="0"/>
        <w:rPr>
          <w:sz w:val="28"/>
        </w:rPr>
      </w:pPr>
      <w:r>
        <w:rPr>
          <w:spacing w:val="-10"/>
          <w:sz w:val="28"/>
        </w:rPr>
        <w:t>Я</w:t>
      </w:r>
      <w:r w:rsidR="0014689F">
        <w:rPr>
          <w:spacing w:val="-10"/>
          <w:sz w:val="28"/>
        </w:rPr>
        <w:t xml:space="preserve"> </w:t>
      </w:r>
      <w:r w:rsidR="0014689F">
        <w:rPr>
          <w:spacing w:val="-2"/>
          <w:sz w:val="28"/>
        </w:rPr>
        <w:t>(Ф</w:t>
      </w:r>
      <w:r w:rsidR="00141E1D">
        <w:rPr>
          <w:spacing w:val="-2"/>
          <w:sz w:val="28"/>
        </w:rPr>
        <w:t>.</w:t>
      </w:r>
      <w:r w:rsidR="0014689F">
        <w:rPr>
          <w:spacing w:val="-2"/>
          <w:sz w:val="28"/>
        </w:rPr>
        <w:t>И</w:t>
      </w:r>
      <w:r w:rsidR="00141E1D">
        <w:rPr>
          <w:spacing w:val="-2"/>
          <w:sz w:val="28"/>
        </w:rPr>
        <w:t>.</w:t>
      </w:r>
      <w:r w:rsidR="0014689F">
        <w:rPr>
          <w:spacing w:val="-2"/>
          <w:sz w:val="28"/>
        </w:rPr>
        <w:t>О</w:t>
      </w:r>
      <w:r w:rsidR="00141E1D">
        <w:rPr>
          <w:spacing w:val="-2"/>
          <w:sz w:val="28"/>
        </w:rPr>
        <w:t>.</w:t>
      </w:r>
      <w:r w:rsidR="0014689F">
        <w:rPr>
          <w:spacing w:val="-2"/>
          <w:sz w:val="28"/>
        </w:rPr>
        <w:t xml:space="preserve"> </w:t>
      </w:r>
      <w:r w:rsidR="0014689F">
        <w:t xml:space="preserve">(при наличии) </w:t>
      </w:r>
      <w:r>
        <w:rPr>
          <w:spacing w:val="-2"/>
          <w:sz w:val="28"/>
        </w:rPr>
        <w:t>участника</w:t>
      </w:r>
      <w:r w:rsidR="0014689F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конкурса),</w:t>
      </w:r>
      <w:r w:rsidR="0014689F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подтверждаю</w:t>
      </w:r>
      <w:r w:rsidR="0014689F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правильность </w:t>
      </w:r>
      <w:r>
        <w:rPr>
          <w:sz w:val="28"/>
        </w:rPr>
        <w:t>предоставляемых</w:t>
      </w:r>
      <w:r>
        <w:rPr>
          <w:spacing w:val="80"/>
          <w:sz w:val="28"/>
        </w:rPr>
        <w:t xml:space="preserve"> </w:t>
      </w:r>
      <w:r>
        <w:rPr>
          <w:sz w:val="28"/>
        </w:rPr>
        <w:t>мною</w:t>
      </w:r>
      <w:r>
        <w:rPr>
          <w:spacing w:val="8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даю</w:t>
      </w:r>
      <w:r>
        <w:rPr>
          <w:spacing w:val="80"/>
          <w:sz w:val="28"/>
        </w:rPr>
        <w:t xml:space="preserve"> </w:t>
      </w:r>
      <w:r>
        <w:rPr>
          <w:sz w:val="28"/>
        </w:rPr>
        <w:t>свое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80"/>
          <w:sz w:val="28"/>
        </w:rPr>
        <w:t xml:space="preserve"> </w:t>
      </w:r>
      <w:r w:rsidR="00141E1D">
        <w:rPr>
          <w:spacing w:val="80"/>
          <w:sz w:val="28"/>
        </w:rPr>
        <w:br/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их обработку </w:t>
      </w:r>
    </w:p>
    <w:p w14:paraId="304A328B" w14:textId="27B13989" w:rsidR="003B6986" w:rsidRDefault="00147A71">
      <w:pPr>
        <w:pStyle w:val="a3"/>
        <w:spacing w:before="5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921B27" wp14:editId="490D8B99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6045200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0"/>
                            <a:gd name="T2" fmla="+- 0 11222 1702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6" style="position:absolute;margin-left:85.1pt;margin-top:15.6pt;width:47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EE9QIAAIs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" path="m,l9520,e" filled="f" strokeweight=".20106mm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</w:p>
    <w:p w14:paraId="2981DB2F" w14:textId="77777777" w:rsidR="003B6986" w:rsidRDefault="009D365A">
      <w:pPr>
        <w:ind w:left="975" w:right="979"/>
        <w:jc w:val="center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расшифровка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14:paraId="75C267FF" w14:textId="77777777" w:rsidR="003B6986" w:rsidRDefault="003B6986">
      <w:pPr>
        <w:pStyle w:val="a3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51"/>
        <w:gridCol w:w="3069"/>
        <w:gridCol w:w="3117"/>
      </w:tblGrid>
      <w:tr w:rsidR="003B6986" w14:paraId="03035ECE" w14:textId="77777777">
        <w:trPr>
          <w:trHeight w:val="316"/>
        </w:trPr>
        <w:tc>
          <w:tcPr>
            <w:tcW w:w="3551" w:type="dxa"/>
          </w:tcPr>
          <w:p w14:paraId="3E1C9E3E" w14:textId="1AAA92DD" w:rsidR="003B6986" w:rsidRDefault="009D365A">
            <w:pPr>
              <w:pStyle w:val="TableParagraph"/>
              <w:tabs>
                <w:tab w:val="left" w:pos="2075"/>
              </w:tabs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 w:rsidR="00ED193F"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6186" w:type="dxa"/>
            <w:gridSpan w:val="2"/>
          </w:tcPr>
          <w:p w14:paraId="6AEF8D0F" w14:textId="77777777" w:rsidR="003B6986" w:rsidRDefault="009D365A">
            <w:pPr>
              <w:pStyle w:val="TableParagraph"/>
              <w:spacing w:line="296" w:lineRule="exact"/>
              <w:ind w:left="65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3B6986" w14:paraId="275DDA70" w14:textId="77777777">
        <w:trPr>
          <w:trHeight w:val="321"/>
        </w:trPr>
        <w:tc>
          <w:tcPr>
            <w:tcW w:w="3551" w:type="dxa"/>
          </w:tcPr>
          <w:p w14:paraId="3358BD1C" w14:textId="77777777" w:rsidR="003B6986" w:rsidRDefault="003B6986">
            <w:pPr>
              <w:pStyle w:val="TableParagraph"/>
              <w:rPr>
                <w:sz w:val="24"/>
              </w:rPr>
            </w:pPr>
          </w:p>
        </w:tc>
        <w:tc>
          <w:tcPr>
            <w:tcW w:w="3069" w:type="dxa"/>
          </w:tcPr>
          <w:p w14:paraId="6E5B9E75" w14:textId="77777777" w:rsidR="003B6986" w:rsidRDefault="009D365A">
            <w:pPr>
              <w:pStyle w:val="TableParagraph"/>
              <w:tabs>
                <w:tab w:val="left" w:pos="2730"/>
              </w:tabs>
              <w:spacing w:line="301" w:lineRule="exact"/>
              <w:ind w:left="56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</w:p>
        </w:tc>
        <w:tc>
          <w:tcPr>
            <w:tcW w:w="3117" w:type="dxa"/>
          </w:tcPr>
          <w:p w14:paraId="4BDAE3B1" w14:textId="77777777" w:rsidR="003B6986" w:rsidRDefault="009D365A">
            <w:pPr>
              <w:pStyle w:val="TableParagraph"/>
              <w:tabs>
                <w:tab w:val="left" w:pos="3134"/>
              </w:tabs>
              <w:spacing w:line="301" w:lineRule="exact"/>
              <w:ind w:left="129" w:right="-2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3B6986" w14:paraId="7FA57352" w14:textId="77777777">
        <w:trPr>
          <w:trHeight w:val="225"/>
        </w:trPr>
        <w:tc>
          <w:tcPr>
            <w:tcW w:w="3551" w:type="dxa"/>
          </w:tcPr>
          <w:p w14:paraId="5691CC0F" w14:textId="77777777" w:rsidR="003B6986" w:rsidRDefault="003B6986">
            <w:pPr>
              <w:pStyle w:val="TableParagraph"/>
              <w:rPr>
                <w:sz w:val="16"/>
              </w:rPr>
            </w:pPr>
          </w:p>
        </w:tc>
        <w:tc>
          <w:tcPr>
            <w:tcW w:w="3069" w:type="dxa"/>
          </w:tcPr>
          <w:p w14:paraId="324E3F54" w14:textId="77777777" w:rsidR="003B6986" w:rsidRDefault="009D365A">
            <w:pPr>
              <w:pStyle w:val="TableParagraph"/>
              <w:spacing w:line="205" w:lineRule="exact"/>
              <w:ind w:left="5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3117" w:type="dxa"/>
          </w:tcPr>
          <w:p w14:paraId="7EE05839" w14:textId="77777777" w:rsidR="003B6986" w:rsidRDefault="009D365A">
            <w:pPr>
              <w:pStyle w:val="TableParagraph"/>
              <w:spacing w:line="205" w:lineRule="exact"/>
              <w:ind w:left="129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(расшифровка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14:paraId="0946114B" w14:textId="77777777" w:rsidR="003B6986" w:rsidRDefault="003B6986">
      <w:pPr>
        <w:pStyle w:val="a3"/>
        <w:spacing w:before="92"/>
        <w:ind w:left="0"/>
        <w:rPr>
          <w:sz w:val="20"/>
        </w:rPr>
      </w:pPr>
    </w:p>
    <w:p w14:paraId="60123180" w14:textId="77777777" w:rsidR="003B6986" w:rsidRDefault="009D365A">
      <w:pPr>
        <w:pStyle w:val="a3"/>
        <w:tabs>
          <w:tab w:val="left" w:pos="5826"/>
        </w:tabs>
      </w:pPr>
      <w:r>
        <w:t xml:space="preserve">Регистрационный номер, дата </w:t>
      </w:r>
      <w:r>
        <w:rPr>
          <w:u w:val="single"/>
        </w:rPr>
        <w:tab/>
      </w:r>
    </w:p>
    <w:p w14:paraId="3501F1BD" w14:textId="77777777" w:rsidR="003B6986" w:rsidRDefault="003B6986">
      <w:pPr>
        <w:pStyle w:val="a3"/>
        <w:ind w:left="0"/>
        <w:rPr>
          <w:sz w:val="20"/>
        </w:rPr>
      </w:pPr>
    </w:p>
    <w:p w14:paraId="541F5F84" w14:textId="77777777" w:rsidR="00141E1D" w:rsidRDefault="00141E1D" w:rsidP="0031027B">
      <w:pPr>
        <w:pStyle w:val="a3"/>
        <w:spacing w:before="154"/>
        <w:ind w:left="0"/>
        <w:jc w:val="center"/>
        <w:rPr>
          <w:sz w:val="20"/>
        </w:rPr>
      </w:pPr>
    </w:p>
    <w:p w14:paraId="7023832D" w14:textId="77777777" w:rsidR="0031027B" w:rsidRDefault="0031027B" w:rsidP="0031027B">
      <w:pPr>
        <w:pStyle w:val="a3"/>
        <w:spacing w:before="154"/>
        <w:ind w:left="0"/>
        <w:jc w:val="center"/>
        <w:rPr>
          <w:sz w:val="20"/>
        </w:rPr>
        <w:sectPr w:rsidR="0031027B" w:rsidSect="00141E1D">
          <w:pgSz w:w="11910" w:h="16840"/>
          <w:pgMar w:top="1134" w:right="567" w:bottom="1134" w:left="1701" w:header="0" w:footer="0" w:gutter="0"/>
          <w:cols w:space="720"/>
          <w:titlePg/>
          <w:docGrid w:linePitch="299"/>
        </w:sectPr>
      </w:pPr>
      <w:r>
        <w:rPr>
          <w:sz w:val="20"/>
        </w:rPr>
        <w:t>________________</w:t>
      </w:r>
    </w:p>
    <w:p w14:paraId="12F2653C" w14:textId="4B22E80F" w:rsidR="0031027B" w:rsidRDefault="0031027B" w:rsidP="0031027B">
      <w:pPr>
        <w:pStyle w:val="a3"/>
        <w:spacing w:before="67"/>
        <w:ind w:left="4962"/>
        <w:jc w:val="center"/>
      </w:pPr>
      <w:r>
        <w:rPr>
          <w:spacing w:val="-2"/>
        </w:rPr>
        <w:lastRenderedPageBreak/>
        <w:t>ПРИЛОЖЕНИЕ № 2</w:t>
      </w:r>
    </w:p>
    <w:p w14:paraId="782265B7" w14:textId="77777777" w:rsidR="0031027B" w:rsidRDefault="0031027B" w:rsidP="0031027B">
      <w:pPr>
        <w:pStyle w:val="a3"/>
        <w:spacing w:before="2"/>
        <w:ind w:left="4962"/>
        <w:jc w:val="center"/>
      </w:pPr>
      <w:r>
        <w:t xml:space="preserve">к Положению о проведении </w:t>
      </w:r>
      <w:r>
        <w:br/>
        <w:t>городского</w:t>
      </w:r>
      <w:r>
        <w:rPr>
          <w:spacing w:val="-11"/>
        </w:rPr>
        <w:t xml:space="preserve"> </w:t>
      </w:r>
      <w:r>
        <w:t>конкурса</w:t>
      </w:r>
      <w:r>
        <w:rPr>
          <w:spacing w:val="-10"/>
        </w:rPr>
        <w:t xml:space="preserve"> </w:t>
      </w:r>
      <w:r>
        <w:t>"Педагог</w:t>
      </w:r>
      <w:r>
        <w:rPr>
          <w:spacing w:val="-12"/>
        </w:rPr>
        <w:t xml:space="preserve"> </w:t>
      </w:r>
      <w:r>
        <w:t>года"</w:t>
      </w:r>
    </w:p>
    <w:p w14:paraId="0F3B4626" w14:textId="77777777" w:rsidR="0014689F" w:rsidRDefault="0014689F" w:rsidP="00ED193F">
      <w:pPr>
        <w:pStyle w:val="a3"/>
        <w:spacing w:before="154"/>
        <w:rPr>
          <w:sz w:val="24"/>
          <w:szCs w:val="24"/>
        </w:rPr>
      </w:pPr>
    </w:p>
    <w:p w14:paraId="6597AE8F" w14:textId="77777777" w:rsidR="0014689F" w:rsidRPr="003006A8" w:rsidRDefault="0014689F" w:rsidP="00ED193F">
      <w:pPr>
        <w:pStyle w:val="a3"/>
        <w:spacing w:before="154"/>
        <w:rPr>
          <w:sz w:val="24"/>
          <w:szCs w:val="24"/>
        </w:rPr>
      </w:pPr>
    </w:p>
    <w:p w14:paraId="1D4925EA" w14:textId="35FD0C9C" w:rsidR="00ED193F" w:rsidRPr="005138C8" w:rsidRDefault="00ED193F" w:rsidP="002E767D">
      <w:pPr>
        <w:pStyle w:val="a3"/>
        <w:jc w:val="center"/>
        <w:rPr>
          <w:b/>
        </w:rPr>
      </w:pPr>
      <w:r w:rsidRPr="005138C8">
        <w:rPr>
          <w:b/>
        </w:rPr>
        <w:t>Согласие</w:t>
      </w:r>
      <w:r w:rsidR="00AA6D39" w:rsidRPr="005138C8">
        <w:rPr>
          <w:b/>
        </w:rPr>
        <w:t xml:space="preserve"> </w:t>
      </w:r>
      <w:r w:rsidRPr="005138C8">
        <w:rPr>
          <w:b/>
        </w:rPr>
        <w:t>на обработку персональных данных</w:t>
      </w:r>
    </w:p>
    <w:p w14:paraId="47D98919" w14:textId="77777777" w:rsidR="00AA6D39" w:rsidRPr="00AA6D39" w:rsidRDefault="00AA6D39" w:rsidP="002E767D">
      <w:pPr>
        <w:pStyle w:val="a3"/>
        <w:jc w:val="center"/>
      </w:pPr>
    </w:p>
    <w:p w14:paraId="1A4034D0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Я, _____________________________________________________________________</w:t>
      </w:r>
    </w:p>
    <w:p w14:paraId="2C36C8E2" w14:textId="7E51B2FB" w:rsidR="00ED193F" w:rsidRPr="0014689F" w:rsidRDefault="00ED193F" w:rsidP="002E767D">
      <w:pPr>
        <w:pStyle w:val="a3"/>
        <w:jc w:val="both"/>
        <w:rPr>
          <w:sz w:val="24"/>
          <w:szCs w:val="24"/>
        </w:rPr>
      </w:pPr>
      <w:r w:rsidRPr="0014689F">
        <w:rPr>
          <w:sz w:val="24"/>
          <w:szCs w:val="24"/>
        </w:rPr>
        <w:t>(Ф</w:t>
      </w:r>
      <w:r w:rsidR="005138C8">
        <w:rPr>
          <w:sz w:val="24"/>
          <w:szCs w:val="24"/>
        </w:rPr>
        <w:t>.</w:t>
      </w:r>
      <w:r w:rsidRPr="0014689F">
        <w:rPr>
          <w:sz w:val="24"/>
          <w:szCs w:val="24"/>
        </w:rPr>
        <w:t>И</w:t>
      </w:r>
      <w:r w:rsidR="005138C8">
        <w:rPr>
          <w:sz w:val="24"/>
          <w:szCs w:val="24"/>
        </w:rPr>
        <w:t>.</w:t>
      </w:r>
      <w:r w:rsidRPr="0014689F">
        <w:rPr>
          <w:sz w:val="24"/>
          <w:szCs w:val="24"/>
        </w:rPr>
        <w:t>О</w:t>
      </w:r>
      <w:r w:rsidR="005138C8">
        <w:rPr>
          <w:sz w:val="24"/>
          <w:szCs w:val="24"/>
        </w:rPr>
        <w:t>.</w:t>
      </w:r>
      <w:r w:rsidR="0014689F" w:rsidRPr="0014689F">
        <w:rPr>
          <w:sz w:val="24"/>
          <w:szCs w:val="24"/>
        </w:rPr>
        <w:t xml:space="preserve"> (при наличии</w:t>
      </w:r>
      <w:r w:rsidRPr="0014689F">
        <w:rPr>
          <w:sz w:val="24"/>
          <w:szCs w:val="24"/>
        </w:rPr>
        <w:t>)</w:t>
      </w:r>
    </w:p>
    <w:p w14:paraId="4CC55E37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 xml:space="preserve">Паспорт: серия ____________ № ___________ , выданный ______________________ ________________________________________________________________________ </w:t>
      </w:r>
    </w:p>
    <w:p w14:paraId="4ABC5532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(кем, когда)</w:t>
      </w:r>
    </w:p>
    <w:p w14:paraId="361D4A9D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настоящим даю разрешение для распространения моих персональных данных:</w:t>
      </w:r>
    </w:p>
    <w:p w14:paraId="1CC42EA5" w14:textId="6720DA43" w:rsidR="00ED193F" w:rsidRPr="003006A8" w:rsidRDefault="00ED193F" w:rsidP="005138C8">
      <w:pPr>
        <w:pStyle w:val="a3"/>
        <w:rPr>
          <w:sz w:val="24"/>
          <w:szCs w:val="24"/>
        </w:rPr>
      </w:pPr>
      <w:r w:rsidRPr="003006A8">
        <w:rPr>
          <w:sz w:val="24"/>
          <w:szCs w:val="24"/>
        </w:rPr>
        <w:t>1) фамилия, имя, отчество</w:t>
      </w:r>
      <w:r w:rsidR="0014689F">
        <w:rPr>
          <w:sz w:val="24"/>
          <w:szCs w:val="24"/>
        </w:rPr>
        <w:t xml:space="preserve"> </w:t>
      </w:r>
      <w:r w:rsidR="0014689F" w:rsidRPr="0014689F">
        <w:rPr>
          <w:sz w:val="24"/>
          <w:szCs w:val="24"/>
        </w:rPr>
        <w:t>(при наличии)</w:t>
      </w:r>
      <w:r w:rsidR="0014689F" w:rsidRPr="003006A8">
        <w:t xml:space="preserve"> </w:t>
      </w:r>
    </w:p>
    <w:p w14:paraId="2D3E3FF7" w14:textId="72623BDD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______________________________________________________________</w:t>
      </w:r>
      <w:r w:rsidR="0014689F">
        <w:rPr>
          <w:sz w:val="24"/>
          <w:szCs w:val="24"/>
        </w:rPr>
        <w:t>________</w:t>
      </w:r>
      <w:r w:rsidRPr="003006A8">
        <w:rPr>
          <w:sz w:val="24"/>
          <w:szCs w:val="24"/>
        </w:rPr>
        <w:t xml:space="preserve">_________ </w:t>
      </w:r>
    </w:p>
    <w:p w14:paraId="4828C045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</w:p>
    <w:p w14:paraId="5E64F33A" w14:textId="6783D2CB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2) контактная информация</w:t>
      </w:r>
      <w:r w:rsidR="00E36ED6">
        <w:rPr>
          <w:sz w:val="24"/>
          <w:szCs w:val="24"/>
        </w:rPr>
        <w:t xml:space="preserve">: </w:t>
      </w:r>
      <w:r w:rsidRPr="003006A8">
        <w:rPr>
          <w:sz w:val="24"/>
          <w:szCs w:val="24"/>
        </w:rPr>
        <w:t xml:space="preserve"> </w:t>
      </w:r>
    </w:p>
    <w:p w14:paraId="61D3E1F1" w14:textId="2D2D38F5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номер телефона</w:t>
      </w:r>
      <w:r w:rsidR="00E36ED6">
        <w:rPr>
          <w:sz w:val="24"/>
          <w:szCs w:val="24"/>
        </w:rPr>
        <w:t xml:space="preserve"> </w:t>
      </w:r>
      <w:r w:rsidR="00E36ED6" w:rsidRPr="003006A8">
        <w:rPr>
          <w:sz w:val="24"/>
          <w:szCs w:val="24"/>
        </w:rPr>
        <w:t>_________________________________________________</w:t>
      </w:r>
    </w:p>
    <w:p w14:paraId="188FCDA5" w14:textId="3AEEE266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адрес электронной почты</w:t>
      </w:r>
      <w:r w:rsidR="00E36ED6" w:rsidRPr="003006A8">
        <w:rPr>
          <w:sz w:val="24"/>
          <w:szCs w:val="24"/>
        </w:rPr>
        <w:t>_________________________________________________</w:t>
      </w:r>
    </w:p>
    <w:p w14:paraId="5FD0E66A" w14:textId="1F4C4AD6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 xml:space="preserve">3) сведения об операторе-организации: </w:t>
      </w:r>
      <w:r w:rsidR="002E767D" w:rsidRPr="003006A8">
        <w:rPr>
          <w:sz w:val="24"/>
          <w:szCs w:val="24"/>
        </w:rPr>
        <w:t xml:space="preserve">МБУ ДО </w:t>
      </w:r>
      <w:r w:rsidR="00E920B8">
        <w:rPr>
          <w:sz w:val="24"/>
          <w:szCs w:val="24"/>
        </w:rPr>
        <w:t>"</w:t>
      </w:r>
      <w:r w:rsidR="002E767D" w:rsidRPr="003006A8">
        <w:rPr>
          <w:sz w:val="24"/>
          <w:szCs w:val="24"/>
        </w:rPr>
        <w:t xml:space="preserve">ДПЦ </w:t>
      </w:r>
      <w:r w:rsidR="00E36ED6">
        <w:rPr>
          <w:sz w:val="24"/>
          <w:szCs w:val="24"/>
        </w:rPr>
        <w:t>"</w:t>
      </w:r>
      <w:r w:rsidR="002E767D" w:rsidRPr="003006A8">
        <w:rPr>
          <w:sz w:val="24"/>
          <w:szCs w:val="24"/>
        </w:rPr>
        <w:t>Радуга</w:t>
      </w:r>
      <w:r w:rsidR="00E36ED6">
        <w:rPr>
          <w:sz w:val="24"/>
          <w:szCs w:val="24"/>
        </w:rPr>
        <w:t>"</w:t>
      </w:r>
      <w:r w:rsidR="002E767D" w:rsidRPr="003006A8">
        <w:rPr>
          <w:sz w:val="24"/>
          <w:szCs w:val="24"/>
        </w:rPr>
        <w:t xml:space="preserve"> (просп. Троицкий, 96, корп.</w:t>
      </w:r>
      <w:r w:rsidR="00952DD3">
        <w:rPr>
          <w:sz w:val="24"/>
          <w:szCs w:val="24"/>
        </w:rPr>
        <w:t xml:space="preserve"> </w:t>
      </w:r>
      <w:r w:rsidR="002E767D" w:rsidRPr="003006A8">
        <w:rPr>
          <w:sz w:val="24"/>
          <w:szCs w:val="24"/>
        </w:rPr>
        <w:t>2)</w:t>
      </w:r>
    </w:p>
    <w:p w14:paraId="4BCB75E3" w14:textId="3D9F9355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 xml:space="preserve">4)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</w:t>
      </w:r>
      <w:r w:rsidR="005138C8">
        <w:rPr>
          <w:sz w:val="24"/>
          <w:szCs w:val="24"/>
        </w:rPr>
        <w:br/>
      </w:r>
      <w:r w:rsidRPr="003006A8">
        <w:rPr>
          <w:sz w:val="24"/>
          <w:szCs w:val="24"/>
        </w:rPr>
        <w:t xml:space="preserve">с моими персональными данными: </w:t>
      </w:r>
    </w:p>
    <w:p w14:paraId="3F53C8F9" w14:textId="00FC7968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 xml:space="preserve">5) цель (цели) обработки персональных данных: участие в городском конкурсе профессионального мастерства </w:t>
      </w:r>
      <w:r w:rsidR="00E36ED6">
        <w:rPr>
          <w:sz w:val="24"/>
          <w:szCs w:val="24"/>
        </w:rPr>
        <w:t>"</w:t>
      </w:r>
      <w:r w:rsidR="0014689F">
        <w:rPr>
          <w:sz w:val="24"/>
          <w:szCs w:val="24"/>
        </w:rPr>
        <w:t>Педагог года</w:t>
      </w:r>
      <w:r w:rsidR="00E36ED6">
        <w:rPr>
          <w:sz w:val="24"/>
          <w:szCs w:val="24"/>
        </w:rPr>
        <w:t>"</w:t>
      </w:r>
      <w:r w:rsidRPr="003006A8">
        <w:rPr>
          <w:sz w:val="24"/>
          <w:szCs w:val="24"/>
        </w:rPr>
        <w:t>.</w:t>
      </w:r>
    </w:p>
    <w:p w14:paraId="39B5A284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6) категории и перечень персональных данных, на обработку которых даётся согласие:</w:t>
      </w:r>
    </w:p>
    <w:p w14:paraId="08286F48" w14:textId="23128384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14689F">
        <w:rPr>
          <w:sz w:val="24"/>
          <w:szCs w:val="24"/>
        </w:rPr>
        <w:t>• персональные данные - фамилия, имя, отчество</w:t>
      </w:r>
      <w:r w:rsidR="0014689F" w:rsidRPr="0014689F">
        <w:rPr>
          <w:sz w:val="24"/>
          <w:szCs w:val="24"/>
        </w:rPr>
        <w:t xml:space="preserve"> (при наличии)</w:t>
      </w:r>
      <w:r w:rsidRPr="0014689F">
        <w:rPr>
          <w:sz w:val="24"/>
          <w:szCs w:val="24"/>
        </w:rPr>
        <w:t>, дата рождения, должность,</w:t>
      </w:r>
      <w:r w:rsidRPr="003006A8">
        <w:rPr>
          <w:sz w:val="24"/>
          <w:szCs w:val="24"/>
        </w:rPr>
        <w:t xml:space="preserve"> иные данные из информационной карты участника городского конкурса </w:t>
      </w:r>
      <w:r w:rsidR="00E36ED6">
        <w:rPr>
          <w:sz w:val="24"/>
          <w:szCs w:val="24"/>
        </w:rPr>
        <w:t>"</w:t>
      </w:r>
      <w:r w:rsidRPr="003006A8">
        <w:rPr>
          <w:sz w:val="24"/>
          <w:szCs w:val="24"/>
        </w:rPr>
        <w:t>Педагог года</w:t>
      </w:r>
      <w:r w:rsidR="00E36ED6">
        <w:rPr>
          <w:sz w:val="24"/>
          <w:szCs w:val="24"/>
        </w:rPr>
        <w:t>"</w:t>
      </w:r>
      <w:r w:rsidRPr="003006A8">
        <w:rPr>
          <w:sz w:val="24"/>
          <w:szCs w:val="24"/>
        </w:rPr>
        <w:t xml:space="preserve">; </w:t>
      </w:r>
    </w:p>
    <w:p w14:paraId="1241E205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• биометрические персональные данные - фото- и видеоизображения.</w:t>
      </w:r>
    </w:p>
    <w:p w14:paraId="0536ECB5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7) срок действия согласия: _________________________________________________</w:t>
      </w:r>
    </w:p>
    <w:p w14:paraId="27238DCF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(до конкретной даты и т.д.).</w:t>
      </w:r>
    </w:p>
    <w:p w14:paraId="1A03FE91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</w:p>
    <w:p w14:paraId="2649B547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Я подтверждаю, что, давая такое согласие, действую своей волей и в своих интересах.</w:t>
      </w:r>
    </w:p>
    <w:p w14:paraId="74BC2BE6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</w:p>
    <w:p w14:paraId="71ECFEDA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</w:p>
    <w:p w14:paraId="2BF9EB68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 xml:space="preserve">Дата: ________________ 2025 г. </w:t>
      </w:r>
    </w:p>
    <w:p w14:paraId="2DC8B226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</w:p>
    <w:p w14:paraId="07672C95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Подпись______________  ________________________________</w:t>
      </w:r>
    </w:p>
    <w:p w14:paraId="1C25FC44" w14:textId="3BF39772" w:rsidR="00ED193F" w:rsidRPr="003006A8" w:rsidRDefault="00ED193F" w:rsidP="002E767D">
      <w:pPr>
        <w:pStyle w:val="a3"/>
        <w:jc w:val="both"/>
        <w:rPr>
          <w:sz w:val="24"/>
          <w:szCs w:val="24"/>
        </w:rPr>
      </w:pPr>
      <w:r w:rsidRPr="003006A8">
        <w:rPr>
          <w:sz w:val="24"/>
          <w:szCs w:val="24"/>
        </w:rPr>
        <w:t>(</w:t>
      </w:r>
      <w:r w:rsidR="00952DD3">
        <w:rPr>
          <w:sz w:val="24"/>
          <w:szCs w:val="24"/>
        </w:rPr>
        <w:t>ф</w:t>
      </w:r>
      <w:r w:rsidRPr="003006A8">
        <w:rPr>
          <w:sz w:val="24"/>
          <w:szCs w:val="24"/>
        </w:rPr>
        <w:t>амилия, инициалы)</w:t>
      </w:r>
    </w:p>
    <w:p w14:paraId="784B6FA7" w14:textId="77777777" w:rsidR="00ED193F" w:rsidRPr="003006A8" w:rsidRDefault="00ED193F" w:rsidP="002E767D">
      <w:pPr>
        <w:pStyle w:val="a3"/>
        <w:jc w:val="both"/>
        <w:rPr>
          <w:sz w:val="24"/>
          <w:szCs w:val="24"/>
        </w:rPr>
      </w:pPr>
    </w:p>
    <w:p w14:paraId="0107474B" w14:textId="11B11E85" w:rsidR="00ED193F" w:rsidRPr="003006A8" w:rsidRDefault="0031027B" w:rsidP="0031027B">
      <w:pPr>
        <w:pStyle w:val="a3"/>
        <w:spacing w:before="154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sectPr w:rsidR="00ED193F" w:rsidRPr="003006A8" w:rsidSect="00141E1D">
      <w:pgSz w:w="11910" w:h="16840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215A6" w14:textId="77777777" w:rsidR="00584981" w:rsidRDefault="00584981" w:rsidP="003B6986">
      <w:r>
        <w:separator/>
      </w:r>
    </w:p>
  </w:endnote>
  <w:endnote w:type="continuationSeparator" w:id="0">
    <w:p w14:paraId="21847EED" w14:textId="77777777" w:rsidR="00584981" w:rsidRDefault="00584981" w:rsidP="003B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6D3ED" w14:textId="77777777" w:rsidR="00584981" w:rsidRDefault="00584981" w:rsidP="003B6986">
      <w:r>
        <w:separator/>
      </w:r>
    </w:p>
  </w:footnote>
  <w:footnote w:type="continuationSeparator" w:id="0">
    <w:p w14:paraId="5D2A3BD3" w14:textId="77777777" w:rsidR="00584981" w:rsidRDefault="00584981" w:rsidP="003B6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498816"/>
      <w:docPartObj>
        <w:docPartGallery w:val="Page Numbers (Top of Page)"/>
        <w:docPartUnique/>
      </w:docPartObj>
    </w:sdtPr>
    <w:sdtEndPr/>
    <w:sdtContent>
      <w:p w14:paraId="6FC6D654" w14:textId="78C2A95D" w:rsidR="00141E1D" w:rsidRDefault="00141E1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6AB">
          <w:rPr>
            <w:noProof/>
          </w:rPr>
          <w:t>6</w:t>
        </w:r>
        <w:r>
          <w:fldChar w:fldCharType="end"/>
        </w:r>
      </w:p>
    </w:sdtContent>
  </w:sdt>
  <w:p w14:paraId="1C8AE1E6" w14:textId="77777777" w:rsidR="00E14A4A" w:rsidRDefault="00E14A4A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2DC"/>
    <w:multiLevelType w:val="hybridMultilevel"/>
    <w:tmpl w:val="50147CD4"/>
    <w:lvl w:ilvl="0" w:tplc="3A2ABE6A">
      <w:start w:val="1"/>
      <w:numFmt w:val="decimal"/>
      <w:lvlText w:val="%1.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407DB4">
      <w:numFmt w:val="bullet"/>
      <w:lvlText w:val="•"/>
      <w:lvlJc w:val="left"/>
      <w:pPr>
        <w:ind w:left="1118" w:hanging="315"/>
      </w:pPr>
      <w:rPr>
        <w:rFonts w:hint="default"/>
        <w:lang w:val="ru-RU" w:eastAsia="en-US" w:bidi="ar-SA"/>
      </w:rPr>
    </w:lvl>
    <w:lvl w:ilvl="2" w:tplc="CFE4E14C">
      <w:numFmt w:val="bullet"/>
      <w:lvlText w:val="•"/>
      <w:lvlJc w:val="left"/>
      <w:pPr>
        <w:ind w:left="2096" w:hanging="315"/>
      </w:pPr>
      <w:rPr>
        <w:rFonts w:hint="default"/>
        <w:lang w:val="ru-RU" w:eastAsia="en-US" w:bidi="ar-SA"/>
      </w:rPr>
    </w:lvl>
    <w:lvl w:ilvl="3" w:tplc="BD7A6C0A">
      <w:numFmt w:val="bullet"/>
      <w:lvlText w:val="•"/>
      <w:lvlJc w:val="left"/>
      <w:pPr>
        <w:ind w:left="3074" w:hanging="315"/>
      </w:pPr>
      <w:rPr>
        <w:rFonts w:hint="default"/>
        <w:lang w:val="ru-RU" w:eastAsia="en-US" w:bidi="ar-SA"/>
      </w:rPr>
    </w:lvl>
    <w:lvl w:ilvl="4" w:tplc="1E02B1B4">
      <w:numFmt w:val="bullet"/>
      <w:lvlText w:val="•"/>
      <w:lvlJc w:val="left"/>
      <w:pPr>
        <w:ind w:left="4052" w:hanging="315"/>
      </w:pPr>
      <w:rPr>
        <w:rFonts w:hint="default"/>
        <w:lang w:val="ru-RU" w:eastAsia="en-US" w:bidi="ar-SA"/>
      </w:rPr>
    </w:lvl>
    <w:lvl w:ilvl="5" w:tplc="D368C538">
      <w:numFmt w:val="bullet"/>
      <w:lvlText w:val="•"/>
      <w:lvlJc w:val="left"/>
      <w:pPr>
        <w:ind w:left="5031" w:hanging="315"/>
      </w:pPr>
      <w:rPr>
        <w:rFonts w:hint="default"/>
        <w:lang w:val="ru-RU" w:eastAsia="en-US" w:bidi="ar-SA"/>
      </w:rPr>
    </w:lvl>
    <w:lvl w:ilvl="6" w:tplc="8690A27C">
      <w:numFmt w:val="bullet"/>
      <w:lvlText w:val="•"/>
      <w:lvlJc w:val="left"/>
      <w:pPr>
        <w:ind w:left="6009" w:hanging="315"/>
      </w:pPr>
      <w:rPr>
        <w:rFonts w:hint="default"/>
        <w:lang w:val="ru-RU" w:eastAsia="en-US" w:bidi="ar-SA"/>
      </w:rPr>
    </w:lvl>
    <w:lvl w:ilvl="7" w:tplc="05A87D8C">
      <w:numFmt w:val="bullet"/>
      <w:lvlText w:val="•"/>
      <w:lvlJc w:val="left"/>
      <w:pPr>
        <w:ind w:left="6987" w:hanging="315"/>
      </w:pPr>
      <w:rPr>
        <w:rFonts w:hint="default"/>
        <w:lang w:val="ru-RU" w:eastAsia="en-US" w:bidi="ar-SA"/>
      </w:rPr>
    </w:lvl>
    <w:lvl w:ilvl="8" w:tplc="02C48EC2">
      <w:numFmt w:val="bullet"/>
      <w:lvlText w:val="•"/>
      <w:lvlJc w:val="left"/>
      <w:pPr>
        <w:ind w:left="7965" w:hanging="315"/>
      </w:pPr>
      <w:rPr>
        <w:rFonts w:hint="default"/>
        <w:lang w:val="ru-RU" w:eastAsia="en-US" w:bidi="ar-SA"/>
      </w:rPr>
    </w:lvl>
  </w:abstractNum>
  <w:abstractNum w:abstractNumId="1">
    <w:nsid w:val="081B3207"/>
    <w:multiLevelType w:val="multilevel"/>
    <w:tmpl w:val="E86E53C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9470D66"/>
    <w:multiLevelType w:val="hybridMultilevel"/>
    <w:tmpl w:val="537AD0AA"/>
    <w:lvl w:ilvl="0" w:tplc="A5763B18">
      <w:start w:val="1"/>
      <w:numFmt w:val="decimal"/>
      <w:lvlText w:val="%1."/>
      <w:lvlJc w:val="left"/>
      <w:pPr>
        <w:ind w:left="57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726180">
      <w:numFmt w:val="bullet"/>
      <w:lvlText w:val="•"/>
      <w:lvlJc w:val="left"/>
      <w:pPr>
        <w:ind w:left="1514" w:hanging="428"/>
      </w:pPr>
      <w:rPr>
        <w:rFonts w:hint="default"/>
        <w:lang w:val="ru-RU" w:eastAsia="en-US" w:bidi="ar-SA"/>
      </w:rPr>
    </w:lvl>
    <w:lvl w:ilvl="2" w:tplc="C9F0A930">
      <w:numFmt w:val="bullet"/>
      <w:lvlText w:val="•"/>
      <w:lvlJc w:val="left"/>
      <w:pPr>
        <w:ind w:left="2448" w:hanging="428"/>
      </w:pPr>
      <w:rPr>
        <w:rFonts w:hint="default"/>
        <w:lang w:val="ru-RU" w:eastAsia="en-US" w:bidi="ar-SA"/>
      </w:rPr>
    </w:lvl>
    <w:lvl w:ilvl="3" w:tplc="4926942E">
      <w:numFmt w:val="bullet"/>
      <w:lvlText w:val="•"/>
      <w:lvlJc w:val="left"/>
      <w:pPr>
        <w:ind w:left="3382" w:hanging="428"/>
      </w:pPr>
      <w:rPr>
        <w:rFonts w:hint="default"/>
        <w:lang w:val="ru-RU" w:eastAsia="en-US" w:bidi="ar-SA"/>
      </w:rPr>
    </w:lvl>
    <w:lvl w:ilvl="4" w:tplc="2054B462">
      <w:numFmt w:val="bullet"/>
      <w:lvlText w:val="•"/>
      <w:lvlJc w:val="left"/>
      <w:pPr>
        <w:ind w:left="4316" w:hanging="428"/>
      </w:pPr>
      <w:rPr>
        <w:rFonts w:hint="default"/>
        <w:lang w:val="ru-RU" w:eastAsia="en-US" w:bidi="ar-SA"/>
      </w:rPr>
    </w:lvl>
    <w:lvl w:ilvl="5" w:tplc="AD8EC9A6">
      <w:numFmt w:val="bullet"/>
      <w:lvlText w:val="•"/>
      <w:lvlJc w:val="left"/>
      <w:pPr>
        <w:ind w:left="5251" w:hanging="428"/>
      </w:pPr>
      <w:rPr>
        <w:rFonts w:hint="default"/>
        <w:lang w:val="ru-RU" w:eastAsia="en-US" w:bidi="ar-SA"/>
      </w:rPr>
    </w:lvl>
    <w:lvl w:ilvl="6" w:tplc="817AB538">
      <w:numFmt w:val="bullet"/>
      <w:lvlText w:val="•"/>
      <w:lvlJc w:val="left"/>
      <w:pPr>
        <w:ind w:left="6185" w:hanging="428"/>
      </w:pPr>
      <w:rPr>
        <w:rFonts w:hint="default"/>
        <w:lang w:val="ru-RU" w:eastAsia="en-US" w:bidi="ar-SA"/>
      </w:rPr>
    </w:lvl>
    <w:lvl w:ilvl="7" w:tplc="CBC010E0">
      <w:numFmt w:val="bullet"/>
      <w:lvlText w:val="•"/>
      <w:lvlJc w:val="left"/>
      <w:pPr>
        <w:ind w:left="7119" w:hanging="428"/>
      </w:pPr>
      <w:rPr>
        <w:rFonts w:hint="default"/>
        <w:lang w:val="ru-RU" w:eastAsia="en-US" w:bidi="ar-SA"/>
      </w:rPr>
    </w:lvl>
    <w:lvl w:ilvl="8" w:tplc="AA44A5E6">
      <w:numFmt w:val="bullet"/>
      <w:lvlText w:val="•"/>
      <w:lvlJc w:val="left"/>
      <w:pPr>
        <w:ind w:left="8053" w:hanging="428"/>
      </w:pPr>
      <w:rPr>
        <w:rFonts w:hint="default"/>
        <w:lang w:val="ru-RU" w:eastAsia="en-US" w:bidi="ar-SA"/>
      </w:rPr>
    </w:lvl>
  </w:abstractNum>
  <w:abstractNum w:abstractNumId="3">
    <w:nsid w:val="19812FE6"/>
    <w:multiLevelType w:val="multilevel"/>
    <w:tmpl w:val="698226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44" w:hanging="2160"/>
      </w:pPr>
      <w:rPr>
        <w:rFonts w:hint="default"/>
      </w:rPr>
    </w:lvl>
  </w:abstractNum>
  <w:abstractNum w:abstractNumId="4">
    <w:nsid w:val="25E03A1E"/>
    <w:multiLevelType w:val="hybridMultilevel"/>
    <w:tmpl w:val="82B84CE4"/>
    <w:lvl w:ilvl="0" w:tplc="54B2943E">
      <w:start w:val="1"/>
      <w:numFmt w:val="upperRoman"/>
      <w:lvlText w:val="%1."/>
      <w:lvlJc w:val="left"/>
      <w:pPr>
        <w:ind w:left="391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64FFA8">
      <w:numFmt w:val="bullet"/>
      <w:lvlText w:val="•"/>
      <w:lvlJc w:val="left"/>
      <w:pPr>
        <w:ind w:left="4520" w:hanging="250"/>
      </w:pPr>
      <w:rPr>
        <w:rFonts w:hint="default"/>
        <w:lang w:val="ru-RU" w:eastAsia="en-US" w:bidi="ar-SA"/>
      </w:rPr>
    </w:lvl>
    <w:lvl w:ilvl="2" w:tplc="99FABA08">
      <w:numFmt w:val="bullet"/>
      <w:lvlText w:val="•"/>
      <w:lvlJc w:val="left"/>
      <w:pPr>
        <w:ind w:left="5120" w:hanging="250"/>
      </w:pPr>
      <w:rPr>
        <w:rFonts w:hint="default"/>
        <w:lang w:val="ru-RU" w:eastAsia="en-US" w:bidi="ar-SA"/>
      </w:rPr>
    </w:lvl>
    <w:lvl w:ilvl="3" w:tplc="38789F0A">
      <w:numFmt w:val="bullet"/>
      <w:lvlText w:val="•"/>
      <w:lvlJc w:val="left"/>
      <w:pPr>
        <w:ind w:left="5720" w:hanging="250"/>
      </w:pPr>
      <w:rPr>
        <w:rFonts w:hint="default"/>
        <w:lang w:val="ru-RU" w:eastAsia="en-US" w:bidi="ar-SA"/>
      </w:rPr>
    </w:lvl>
    <w:lvl w:ilvl="4" w:tplc="BA222B0E">
      <w:numFmt w:val="bullet"/>
      <w:lvlText w:val="•"/>
      <w:lvlJc w:val="left"/>
      <w:pPr>
        <w:ind w:left="6320" w:hanging="250"/>
      </w:pPr>
      <w:rPr>
        <w:rFonts w:hint="default"/>
        <w:lang w:val="ru-RU" w:eastAsia="en-US" w:bidi="ar-SA"/>
      </w:rPr>
    </w:lvl>
    <w:lvl w:ilvl="5" w:tplc="14C4E9D8">
      <w:numFmt w:val="bullet"/>
      <w:lvlText w:val="•"/>
      <w:lvlJc w:val="left"/>
      <w:pPr>
        <w:ind w:left="6921" w:hanging="250"/>
      </w:pPr>
      <w:rPr>
        <w:rFonts w:hint="default"/>
        <w:lang w:val="ru-RU" w:eastAsia="en-US" w:bidi="ar-SA"/>
      </w:rPr>
    </w:lvl>
    <w:lvl w:ilvl="6" w:tplc="CB6449B0">
      <w:numFmt w:val="bullet"/>
      <w:lvlText w:val="•"/>
      <w:lvlJc w:val="left"/>
      <w:pPr>
        <w:ind w:left="7521" w:hanging="250"/>
      </w:pPr>
      <w:rPr>
        <w:rFonts w:hint="default"/>
        <w:lang w:val="ru-RU" w:eastAsia="en-US" w:bidi="ar-SA"/>
      </w:rPr>
    </w:lvl>
    <w:lvl w:ilvl="7" w:tplc="320A2E78">
      <w:numFmt w:val="bullet"/>
      <w:lvlText w:val="•"/>
      <w:lvlJc w:val="left"/>
      <w:pPr>
        <w:ind w:left="8121" w:hanging="250"/>
      </w:pPr>
      <w:rPr>
        <w:rFonts w:hint="default"/>
        <w:lang w:val="ru-RU" w:eastAsia="en-US" w:bidi="ar-SA"/>
      </w:rPr>
    </w:lvl>
    <w:lvl w:ilvl="8" w:tplc="188610DE">
      <w:numFmt w:val="bullet"/>
      <w:lvlText w:val="•"/>
      <w:lvlJc w:val="left"/>
      <w:pPr>
        <w:ind w:left="8721" w:hanging="250"/>
      </w:pPr>
      <w:rPr>
        <w:rFonts w:hint="default"/>
        <w:lang w:val="ru-RU" w:eastAsia="en-US" w:bidi="ar-SA"/>
      </w:rPr>
    </w:lvl>
  </w:abstractNum>
  <w:abstractNum w:abstractNumId="5">
    <w:nsid w:val="2F6B5A99"/>
    <w:multiLevelType w:val="multilevel"/>
    <w:tmpl w:val="AF76B47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C1C072A"/>
    <w:multiLevelType w:val="multilevel"/>
    <w:tmpl w:val="0172DB8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1DA6947"/>
    <w:multiLevelType w:val="multilevel"/>
    <w:tmpl w:val="230267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" w:hanging="2160"/>
      </w:pPr>
      <w:rPr>
        <w:rFonts w:hint="default"/>
      </w:rPr>
    </w:lvl>
  </w:abstractNum>
  <w:abstractNum w:abstractNumId="8">
    <w:nsid w:val="5FD83F93"/>
    <w:multiLevelType w:val="multilevel"/>
    <w:tmpl w:val="56BE11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86"/>
    <w:rsid w:val="00091197"/>
    <w:rsid w:val="000D3E09"/>
    <w:rsid w:val="00141E1D"/>
    <w:rsid w:val="0014689F"/>
    <w:rsid w:val="00147A71"/>
    <w:rsid w:val="001944FC"/>
    <w:rsid w:val="001A6417"/>
    <w:rsid w:val="001A6586"/>
    <w:rsid w:val="002B5395"/>
    <w:rsid w:val="002C4295"/>
    <w:rsid w:val="002E767D"/>
    <w:rsid w:val="003006A8"/>
    <w:rsid w:val="0031027B"/>
    <w:rsid w:val="003B6986"/>
    <w:rsid w:val="004073D7"/>
    <w:rsid w:val="00412950"/>
    <w:rsid w:val="004F4D5D"/>
    <w:rsid w:val="005138C8"/>
    <w:rsid w:val="00527276"/>
    <w:rsid w:val="00584981"/>
    <w:rsid w:val="005D21AC"/>
    <w:rsid w:val="005E29E5"/>
    <w:rsid w:val="006471E4"/>
    <w:rsid w:val="006B7383"/>
    <w:rsid w:val="006F5427"/>
    <w:rsid w:val="00734057"/>
    <w:rsid w:val="00736333"/>
    <w:rsid w:val="00743AFD"/>
    <w:rsid w:val="007C46AB"/>
    <w:rsid w:val="007C4B0C"/>
    <w:rsid w:val="00865FE2"/>
    <w:rsid w:val="008C073C"/>
    <w:rsid w:val="008D31E1"/>
    <w:rsid w:val="0095137A"/>
    <w:rsid w:val="00952DD3"/>
    <w:rsid w:val="009B74E8"/>
    <w:rsid w:val="009D2677"/>
    <w:rsid w:val="009D365A"/>
    <w:rsid w:val="00A1266D"/>
    <w:rsid w:val="00A34393"/>
    <w:rsid w:val="00A37936"/>
    <w:rsid w:val="00A75B36"/>
    <w:rsid w:val="00A808C8"/>
    <w:rsid w:val="00A82E14"/>
    <w:rsid w:val="00AA6D39"/>
    <w:rsid w:val="00AA7F95"/>
    <w:rsid w:val="00AE6C1D"/>
    <w:rsid w:val="00BE0C9F"/>
    <w:rsid w:val="00C51A7A"/>
    <w:rsid w:val="00CD578B"/>
    <w:rsid w:val="00DA23B2"/>
    <w:rsid w:val="00E11D6D"/>
    <w:rsid w:val="00E14A4A"/>
    <w:rsid w:val="00E36ED6"/>
    <w:rsid w:val="00E639CF"/>
    <w:rsid w:val="00E920B8"/>
    <w:rsid w:val="00EA05E9"/>
    <w:rsid w:val="00EA1E0B"/>
    <w:rsid w:val="00ED193F"/>
    <w:rsid w:val="00EF35A2"/>
    <w:rsid w:val="00EF68BA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22D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9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6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6986"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B6986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B6986"/>
  </w:style>
  <w:style w:type="character" w:styleId="a5">
    <w:name w:val="annotation reference"/>
    <w:basedOn w:val="a0"/>
    <w:uiPriority w:val="99"/>
    <w:semiHidden/>
    <w:unhideWhenUsed/>
    <w:rsid w:val="00743A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3AF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43AF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43A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43AF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43A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3AFD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E639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39CF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639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39C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9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6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6986"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B6986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B6986"/>
  </w:style>
  <w:style w:type="character" w:styleId="a5">
    <w:name w:val="annotation reference"/>
    <w:basedOn w:val="a0"/>
    <w:uiPriority w:val="99"/>
    <w:semiHidden/>
    <w:unhideWhenUsed/>
    <w:rsid w:val="00743A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3AF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43AF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43A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43AF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43A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3AFD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E639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39CF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639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39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2025-10-22T11:13:00Z</cp:lastPrinted>
  <dcterms:created xsi:type="dcterms:W3CDTF">2025-10-22T11:14:00Z</dcterms:created>
  <dcterms:modified xsi:type="dcterms:W3CDTF">2025-10-22T11:14:00Z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2010</vt:lpwstr>
  </property>
</Properties>
</file>